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D8789" w14:textId="77777777" w:rsidR="00286408" w:rsidRPr="005E5295" w:rsidRDefault="00286408">
      <w:pPr>
        <w:pStyle w:val="Normal1"/>
        <w:widowControl w:val="0"/>
        <w:pBdr>
          <w:top w:val="nil"/>
          <w:left w:val="nil"/>
          <w:bottom w:val="nil"/>
          <w:right w:val="nil"/>
          <w:between w:val="nil"/>
        </w:pBdr>
        <w:spacing w:before="0" w:after="0" w:line="276" w:lineRule="auto"/>
        <w:rPr>
          <w:rFonts w:ascii="Arial" w:eastAsia="Arial" w:hAnsi="Arial" w:cs="Arial"/>
          <w:color w:val="000000"/>
          <w:sz w:val="24"/>
          <w:szCs w:val="24"/>
        </w:rPr>
      </w:pPr>
      <w:bookmarkStart w:id="0" w:name="_GoBack"/>
      <w:bookmarkEnd w:id="0"/>
    </w:p>
    <w:tbl>
      <w:tblPr>
        <w:tblW w:w="22795" w:type="dxa"/>
        <w:tblBorders>
          <w:top w:val="single" w:sz="8" w:space="0" w:color="BFBFBF"/>
          <w:left w:val="single" w:sz="4" w:space="0" w:color="000000"/>
          <w:bottom w:val="single" w:sz="8" w:space="0" w:color="BFBFBF"/>
          <w:right w:val="single" w:sz="4" w:space="0" w:color="000000"/>
          <w:insideH w:val="single" w:sz="4" w:space="0" w:color="000000"/>
          <w:insideV w:val="single" w:sz="4" w:space="0" w:color="000000"/>
        </w:tblBorders>
        <w:tblLayout w:type="fixed"/>
        <w:tblCellMar>
          <w:left w:w="115" w:type="dxa"/>
          <w:right w:w="115" w:type="dxa"/>
        </w:tblCellMar>
        <w:tblLook w:val="0600" w:firstRow="0" w:lastRow="0" w:firstColumn="0" w:lastColumn="0" w:noHBand="1" w:noVBand="1"/>
      </w:tblPr>
      <w:tblGrid>
        <w:gridCol w:w="5785"/>
        <w:gridCol w:w="5103"/>
        <w:gridCol w:w="7088"/>
        <w:gridCol w:w="4819"/>
      </w:tblGrid>
      <w:tr w:rsidR="00762FE9" w:rsidRPr="005E5295" w14:paraId="4C0F4031" w14:textId="77777777" w:rsidTr="7FD64FD5">
        <w:trPr>
          <w:trHeight w:val="1226"/>
        </w:trPr>
        <w:tc>
          <w:tcPr>
            <w:tcW w:w="17976" w:type="dxa"/>
            <w:gridSpan w:val="3"/>
          </w:tcPr>
          <w:p w14:paraId="534EC0E8" w14:textId="0F3A4BE7" w:rsidR="003A06E9" w:rsidRDefault="003A06E9" w:rsidP="005F4226">
            <w:pPr>
              <w:pStyle w:val="Normal1"/>
              <w:pBdr>
                <w:top w:val="nil"/>
                <w:left w:val="nil"/>
                <w:bottom w:val="nil"/>
                <w:right w:val="nil"/>
                <w:between w:val="nil"/>
              </w:pBdr>
              <w:rPr>
                <w:rFonts w:ascii="Arial" w:hAnsi="Arial"/>
                <w:b/>
                <w:color w:val="326BA6"/>
                <w:sz w:val="56"/>
                <w:szCs w:val="24"/>
              </w:rPr>
            </w:pPr>
          </w:p>
          <w:p w14:paraId="6DD42E09" w14:textId="3D5341F0" w:rsidR="00201A0C" w:rsidRDefault="00131FAA" w:rsidP="005F4226">
            <w:pPr>
              <w:pStyle w:val="Normal1"/>
              <w:pBdr>
                <w:top w:val="nil"/>
                <w:left w:val="nil"/>
                <w:bottom w:val="nil"/>
                <w:right w:val="nil"/>
                <w:between w:val="nil"/>
              </w:pBdr>
              <w:jc w:val="right"/>
              <w:rPr>
                <w:rFonts w:ascii="Arial" w:hAnsi="Arial"/>
                <w:b/>
                <w:color w:val="326BA6"/>
                <w:sz w:val="56"/>
                <w:szCs w:val="24"/>
              </w:rPr>
            </w:pPr>
            <w:r>
              <w:rPr>
                <w:rFonts w:ascii="Arial" w:hAnsi="Arial"/>
                <w:b/>
                <w:color w:val="326BA6"/>
                <w:sz w:val="56"/>
                <w:szCs w:val="24"/>
              </w:rPr>
              <w:t>Value for reflection:</w:t>
            </w:r>
            <w:r w:rsidR="005F4226">
              <w:rPr>
                <w:rFonts w:ascii="Arial" w:hAnsi="Arial"/>
                <w:b/>
                <w:color w:val="326BA6"/>
                <w:sz w:val="56"/>
                <w:szCs w:val="24"/>
              </w:rPr>
              <w:t xml:space="preserve"> </w:t>
            </w:r>
            <w:r w:rsidR="002D0627">
              <w:rPr>
                <w:rFonts w:ascii="Arial" w:hAnsi="Arial"/>
                <w:b/>
                <w:color w:val="326BA6"/>
                <w:sz w:val="56"/>
                <w:szCs w:val="24"/>
              </w:rPr>
              <w:t>Thankfulness</w:t>
            </w:r>
          </w:p>
          <w:p w14:paraId="11BAA84A" w14:textId="15D28A85" w:rsidR="00201A0C" w:rsidRDefault="00201A0C" w:rsidP="005F4226">
            <w:pPr>
              <w:pStyle w:val="Normal1"/>
              <w:pBdr>
                <w:top w:val="nil"/>
                <w:left w:val="nil"/>
                <w:bottom w:val="nil"/>
                <w:right w:val="nil"/>
                <w:between w:val="nil"/>
              </w:pBdr>
              <w:jc w:val="right"/>
              <w:rPr>
                <w:rFonts w:ascii="Arial" w:hAnsi="Arial"/>
                <w:b/>
                <w:color w:val="326BA6"/>
                <w:sz w:val="44"/>
              </w:rPr>
            </w:pPr>
            <w:r>
              <w:rPr>
                <w:rFonts w:ascii="Arial" w:hAnsi="Arial"/>
                <w:b/>
                <w:color w:val="326BA6"/>
                <w:sz w:val="44"/>
              </w:rPr>
              <w:t>‘</w:t>
            </w:r>
            <w:r w:rsidR="002D0627">
              <w:rPr>
                <w:rFonts w:ascii="Arial" w:hAnsi="Arial"/>
                <w:b/>
                <w:color w:val="326BA6"/>
                <w:sz w:val="44"/>
              </w:rPr>
              <w:t>Always be thankful.’</w:t>
            </w:r>
          </w:p>
          <w:p w14:paraId="4FB04B52" w14:textId="5A13C47E" w:rsidR="00FB7244" w:rsidRPr="00131FAA" w:rsidRDefault="002D0627" w:rsidP="005F4226">
            <w:pPr>
              <w:pStyle w:val="Normal1"/>
              <w:pBdr>
                <w:top w:val="nil"/>
                <w:left w:val="nil"/>
                <w:bottom w:val="nil"/>
                <w:right w:val="nil"/>
                <w:between w:val="nil"/>
              </w:pBdr>
              <w:jc w:val="right"/>
              <w:rPr>
                <w:rFonts w:ascii="Arial" w:hAnsi="Arial"/>
                <w:b/>
                <w:color w:val="326BA6"/>
                <w:sz w:val="56"/>
                <w:szCs w:val="24"/>
              </w:rPr>
            </w:pPr>
            <w:r>
              <w:rPr>
                <w:rFonts w:ascii="Arial" w:hAnsi="Arial"/>
                <w:b/>
                <w:color w:val="326BA6"/>
                <w:sz w:val="44"/>
              </w:rPr>
              <w:t>Thessalonians 5.16</w:t>
            </w:r>
            <w:r w:rsidR="005F4226">
              <w:rPr>
                <w:rFonts w:ascii="Arial" w:hAnsi="Arial"/>
                <w:b/>
                <w:color w:val="326BA6"/>
                <w:sz w:val="56"/>
                <w:szCs w:val="24"/>
              </w:rPr>
              <w:t xml:space="preserve"> </w:t>
            </w:r>
            <w:r w:rsidR="00131FAA">
              <w:rPr>
                <w:rFonts w:ascii="Arial" w:hAnsi="Arial"/>
                <w:b/>
                <w:color w:val="326BA6"/>
                <w:sz w:val="56"/>
                <w:szCs w:val="24"/>
              </w:rPr>
              <w:t xml:space="preserve"> </w:t>
            </w:r>
          </w:p>
        </w:tc>
        <w:tc>
          <w:tcPr>
            <w:tcW w:w="4819" w:type="dxa"/>
            <w:tcMar>
              <w:right w:w="0" w:type="dxa"/>
            </w:tcMar>
          </w:tcPr>
          <w:p w14:paraId="4C64A4B3" w14:textId="5359DECE" w:rsidR="00762FE9" w:rsidRPr="00FA5D5F" w:rsidRDefault="00CE7331" w:rsidP="00DD4F7D">
            <w:pPr>
              <w:pStyle w:val="Normal1"/>
              <w:pBdr>
                <w:top w:val="nil"/>
                <w:left w:val="nil"/>
                <w:bottom w:val="nil"/>
                <w:right w:val="nil"/>
                <w:between w:val="nil"/>
              </w:pBdr>
              <w:jc w:val="center"/>
              <w:rPr>
                <w:rFonts w:ascii="Arial" w:eastAsia="Arial" w:hAnsi="Arial" w:cs="Arial"/>
                <w:b/>
                <w:color w:val="326BA6"/>
                <w:sz w:val="36"/>
                <w:szCs w:val="24"/>
              </w:rPr>
            </w:pPr>
            <w:r>
              <w:rPr>
                <w:rFonts w:ascii="Arial" w:hAnsi="Arial"/>
                <w:b/>
                <w:color w:val="326BA6"/>
                <w:sz w:val="56"/>
                <w:szCs w:val="24"/>
              </w:rPr>
              <w:t xml:space="preserve">Autumn 1 </w:t>
            </w:r>
            <w:r w:rsidR="00D1768B">
              <w:rPr>
                <w:rFonts w:ascii="Arial" w:hAnsi="Arial"/>
                <w:b/>
                <w:color w:val="326BA6"/>
                <w:sz w:val="56"/>
                <w:szCs w:val="24"/>
              </w:rPr>
              <w:t>202</w:t>
            </w:r>
            <w:r w:rsidR="00CE0EF6">
              <w:rPr>
                <w:rFonts w:ascii="Arial" w:hAnsi="Arial"/>
                <w:b/>
                <w:color w:val="326BA6"/>
                <w:sz w:val="56"/>
                <w:szCs w:val="24"/>
              </w:rPr>
              <w:t>3</w:t>
            </w:r>
          </w:p>
        </w:tc>
      </w:tr>
      <w:tr w:rsidR="008279F6" w:rsidRPr="005E5295" w14:paraId="14AD27A1" w14:textId="77777777" w:rsidTr="7FD64FD5">
        <w:trPr>
          <w:trHeight w:val="1510"/>
        </w:trPr>
        <w:tc>
          <w:tcPr>
            <w:tcW w:w="5785" w:type="dxa"/>
            <w:vMerge w:val="restart"/>
          </w:tcPr>
          <w:p w14:paraId="2942D328" w14:textId="77777777" w:rsidR="008279F6" w:rsidRPr="003B0C52" w:rsidRDefault="008279F6" w:rsidP="00762FE9">
            <w:pPr>
              <w:pStyle w:val="Normal1"/>
              <w:pBdr>
                <w:top w:val="nil"/>
                <w:left w:val="nil"/>
                <w:bottom w:val="nil"/>
                <w:right w:val="nil"/>
                <w:between w:val="nil"/>
              </w:pBdr>
              <w:rPr>
                <w:rFonts w:ascii="Arial" w:hAnsi="Arial"/>
                <w:b/>
                <w:color w:val="auto"/>
                <w:sz w:val="28"/>
                <w:szCs w:val="24"/>
              </w:rPr>
            </w:pPr>
          </w:p>
          <w:p w14:paraId="416394BF" w14:textId="7C16A38B" w:rsidR="008279F6" w:rsidRDefault="005F4226" w:rsidP="00DD4F7D">
            <w:pPr>
              <w:pStyle w:val="Normal1"/>
              <w:pBdr>
                <w:top w:val="nil"/>
                <w:left w:val="nil"/>
                <w:bottom w:val="nil"/>
                <w:right w:val="nil"/>
                <w:between w:val="nil"/>
              </w:pBdr>
              <w:rPr>
                <w:rFonts w:ascii="Arial" w:hAnsi="Arial"/>
                <w:b/>
                <w:color w:val="auto"/>
                <w:sz w:val="28"/>
                <w:szCs w:val="24"/>
              </w:rPr>
            </w:pPr>
            <w:r>
              <w:rPr>
                <w:rFonts w:ascii="Arial" w:hAnsi="Arial"/>
                <w:b/>
                <w:color w:val="auto"/>
                <w:sz w:val="28"/>
                <w:szCs w:val="24"/>
              </w:rPr>
              <w:t>Opening words/prayer:</w:t>
            </w:r>
          </w:p>
          <w:p w14:paraId="0B8CFF91" w14:textId="3B350444" w:rsidR="00E100E5" w:rsidRDefault="00E100E5" w:rsidP="00DD4F7D">
            <w:pPr>
              <w:pStyle w:val="Normal1"/>
              <w:pBdr>
                <w:top w:val="nil"/>
                <w:left w:val="nil"/>
                <w:bottom w:val="nil"/>
                <w:right w:val="nil"/>
                <w:between w:val="nil"/>
              </w:pBdr>
              <w:rPr>
                <w:rFonts w:ascii="Arial" w:hAnsi="Arial"/>
                <w:b/>
                <w:color w:val="auto"/>
                <w:sz w:val="28"/>
                <w:szCs w:val="24"/>
              </w:rPr>
            </w:pPr>
          </w:p>
          <w:p w14:paraId="6264DBCC" w14:textId="61A98F50" w:rsidR="007B482C" w:rsidRDefault="002D0627" w:rsidP="007B482C">
            <w:pPr>
              <w:pStyle w:val="Normal1"/>
              <w:pBdr>
                <w:top w:val="nil"/>
                <w:left w:val="nil"/>
                <w:bottom w:val="nil"/>
                <w:right w:val="nil"/>
                <w:between w:val="nil"/>
              </w:pBdr>
              <w:jc w:val="center"/>
              <w:rPr>
                <w:rFonts w:ascii="Arial" w:hAnsi="Arial"/>
                <w:bCs/>
                <w:color w:val="auto"/>
                <w:sz w:val="28"/>
                <w:szCs w:val="24"/>
              </w:rPr>
            </w:pPr>
            <w:r>
              <w:rPr>
                <w:rFonts w:ascii="Arial" w:hAnsi="Arial"/>
                <w:bCs/>
                <w:color w:val="auto"/>
                <w:sz w:val="28"/>
                <w:szCs w:val="24"/>
              </w:rPr>
              <w:t xml:space="preserve">We come together in the name of: God the Father who gives us all the things to enjoy, God the Son who loves the world and all the people in it, and God the Holy Spirit who gives us the spirit of thankfulness. </w:t>
            </w:r>
          </w:p>
          <w:p w14:paraId="08648631" w14:textId="77777777" w:rsidR="00A55426" w:rsidRDefault="00A55426" w:rsidP="007B482C">
            <w:pPr>
              <w:pStyle w:val="Normal1"/>
              <w:pBdr>
                <w:top w:val="nil"/>
                <w:left w:val="nil"/>
                <w:bottom w:val="nil"/>
                <w:right w:val="nil"/>
                <w:between w:val="nil"/>
              </w:pBdr>
              <w:jc w:val="center"/>
              <w:rPr>
                <w:rFonts w:ascii="Arial" w:hAnsi="Arial"/>
                <w:bCs/>
                <w:color w:val="auto"/>
                <w:sz w:val="28"/>
                <w:szCs w:val="24"/>
              </w:rPr>
            </w:pPr>
          </w:p>
          <w:p w14:paraId="0DA96F75" w14:textId="77777777" w:rsidR="000B0776" w:rsidRDefault="000B0776" w:rsidP="007B482C">
            <w:pPr>
              <w:pStyle w:val="Normal1"/>
              <w:pBdr>
                <w:top w:val="nil"/>
                <w:left w:val="nil"/>
                <w:bottom w:val="nil"/>
                <w:right w:val="nil"/>
                <w:between w:val="nil"/>
              </w:pBdr>
              <w:jc w:val="center"/>
              <w:rPr>
                <w:rFonts w:ascii="Arial" w:hAnsi="Arial"/>
                <w:bCs/>
                <w:color w:val="auto"/>
                <w:sz w:val="28"/>
                <w:szCs w:val="24"/>
              </w:rPr>
            </w:pPr>
            <w:r w:rsidRPr="000B0776">
              <w:rPr>
                <w:rFonts w:ascii="Arial" w:hAnsi="Arial"/>
                <w:bCs/>
                <w:color w:val="auto"/>
                <w:sz w:val="28"/>
                <w:szCs w:val="24"/>
              </w:rPr>
              <w:t>Lighting of candle and welcome:</w:t>
            </w:r>
          </w:p>
          <w:p w14:paraId="617707DB" w14:textId="77777777" w:rsidR="000B0776" w:rsidRDefault="000B0776" w:rsidP="007B482C">
            <w:pPr>
              <w:pStyle w:val="Normal1"/>
              <w:pBdr>
                <w:top w:val="nil"/>
                <w:left w:val="nil"/>
                <w:bottom w:val="nil"/>
                <w:right w:val="nil"/>
                <w:between w:val="nil"/>
              </w:pBdr>
              <w:jc w:val="center"/>
              <w:rPr>
                <w:rFonts w:ascii="Arial" w:hAnsi="Arial"/>
                <w:bCs/>
                <w:color w:val="auto"/>
                <w:sz w:val="28"/>
                <w:szCs w:val="24"/>
              </w:rPr>
            </w:pPr>
            <w:r>
              <w:rPr>
                <w:rFonts w:ascii="Arial" w:hAnsi="Arial"/>
                <w:bCs/>
                <w:color w:val="auto"/>
                <w:sz w:val="28"/>
                <w:szCs w:val="24"/>
              </w:rPr>
              <w:t xml:space="preserve">Teacher: </w:t>
            </w:r>
            <w:r w:rsidRPr="000B0776">
              <w:rPr>
                <w:rFonts w:ascii="Arial" w:hAnsi="Arial"/>
                <w:bCs/>
                <w:color w:val="auto"/>
                <w:sz w:val="28"/>
                <w:szCs w:val="24"/>
              </w:rPr>
              <w:t xml:space="preserve">May the peace of the Lord be always with you </w:t>
            </w:r>
          </w:p>
          <w:p w14:paraId="15CF138C" w14:textId="77777777" w:rsidR="00A55426" w:rsidRDefault="000B0776" w:rsidP="007B482C">
            <w:pPr>
              <w:pStyle w:val="Normal1"/>
              <w:pBdr>
                <w:top w:val="nil"/>
                <w:left w:val="nil"/>
                <w:bottom w:val="nil"/>
                <w:right w:val="nil"/>
                <w:between w:val="nil"/>
              </w:pBdr>
              <w:jc w:val="center"/>
              <w:rPr>
                <w:rFonts w:ascii="Arial" w:hAnsi="Arial"/>
                <w:bCs/>
                <w:color w:val="auto"/>
                <w:sz w:val="28"/>
                <w:szCs w:val="24"/>
              </w:rPr>
            </w:pPr>
            <w:r w:rsidRPr="000B0776">
              <w:rPr>
                <w:rFonts w:ascii="Arial" w:hAnsi="Arial"/>
                <w:bCs/>
                <w:color w:val="auto"/>
                <w:sz w:val="28"/>
                <w:szCs w:val="24"/>
              </w:rPr>
              <w:t>All</w:t>
            </w:r>
            <w:r>
              <w:rPr>
                <w:rFonts w:ascii="Arial" w:hAnsi="Arial"/>
                <w:bCs/>
                <w:color w:val="auto"/>
                <w:sz w:val="28"/>
                <w:szCs w:val="24"/>
              </w:rPr>
              <w:t>:</w:t>
            </w:r>
            <w:r w:rsidRPr="000B0776">
              <w:rPr>
                <w:rFonts w:ascii="Arial" w:hAnsi="Arial"/>
                <w:bCs/>
                <w:color w:val="auto"/>
                <w:sz w:val="28"/>
                <w:szCs w:val="24"/>
              </w:rPr>
              <w:t xml:space="preserve"> And </w:t>
            </w:r>
            <w:proofErr w:type="gramStart"/>
            <w:r w:rsidRPr="000B0776">
              <w:rPr>
                <w:rFonts w:ascii="Arial" w:hAnsi="Arial"/>
                <w:bCs/>
                <w:color w:val="auto"/>
                <w:sz w:val="28"/>
                <w:szCs w:val="24"/>
              </w:rPr>
              <w:t>also</w:t>
            </w:r>
            <w:proofErr w:type="gramEnd"/>
            <w:r w:rsidRPr="000B0776">
              <w:rPr>
                <w:rFonts w:ascii="Arial" w:hAnsi="Arial"/>
                <w:bCs/>
                <w:color w:val="auto"/>
                <w:sz w:val="28"/>
                <w:szCs w:val="24"/>
              </w:rPr>
              <w:t xml:space="preserve"> with you</w:t>
            </w:r>
            <w:r>
              <w:rPr>
                <w:rFonts w:ascii="Arial" w:hAnsi="Arial"/>
                <w:bCs/>
                <w:color w:val="auto"/>
                <w:sz w:val="28"/>
                <w:szCs w:val="24"/>
              </w:rPr>
              <w:t>.</w:t>
            </w:r>
          </w:p>
          <w:p w14:paraId="2758ECCA" w14:textId="77777777" w:rsidR="00CC5BDC" w:rsidRDefault="00CC5BDC" w:rsidP="007B482C">
            <w:pPr>
              <w:pStyle w:val="Normal1"/>
              <w:pBdr>
                <w:top w:val="nil"/>
                <w:left w:val="nil"/>
                <w:bottom w:val="nil"/>
                <w:right w:val="nil"/>
                <w:between w:val="nil"/>
              </w:pBdr>
              <w:jc w:val="center"/>
              <w:rPr>
                <w:rFonts w:ascii="Arial" w:hAnsi="Arial"/>
                <w:bCs/>
                <w:color w:val="auto"/>
                <w:sz w:val="28"/>
                <w:szCs w:val="24"/>
              </w:rPr>
            </w:pPr>
          </w:p>
          <w:p w14:paraId="69FEB536" w14:textId="4CD8BE7B" w:rsidR="00CC5BDC" w:rsidRDefault="00CC5BDC" w:rsidP="7FD64FD5">
            <w:pPr>
              <w:pStyle w:val="Normal1"/>
              <w:pBdr>
                <w:top w:val="nil"/>
                <w:left w:val="nil"/>
                <w:bottom w:val="nil"/>
                <w:right w:val="nil"/>
                <w:between w:val="nil"/>
              </w:pBdr>
              <w:jc w:val="center"/>
              <w:rPr>
                <w:rFonts w:ascii="Arial" w:hAnsi="Arial"/>
                <w:color w:val="auto"/>
                <w:sz w:val="28"/>
                <w:szCs w:val="28"/>
              </w:rPr>
            </w:pPr>
            <w:r w:rsidRPr="7FD64FD5">
              <w:rPr>
                <w:rFonts w:ascii="Arial" w:hAnsi="Arial"/>
                <w:color w:val="auto"/>
                <w:sz w:val="28"/>
                <w:szCs w:val="28"/>
              </w:rPr>
              <w:t>Close of worship</w:t>
            </w:r>
            <w:r w:rsidR="00BF44B4" w:rsidRPr="7FD64FD5">
              <w:rPr>
                <w:rFonts w:ascii="Arial" w:hAnsi="Arial"/>
                <w:color w:val="auto"/>
                <w:sz w:val="28"/>
                <w:szCs w:val="28"/>
              </w:rPr>
              <w:t xml:space="preserve"> with the Lord’s Prayer</w:t>
            </w:r>
            <w:r w:rsidRPr="7FD64FD5">
              <w:rPr>
                <w:rFonts w:ascii="Arial" w:hAnsi="Arial"/>
                <w:color w:val="auto"/>
                <w:sz w:val="28"/>
                <w:szCs w:val="28"/>
              </w:rPr>
              <w:t>, extinguish candle</w:t>
            </w:r>
            <w:r w:rsidR="3C37FB40" w:rsidRPr="7FD64FD5">
              <w:rPr>
                <w:rFonts w:ascii="Arial" w:hAnsi="Arial"/>
                <w:color w:val="auto"/>
                <w:sz w:val="28"/>
                <w:szCs w:val="28"/>
              </w:rPr>
              <w:t xml:space="preserve">: </w:t>
            </w:r>
            <w:r w:rsidRPr="7FD64FD5">
              <w:rPr>
                <w:rFonts w:ascii="Arial" w:hAnsi="Arial"/>
                <w:color w:val="auto"/>
                <w:sz w:val="28"/>
                <w:szCs w:val="28"/>
              </w:rPr>
              <w:t xml:space="preserve"> </w:t>
            </w:r>
          </w:p>
          <w:p w14:paraId="036942C9" w14:textId="56A2BF53" w:rsidR="00CC5BDC" w:rsidRDefault="00CC5BDC" w:rsidP="007B482C">
            <w:pPr>
              <w:pStyle w:val="Normal1"/>
              <w:pBdr>
                <w:top w:val="nil"/>
                <w:left w:val="nil"/>
                <w:bottom w:val="nil"/>
                <w:right w:val="nil"/>
                <w:between w:val="nil"/>
              </w:pBdr>
              <w:jc w:val="center"/>
              <w:rPr>
                <w:rFonts w:ascii="Arial" w:hAnsi="Arial"/>
                <w:bCs/>
                <w:color w:val="auto"/>
                <w:sz w:val="28"/>
                <w:szCs w:val="24"/>
              </w:rPr>
            </w:pPr>
            <w:r>
              <w:rPr>
                <w:rFonts w:ascii="Arial" w:hAnsi="Arial"/>
                <w:bCs/>
                <w:color w:val="auto"/>
                <w:sz w:val="28"/>
                <w:szCs w:val="24"/>
              </w:rPr>
              <w:t xml:space="preserve">Teacher: </w:t>
            </w:r>
            <w:r w:rsidRPr="00CC5BDC">
              <w:rPr>
                <w:rFonts w:ascii="Arial" w:hAnsi="Arial"/>
                <w:bCs/>
                <w:color w:val="auto"/>
                <w:sz w:val="28"/>
                <w:szCs w:val="24"/>
              </w:rPr>
              <w:t>Go in peace to love and serve the Lord</w:t>
            </w:r>
          </w:p>
          <w:p w14:paraId="23C85D28" w14:textId="47D25F4E" w:rsidR="00CC5BDC" w:rsidRPr="007B482C" w:rsidRDefault="00CC5BDC" w:rsidP="007B482C">
            <w:pPr>
              <w:pStyle w:val="Normal1"/>
              <w:pBdr>
                <w:top w:val="nil"/>
                <w:left w:val="nil"/>
                <w:bottom w:val="nil"/>
                <w:right w:val="nil"/>
                <w:between w:val="nil"/>
              </w:pBdr>
              <w:jc w:val="center"/>
              <w:rPr>
                <w:rFonts w:ascii="Arial" w:hAnsi="Arial"/>
                <w:bCs/>
                <w:color w:val="auto"/>
                <w:sz w:val="28"/>
                <w:szCs w:val="24"/>
              </w:rPr>
            </w:pPr>
            <w:r w:rsidRPr="00CC5BDC">
              <w:rPr>
                <w:rFonts w:ascii="Arial" w:hAnsi="Arial"/>
                <w:bCs/>
                <w:color w:val="auto"/>
                <w:sz w:val="28"/>
                <w:szCs w:val="24"/>
              </w:rPr>
              <w:t xml:space="preserve"> All</w:t>
            </w:r>
            <w:r>
              <w:rPr>
                <w:rFonts w:ascii="Arial" w:hAnsi="Arial"/>
                <w:bCs/>
                <w:color w:val="auto"/>
                <w:sz w:val="28"/>
                <w:szCs w:val="24"/>
              </w:rPr>
              <w:t xml:space="preserve">: </w:t>
            </w:r>
            <w:r w:rsidRPr="00CC5BDC">
              <w:rPr>
                <w:rFonts w:ascii="Arial" w:hAnsi="Arial"/>
                <w:bCs/>
                <w:color w:val="auto"/>
                <w:sz w:val="28"/>
                <w:szCs w:val="24"/>
              </w:rPr>
              <w:t>In the name of Christ Amen.</w:t>
            </w:r>
          </w:p>
        </w:tc>
        <w:tc>
          <w:tcPr>
            <w:tcW w:w="12191" w:type="dxa"/>
            <w:gridSpan w:val="2"/>
          </w:tcPr>
          <w:p w14:paraId="05AC7CC1" w14:textId="78FD78B2" w:rsidR="00ED5813" w:rsidRDefault="008279F6" w:rsidP="00ED5813">
            <w:pPr>
              <w:pStyle w:val="Normal1"/>
              <w:pBdr>
                <w:top w:val="nil"/>
                <w:left w:val="nil"/>
                <w:bottom w:val="nil"/>
                <w:right w:val="nil"/>
                <w:between w:val="nil"/>
              </w:pBdr>
              <w:rPr>
                <w:rFonts w:ascii="Arial" w:hAnsi="Arial"/>
                <w:b/>
                <w:color w:val="326BA6"/>
                <w:sz w:val="48"/>
                <w:szCs w:val="24"/>
              </w:rPr>
            </w:pPr>
            <w:r w:rsidRPr="00762FE9">
              <w:rPr>
                <w:rFonts w:ascii="Arial" w:hAnsi="Arial"/>
                <w:b/>
                <w:color w:val="326BA6"/>
                <w:sz w:val="48"/>
                <w:szCs w:val="24"/>
              </w:rPr>
              <w:t xml:space="preserve">Hymns and </w:t>
            </w:r>
            <w:r w:rsidR="00ED5813">
              <w:rPr>
                <w:rFonts w:ascii="Arial" w:hAnsi="Arial"/>
                <w:b/>
                <w:color w:val="326BA6"/>
                <w:sz w:val="48"/>
                <w:szCs w:val="24"/>
              </w:rPr>
              <w:t>s</w:t>
            </w:r>
            <w:r w:rsidRPr="00762FE9">
              <w:rPr>
                <w:rFonts w:ascii="Arial" w:hAnsi="Arial"/>
                <w:b/>
                <w:color w:val="326BA6"/>
                <w:sz w:val="48"/>
                <w:szCs w:val="24"/>
              </w:rPr>
              <w:t>ongs</w:t>
            </w:r>
            <w:r>
              <w:rPr>
                <w:rFonts w:ascii="Arial" w:hAnsi="Arial"/>
                <w:b/>
                <w:color w:val="326BA6"/>
                <w:sz w:val="48"/>
                <w:szCs w:val="24"/>
              </w:rPr>
              <w:t xml:space="preserve"> to learn </w:t>
            </w:r>
          </w:p>
          <w:p w14:paraId="1491B19F" w14:textId="6C8356F9" w:rsidR="008279F6" w:rsidRPr="00ED5813" w:rsidRDefault="008279F6" w:rsidP="00ED5813">
            <w:pPr>
              <w:pStyle w:val="Normal1"/>
              <w:pBdr>
                <w:top w:val="nil"/>
                <w:left w:val="nil"/>
                <w:bottom w:val="nil"/>
                <w:right w:val="nil"/>
                <w:between w:val="nil"/>
              </w:pBdr>
              <w:rPr>
                <w:rFonts w:ascii="Arial" w:hAnsi="Arial"/>
                <w:b/>
                <w:color w:val="326BA6"/>
                <w:sz w:val="48"/>
                <w:szCs w:val="24"/>
              </w:rPr>
            </w:pPr>
            <w:r>
              <w:rPr>
                <w:rFonts w:ascii="Arial" w:hAnsi="Arial"/>
                <w:b/>
                <w:color w:val="326BA6"/>
                <w:sz w:val="48"/>
                <w:szCs w:val="24"/>
              </w:rPr>
              <w:t>(including preparation for Harvest Festival services)</w:t>
            </w:r>
          </w:p>
        </w:tc>
        <w:tc>
          <w:tcPr>
            <w:tcW w:w="4819" w:type="dxa"/>
            <w:vMerge w:val="restart"/>
            <w:tcMar>
              <w:right w:w="0" w:type="dxa"/>
            </w:tcMar>
          </w:tcPr>
          <w:p w14:paraId="16CF5340" w14:textId="1A0366D4" w:rsidR="00F540F5" w:rsidRDefault="005F4226" w:rsidP="00CE7331">
            <w:pPr>
              <w:pStyle w:val="Normal1"/>
              <w:pBdr>
                <w:top w:val="nil"/>
                <w:left w:val="nil"/>
                <w:bottom w:val="nil"/>
                <w:right w:val="nil"/>
                <w:between w:val="nil"/>
              </w:pBdr>
              <w:tabs>
                <w:tab w:val="left" w:pos="425"/>
              </w:tabs>
              <w:jc w:val="center"/>
              <w:rPr>
                <w:rFonts w:ascii="Arial" w:hAnsi="Arial"/>
                <w:b/>
                <w:color w:val="326BA6"/>
                <w:sz w:val="32"/>
                <w:szCs w:val="24"/>
              </w:rPr>
            </w:pPr>
            <w:r>
              <w:rPr>
                <w:rFonts w:ascii="Arial" w:hAnsi="Arial"/>
                <w:b/>
                <w:color w:val="326BA6"/>
                <w:sz w:val="32"/>
                <w:szCs w:val="24"/>
              </w:rPr>
              <w:t xml:space="preserve">Welcoming </w:t>
            </w:r>
          </w:p>
          <w:p w14:paraId="1C57D51B" w14:textId="0962D34C" w:rsidR="005F4226" w:rsidRDefault="005F4226" w:rsidP="00CE7331">
            <w:pPr>
              <w:pStyle w:val="Normal1"/>
              <w:pBdr>
                <w:top w:val="nil"/>
                <w:left w:val="nil"/>
                <w:bottom w:val="nil"/>
                <w:right w:val="nil"/>
                <w:between w:val="nil"/>
              </w:pBdr>
              <w:tabs>
                <w:tab w:val="left" w:pos="425"/>
              </w:tabs>
              <w:jc w:val="center"/>
              <w:rPr>
                <w:rFonts w:ascii="Arial" w:hAnsi="Arial"/>
                <w:b/>
                <w:color w:val="326BA6"/>
                <w:sz w:val="32"/>
                <w:szCs w:val="24"/>
              </w:rPr>
            </w:pPr>
          </w:p>
          <w:p w14:paraId="2F50CD12" w14:textId="2FEDCCE7" w:rsidR="005F4226" w:rsidRDefault="005F4226" w:rsidP="00CE7331">
            <w:pPr>
              <w:pStyle w:val="Normal1"/>
              <w:pBdr>
                <w:top w:val="nil"/>
                <w:left w:val="nil"/>
                <w:bottom w:val="nil"/>
                <w:right w:val="nil"/>
                <w:between w:val="nil"/>
              </w:pBdr>
              <w:tabs>
                <w:tab w:val="left" w:pos="425"/>
              </w:tabs>
              <w:jc w:val="center"/>
              <w:rPr>
                <w:rFonts w:ascii="Arial" w:hAnsi="Arial"/>
                <w:b/>
                <w:color w:val="326BA6"/>
                <w:sz w:val="32"/>
                <w:szCs w:val="24"/>
              </w:rPr>
            </w:pPr>
            <w:r>
              <w:rPr>
                <w:rFonts w:ascii="Arial" w:hAnsi="Arial"/>
                <w:b/>
                <w:color w:val="326BA6"/>
                <w:sz w:val="32"/>
                <w:szCs w:val="24"/>
              </w:rPr>
              <w:t>Settling in and helping others</w:t>
            </w:r>
          </w:p>
          <w:p w14:paraId="50DA837F" w14:textId="69F38736" w:rsidR="00C133FA" w:rsidRDefault="00C133FA" w:rsidP="00CE7331">
            <w:pPr>
              <w:pStyle w:val="Normal1"/>
              <w:pBdr>
                <w:top w:val="nil"/>
                <w:left w:val="nil"/>
                <w:bottom w:val="nil"/>
                <w:right w:val="nil"/>
                <w:between w:val="nil"/>
              </w:pBdr>
              <w:tabs>
                <w:tab w:val="left" w:pos="425"/>
              </w:tabs>
              <w:jc w:val="center"/>
              <w:rPr>
                <w:rFonts w:ascii="Arial" w:hAnsi="Arial"/>
                <w:b/>
                <w:color w:val="326BA6"/>
                <w:sz w:val="32"/>
                <w:szCs w:val="24"/>
              </w:rPr>
            </w:pPr>
          </w:p>
          <w:p w14:paraId="3E9707EC" w14:textId="0DDBE996" w:rsidR="00C133FA" w:rsidRPr="00CE7331" w:rsidRDefault="002D0627" w:rsidP="00CE7331">
            <w:pPr>
              <w:pStyle w:val="Normal1"/>
              <w:pBdr>
                <w:top w:val="nil"/>
                <w:left w:val="nil"/>
                <w:bottom w:val="nil"/>
                <w:right w:val="nil"/>
                <w:between w:val="nil"/>
              </w:pBdr>
              <w:tabs>
                <w:tab w:val="left" w:pos="425"/>
              </w:tabs>
              <w:jc w:val="center"/>
              <w:rPr>
                <w:rFonts w:ascii="Arial" w:hAnsi="Arial"/>
                <w:b/>
                <w:color w:val="326BA6"/>
                <w:sz w:val="32"/>
                <w:szCs w:val="24"/>
              </w:rPr>
            </w:pPr>
            <w:r>
              <w:rPr>
                <w:rFonts w:ascii="Arial" w:hAnsi="Arial"/>
                <w:b/>
                <w:color w:val="326BA6"/>
                <w:sz w:val="32"/>
                <w:szCs w:val="24"/>
              </w:rPr>
              <w:t xml:space="preserve">Gratitude </w:t>
            </w:r>
          </w:p>
          <w:p w14:paraId="46A72116" w14:textId="5151F712" w:rsidR="008279F6" w:rsidRPr="00523B98" w:rsidRDefault="008279F6" w:rsidP="00523B98">
            <w:pPr>
              <w:pStyle w:val="Normal1"/>
              <w:pBdr>
                <w:top w:val="nil"/>
                <w:left w:val="nil"/>
                <w:bottom w:val="nil"/>
                <w:right w:val="nil"/>
                <w:between w:val="nil"/>
              </w:pBdr>
              <w:tabs>
                <w:tab w:val="left" w:pos="425"/>
              </w:tabs>
              <w:rPr>
                <w:rFonts w:ascii="Arial" w:hAnsi="Arial"/>
                <w:b/>
                <w:color w:val="auto"/>
                <w:sz w:val="24"/>
                <w:szCs w:val="24"/>
              </w:rPr>
            </w:pPr>
          </w:p>
        </w:tc>
      </w:tr>
      <w:tr w:rsidR="008279F6" w:rsidRPr="005E5295" w14:paraId="0682104B" w14:textId="77777777" w:rsidTr="7FD64FD5">
        <w:trPr>
          <w:trHeight w:val="2001"/>
        </w:trPr>
        <w:tc>
          <w:tcPr>
            <w:tcW w:w="5785" w:type="dxa"/>
            <w:vMerge/>
          </w:tcPr>
          <w:p w14:paraId="41F8FFCA" w14:textId="77777777" w:rsidR="008279F6" w:rsidRPr="003B0C52" w:rsidRDefault="008279F6" w:rsidP="00762FE9">
            <w:pPr>
              <w:pStyle w:val="Normal1"/>
              <w:pBdr>
                <w:top w:val="nil"/>
                <w:left w:val="nil"/>
                <w:bottom w:val="nil"/>
                <w:right w:val="nil"/>
                <w:between w:val="nil"/>
              </w:pBdr>
              <w:rPr>
                <w:rFonts w:ascii="Arial" w:hAnsi="Arial"/>
                <w:b/>
                <w:color w:val="auto"/>
                <w:sz w:val="28"/>
                <w:szCs w:val="24"/>
              </w:rPr>
            </w:pPr>
          </w:p>
        </w:tc>
        <w:tc>
          <w:tcPr>
            <w:tcW w:w="5103" w:type="dxa"/>
            <w:tcBorders>
              <w:bottom w:val="single" w:sz="8" w:space="0" w:color="BFBFBF" w:themeColor="background1" w:themeShade="BF"/>
            </w:tcBorders>
          </w:tcPr>
          <w:p w14:paraId="2483CD47" w14:textId="567AF2F4" w:rsidR="008635CF" w:rsidRDefault="008279F6" w:rsidP="00682AB2">
            <w:pPr>
              <w:pStyle w:val="Normal1"/>
              <w:pBdr>
                <w:top w:val="nil"/>
                <w:left w:val="nil"/>
                <w:bottom w:val="nil"/>
                <w:right w:val="nil"/>
                <w:between w:val="nil"/>
              </w:pBdr>
              <w:rPr>
                <w:rFonts w:ascii="Arial" w:hAnsi="Arial"/>
                <w:b/>
                <w:bCs/>
                <w:color w:val="0070C0"/>
                <w:sz w:val="24"/>
                <w:szCs w:val="24"/>
              </w:rPr>
            </w:pPr>
            <w:r w:rsidRPr="00ED5813">
              <w:rPr>
                <w:rFonts w:ascii="Arial" w:hAnsi="Arial"/>
                <w:b/>
                <w:bCs/>
                <w:color w:val="0070C0"/>
                <w:sz w:val="24"/>
                <w:szCs w:val="24"/>
              </w:rPr>
              <w:t>Key Stage 1</w:t>
            </w:r>
          </w:p>
          <w:p w14:paraId="3D654BE5" w14:textId="314E0120" w:rsidR="009D2938" w:rsidRDefault="00B87F77" w:rsidP="00FB57E6">
            <w:pPr>
              <w:pStyle w:val="Normal1"/>
              <w:numPr>
                <w:ilvl w:val="0"/>
                <w:numId w:val="2"/>
              </w:numPr>
              <w:pBdr>
                <w:top w:val="nil"/>
                <w:left w:val="nil"/>
                <w:bottom w:val="nil"/>
                <w:right w:val="nil"/>
                <w:between w:val="nil"/>
              </w:pBdr>
              <w:rPr>
                <w:rFonts w:ascii="Arial" w:hAnsi="Arial"/>
                <w:color w:val="000000" w:themeColor="text1"/>
                <w:sz w:val="24"/>
                <w:szCs w:val="24"/>
              </w:rPr>
            </w:pPr>
            <w:hyperlink r:id="rId9" w:history="1">
              <w:r w:rsidR="009D2938" w:rsidRPr="00A876B1">
                <w:rPr>
                  <w:rStyle w:val="Hyperlink"/>
                  <w:rFonts w:ascii="Arial" w:hAnsi="Arial"/>
                  <w:sz w:val="24"/>
                  <w:szCs w:val="24"/>
                </w:rPr>
                <w:t>Our God is a great big God</w:t>
              </w:r>
            </w:hyperlink>
          </w:p>
          <w:p w14:paraId="70B1C14A" w14:textId="49534CB5" w:rsidR="00FB57E6" w:rsidRDefault="00B87F77" w:rsidP="00FB57E6">
            <w:pPr>
              <w:pStyle w:val="Normal1"/>
              <w:numPr>
                <w:ilvl w:val="0"/>
                <w:numId w:val="2"/>
              </w:numPr>
              <w:pBdr>
                <w:top w:val="nil"/>
                <w:left w:val="nil"/>
                <w:bottom w:val="nil"/>
                <w:right w:val="nil"/>
                <w:between w:val="nil"/>
              </w:pBdr>
              <w:rPr>
                <w:rFonts w:ascii="Arial" w:hAnsi="Arial"/>
                <w:color w:val="000000" w:themeColor="text1"/>
                <w:sz w:val="24"/>
                <w:szCs w:val="24"/>
              </w:rPr>
            </w:pPr>
            <w:hyperlink r:id="rId10" w:history="1">
              <w:r w:rsidR="00FB57E6" w:rsidRPr="005F16CE">
                <w:rPr>
                  <w:rStyle w:val="Hyperlink"/>
                  <w:rFonts w:ascii="Arial" w:hAnsi="Arial"/>
                  <w:sz w:val="24"/>
                  <w:szCs w:val="24"/>
                </w:rPr>
                <w:t xml:space="preserve">Who put the </w:t>
              </w:r>
              <w:proofErr w:type="spellStart"/>
              <w:r w:rsidR="00FB57E6" w:rsidRPr="005F16CE">
                <w:rPr>
                  <w:rStyle w:val="Hyperlink"/>
                  <w:rFonts w:ascii="Arial" w:hAnsi="Arial"/>
                  <w:sz w:val="24"/>
                  <w:szCs w:val="24"/>
                </w:rPr>
                <w:t>colours</w:t>
              </w:r>
              <w:proofErr w:type="spellEnd"/>
              <w:r w:rsidR="00FB57E6" w:rsidRPr="005F16CE">
                <w:rPr>
                  <w:rStyle w:val="Hyperlink"/>
                  <w:rFonts w:ascii="Arial" w:hAnsi="Arial"/>
                  <w:sz w:val="24"/>
                  <w:szCs w:val="24"/>
                </w:rPr>
                <w:t xml:space="preserve"> in the rainbow</w:t>
              </w:r>
            </w:hyperlink>
            <w:r w:rsidR="00FB57E6">
              <w:rPr>
                <w:rFonts w:ascii="Arial" w:hAnsi="Arial"/>
                <w:color w:val="000000" w:themeColor="text1"/>
                <w:sz w:val="24"/>
                <w:szCs w:val="24"/>
              </w:rPr>
              <w:t xml:space="preserve"> </w:t>
            </w:r>
          </w:p>
          <w:p w14:paraId="3C387A07" w14:textId="7A92D83A" w:rsidR="00A05573" w:rsidRDefault="00B87F77" w:rsidP="00FB57E6">
            <w:pPr>
              <w:pStyle w:val="Normal1"/>
              <w:numPr>
                <w:ilvl w:val="0"/>
                <w:numId w:val="2"/>
              </w:numPr>
              <w:pBdr>
                <w:top w:val="nil"/>
                <w:left w:val="nil"/>
                <w:bottom w:val="nil"/>
                <w:right w:val="nil"/>
                <w:between w:val="nil"/>
              </w:pBdr>
              <w:rPr>
                <w:rFonts w:ascii="Arial" w:hAnsi="Arial"/>
                <w:color w:val="000000" w:themeColor="text1"/>
                <w:sz w:val="24"/>
                <w:szCs w:val="24"/>
              </w:rPr>
            </w:pPr>
            <w:hyperlink r:id="rId11" w:history="1">
              <w:r w:rsidR="00A05573" w:rsidRPr="00A05573">
                <w:rPr>
                  <w:rStyle w:val="Hyperlink"/>
                  <w:rFonts w:ascii="Arial" w:hAnsi="Arial"/>
                  <w:sz w:val="24"/>
                  <w:szCs w:val="24"/>
                </w:rPr>
                <w:t xml:space="preserve">Thank </w:t>
              </w:r>
              <w:proofErr w:type="gramStart"/>
              <w:r w:rsidR="00A05573" w:rsidRPr="00A05573">
                <w:rPr>
                  <w:rStyle w:val="Hyperlink"/>
                  <w:rFonts w:ascii="Arial" w:hAnsi="Arial"/>
                  <w:sz w:val="24"/>
                  <w:szCs w:val="24"/>
                </w:rPr>
                <w:t>you Lord</w:t>
              </w:r>
              <w:proofErr w:type="gramEnd"/>
              <w:r w:rsidR="00A05573" w:rsidRPr="00A05573">
                <w:rPr>
                  <w:rStyle w:val="Hyperlink"/>
                  <w:rFonts w:ascii="Arial" w:hAnsi="Arial"/>
                  <w:sz w:val="24"/>
                  <w:szCs w:val="24"/>
                </w:rPr>
                <w:t xml:space="preserve"> for this new day</w:t>
              </w:r>
            </w:hyperlink>
          </w:p>
          <w:p w14:paraId="6E7E24ED" w14:textId="178782BE" w:rsidR="00D205C6" w:rsidRDefault="00B87F77" w:rsidP="00FB57E6">
            <w:pPr>
              <w:pStyle w:val="Normal1"/>
              <w:numPr>
                <w:ilvl w:val="0"/>
                <w:numId w:val="2"/>
              </w:numPr>
              <w:pBdr>
                <w:top w:val="nil"/>
                <w:left w:val="nil"/>
                <w:bottom w:val="nil"/>
                <w:right w:val="nil"/>
                <w:between w:val="nil"/>
              </w:pBdr>
              <w:rPr>
                <w:rFonts w:ascii="Arial" w:hAnsi="Arial"/>
                <w:color w:val="000000" w:themeColor="text1"/>
                <w:sz w:val="24"/>
                <w:szCs w:val="24"/>
              </w:rPr>
            </w:pPr>
            <w:hyperlink r:id="rId12" w:history="1">
              <w:r w:rsidR="00D205C6" w:rsidRPr="00275D80">
                <w:rPr>
                  <w:rStyle w:val="Hyperlink"/>
                  <w:rFonts w:ascii="Arial" w:hAnsi="Arial"/>
                  <w:sz w:val="24"/>
                  <w:szCs w:val="24"/>
                </w:rPr>
                <w:t>All things bright and beautiful</w:t>
              </w:r>
            </w:hyperlink>
            <w:r w:rsidR="00D205C6">
              <w:rPr>
                <w:rFonts w:ascii="Arial" w:hAnsi="Arial"/>
                <w:color w:val="000000" w:themeColor="text1"/>
                <w:sz w:val="24"/>
                <w:szCs w:val="24"/>
              </w:rPr>
              <w:t xml:space="preserve"> </w:t>
            </w:r>
          </w:p>
          <w:p w14:paraId="4AD33065" w14:textId="744F8DF4" w:rsidR="00F26B35" w:rsidRDefault="00F26B35" w:rsidP="00FB57E6">
            <w:pPr>
              <w:pStyle w:val="Normal1"/>
              <w:numPr>
                <w:ilvl w:val="0"/>
                <w:numId w:val="2"/>
              </w:numPr>
              <w:pBdr>
                <w:top w:val="nil"/>
                <w:left w:val="nil"/>
                <w:bottom w:val="nil"/>
                <w:right w:val="nil"/>
                <w:between w:val="nil"/>
              </w:pBdr>
              <w:rPr>
                <w:rFonts w:ascii="Arial" w:hAnsi="Arial"/>
                <w:color w:val="000000" w:themeColor="text1"/>
                <w:sz w:val="24"/>
                <w:szCs w:val="24"/>
              </w:rPr>
            </w:pPr>
            <w:r>
              <w:rPr>
                <w:rFonts w:ascii="Arial" w:hAnsi="Arial"/>
                <w:color w:val="000000" w:themeColor="text1"/>
                <w:sz w:val="24"/>
                <w:szCs w:val="24"/>
              </w:rPr>
              <w:t>If I were a Butterfly</w:t>
            </w:r>
          </w:p>
          <w:p w14:paraId="5958D5D2" w14:textId="77777777" w:rsidR="00682AB2" w:rsidRDefault="00682AB2" w:rsidP="00682AB2">
            <w:pPr>
              <w:pStyle w:val="Normal1"/>
              <w:pBdr>
                <w:top w:val="nil"/>
                <w:left w:val="nil"/>
                <w:bottom w:val="nil"/>
                <w:right w:val="nil"/>
                <w:between w:val="nil"/>
              </w:pBdr>
              <w:rPr>
                <w:rFonts w:ascii="Arial" w:hAnsi="Arial"/>
                <w:color w:val="auto"/>
                <w:sz w:val="24"/>
                <w:szCs w:val="24"/>
              </w:rPr>
            </w:pPr>
          </w:p>
          <w:p w14:paraId="3540CBB2" w14:textId="77777777" w:rsidR="00682AB2" w:rsidRDefault="00682AB2" w:rsidP="00682AB2">
            <w:pPr>
              <w:pStyle w:val="Normal1"/>
              <w:pBdr>
                <w:top w:val="nil"/>
                <w:left w:val="nil"/>
                <w:bottom w:val="nil"/>
                <w:right w:val="nil"/>
                <w:between w:val="nil"/>
              </w:pBdr>
              <w:rPr>
                <w:rFonts w:ascii="Arial" w:hAnsi="Arial"/>
                <w:color w:val="auto"/>
                <w:sz w:val="24"/>
                <w:szCs w:val="24"/>
              </w:rPr>
            </w:pPr>
          </w:p>
          <w:p w14:paraId="703E019F" w14:textId="77777777" w:rsidR="00682AB2" w:rsidRDefault="00682AB2" w:rsidP="00682AB2">
            <w:pPr>
              <w:pStyle w:val="Normal1"/>
              <w:pBdr>
                <w:top w:val="nil"/>
                <w:left w:val="nil"/>
                <w:bottom w:val="nil"/>
                <w:right w:val="nil"/>
                <w:between w:val="nil"/>
              </w:pBdr>
              <w:rPr>
                <w:rFonts w:ascii="Arial" w:hAnsi="Arial"/>
                <w:color w:val="auto"/>
                <w:sz w:val="24"/>
                <w:szCs w:val="24"/>
              </w:rPr>
            </w:pPr>
          </w:p>
          <w:p w14:paraId="11ACEF62" w14:textId="77777777" w:rsidR="00682AB2" w:rsidRDefault="00682AB2" w:rsidP="00682AB2">
            <w:pPr>
              <w:pStyle w:val="Normal1"/>
              <w:pBdr>
                <w:top w:val="nil"/>
                <w:left w:val="nil"/>
                <w:bottom w:val="nil"/>
                <w:right w:val="nil"/>
                <w:between w:val="nil"/>
              </w:pBdr>
              <w:rPr>
                <w:rFonts w:ascii="Arial" w:hAnsi="Arial"/>
                <w:color w:val="auto"/>
                <w:sz w:val="24"/>
                <w:szCs w:val="24"/>
              </w:rPr>
            </w:pPr>
          </w:p>
          <w:p w14:paraId="65506927" w14:textId="15D118B1" w:rsidR="00682AB2" w:rsidRDefault="00682AB2" w:rsidP="00682AB2">
            <w:pPr>
              <w:pStyle w:val="Normal1"/>
              <w:pBdr>
                <w:top w:val="nil"/>
                <w:left w:val="nil"/>
                <w:bottom w:val="nil"/>
                <w:right w:val="nil"/>
                <w:between w:val="nil"/>
              </w:pBdr>
              <w:rPr>
                <w:rFonts w:ascii="Arial" w:hAnsi="Arial"/>
                <w:color w:val="auto"/>
                <w:sz w:val="24"/>
                <w:szCs w:val="24"/>
              </w:rPr>
            </w:pPr>
          </w:p>
        </w:tc>
        <w:tc>
          <w:tcPr>
            <w:tcW w:w="7088" w:type="dxa"/>
            <w:tcBorders>
              <w:bottom w:val="single" w:sz="8" w:space="0" w:color="BFBFBF" w:themeColor="background1" w:themeShade="BF"/>
            </w:tcBorders>
          </w:tcPr>
          <w:p w14:paraId="4456B405" w14:textId="37FDFB6B" w:rsidR="00ED5813" w:rsidRPr="00ED5813" w:rsidRDefault="00ED5813" w:rsidP="00ED5813">
            <w:pPr>
              <w:rPr>
                <w:rStyle w:val="Hyperlink"/>
                <w:rFonts w:ascii="Arial" w:hAnsi="Arial"/>
                <w:b/>
                <w:color w:val="326BA6"/>
                <w:sz w:val="24"/>
                <w:szCs w:val="24"/>
                <w:u w:val="none"/>
              </w:rPr>
            </w:pPr>
            <w:r w:rsidRPr="00ED5813">
              <w:rPr>
                <w:rStyle w:val="Hyperlink"/>
                <w:rFonts w:ascii="Arial" w:hAnsi="Arial"/>
                <w:b/>
                <w:color w:val="326BA6"/>
                <w:sz w:val="24"/>
                <w:szCs w:val="24"/>
                <w:u w:val="none"/>
              </w:rPr>
              <w:t>Key Stage 2</w:t>
            </w:r>
          </w:p>
          <w:p w14:paraId="7E6F77D2" w14:textId="7DF937E1" w:rsidR="002D0627" w:rsidRDefault="00B87F77" w:rsidP="009B5783">
            <w:pPr>
              <w:pStyle w:val="Normal1"/>
              <w:numPr>
                <w:ilvl w:val="0"/>
                <w:numId w:val="1"/>
              </w:numPr>
              <w:pBdr>
                <w:top w:val="nil"/>
                <w:left w:val="nil"/>
                <w:bottom w:val="nil"/>
                <w:right w:val="nil"/>
                <w:between w:val="nil"/>
              </w:pBdr>
              <w:rPr>
                <w:rFonts w:ascii="Arial" w:hAnsi="Arial"/>
                <w:color w:val="000000" w:themeColor="text1"/>
                <w:sz w:val="24"/>
                <w:szCs w:val="24"/>
              </w:rPr>
            </w:pPr>
            <w:hyperlink r:id="rId13" w:history="1">
              <w:r w:rsidR="009B5783" w:rsidRPr="005F16CE">
                <w:rPr>
                  <w:rStyle w:val="Hyperlink"/>
                  <w:rFonts w:ascii="Arial" w:hAnsi="Arial"/>
                  <w:sz w:val="24"/>
                  <w:szCs w:val="24"/>
                </w:rPr>
                <w:t xml:space="preserve">Who put the </w:t>
              </w:r>
              <w:proofErr w:type="spellStart"/>
              <w:r w:rsidR="009B5783" w:rsidRPr="005F16CE">
                <w:rPr>
                  <w:rStyle w:val="Hyperlink"/>
                  <w:rFonts w:ascii="Arial" w:hAnsi="Arial"/>
                  <w:sz w:val="24"/>
                  <w:szCs w:val="24"/>
                </w:rPr>
                <w:t>colours</w:t>
              </w:r>
              <w:proofErr w:type="spellEnd"/>
              <w:r w:rsidR="009B5783" w:rsidRPr="005F16CE">
                <w:rPr>
                  <w:rStyle w:val="Hyperlink"/>
                  <w:rFonts w:ascii="Arial" w:hAnsi="Arial"/>
                  <w:sz w:val="24"/>
                  <w:szCs w:val="24"/>
                </w:rPr>
                <w:t xml:space="preserve"> in the rainbow</w:t>
              </w:r>
            </w:hyperlink>
            <w:r w:rsidR="009B5783">
              <w:rPr>
                <w:rFonts w:ascii="Arial" w:hAnsi="Arial"/>
                <w:color w:val="000000" w:themeColor="text1"/>
                <w:sz w:val="24"/>
                <w:szCs w:val="24"/>
              </w:rPr>
              <w:t xml:space="preserve"> </w:t>
            </w:r>
          </w:p>
          <w:p w14:paraId="0D60FA05" w14:textId="21B777B9" w:rsidR="008635CF" w:rsidRPr="00B831A4" w:rsidRDefault="00B87F77" w:rsidP="00B831A4">
            <w:pPr>
              <w:pStyle w:val="Normal1"/>
              <w:numPr>
                <w:ilvl w:val="0"/>
                <w:numId w:val="1"/>
              </w:numPr>
              <w:pBdr>
                <w:top w:val="nil"/>
                <w:left w:val="nil"/>
                <w:bottom w:val="nil"/>
                <w:right w:val="nil"/>
                <w:between w:val="nil"/>
              </w:pBdr>
              <w:rPr>
                <w:rFonts w:ascii="Arial" w:hAnsi="Arial"/>
                <w:color w:val="000000" w:themeColor="text1"/>
                <w:sz w:val="24"/>
                <w:szCs w:val="24"/>
              </w:rPr>
            </w:pPr>
            <w:hyperlink r:id="rId14" w:history="1">
              <w:r w:rsidR="009B5783" w:rsidRPr="00077961">
                <w:rPr>
                  <w:rStyle w:val="Hyperlink"/>
                  <w:rFonts w:ascii="Arial" w:hAnsi="Arial"/>
                  <w:sz w:val="24"/>
                  <w:szCs w:val="24"/>
                </w:rPr>
                <w:t>Think of a world without any flowers</w:t>
              </w:r>
            </w:hyperlink>
          </w:p>
          <w:p w14:paraId="242B5C84" w14:textId="57C45D54" w:rsidR="00455261" w:rsidRPr="00264DD3" w:rsidRDefault="00264DD3" w:rsidP="00183E00">
            <w:pPr>
              <w:pStyle w:val="Normal1"/>
              <w:numPr>
                <w:ilvl w:val="0"/>
                <w:numId w:val="1"/>
              </w:numPr>
              <w:pBdr>
                <w:top w:val="nil"/>
                <w:left w:val="nil"/>
                <w:bottom w:val="nil"/>
                <w:right w:val="nil"/>
                <w:between w:val="nil"/>
              </w:pBdr>
              <w:rPr>
                <w:rStyle w:val="Hyperlink"/>
                <w:rFonts w:ascii="Arial" w:hAnsi="Arial"/>
                <w:sz w:val="24"/>
                <w:szCs w:val="24"/>
              </w:rPr>
            </w:pPr>
            <w:r>
              <w:rPr>
                <w:rFonts w:ascii="Arial" w:hAnsi="Arial"/>
                <w:color w:val="000000" w:themeColor="text1"/>
                <w:sz w:val="24"/>
                <w:szCs w:val="24"/>
              </w:rPr>
              <w:fldChar w:fldCharType="begin"/>
            </w:r>
            <w:r>
              <w:rPr>
                <w:rFonts w:ascii="Arial" w:hAnsi="Arial"/>
                <w:color w:val="000000" w:themeColor="text1"/>
                <w:sz w:val="24"/>
                <w:szCs w:val="24"/>
              </w:rPr>
              <w:instrText xml:space="preserve"> HYPERLINK "https://www.youtube.com/watch?v=TtMY95zHqbo" </w:instrText>
            </w:r>
            <w:r>
              <w:rPr>
                <w:rFonts w:ascii="Arial" w:hAnsi="Arial"/>
                <w:color w:val="000000" w:themeColor="text1"/>
                <w:sz w:val="24"/>
                <w:szCs w:val="24"/>
              </w:rPr>
              <w:fldChar w:fldCharType="separate"/>
            </w:r>
            <w:r w:rsidR="00455261" w:rsidRPr="00264DD3">
              <w:rPr>
                <w:rStyle w:val="Hyperlink"/>
                <w:rFonts w:ascii="Arial" w:hAnsi="Arial"/>
                <w:sz w:val="24"/>
                <w:szCs w:val="24"/>
              </w:rPr>
              <w:t>How great thou art</w:t>
            </w:r>
          </w:p>
          <w:p w14:paraId="30FEB78E" w14:textId="77777777" w:rsidR="00DE6BD5" w:rsidRPr="00F26B35" w:rsidRDefault="00264DD3" w:rsidP="00DE6BD5">
            <w:pPr>
              <w:pStyle w:val="Normal1"/>
              <w:numPr>
                <w:ilvl w:val="0"/>
                <w:numId w:val="2"/>
              </w:numPr>
              <w:pBdr>
                <w:top w:val="nil"/>
                <w:left w:val="nil"/>
                <w:bottom w:val="nil"/>
                <w:right w:val="nil"/>
                <w:between w:val="nil"/>
              </w:pBdr>
              <w:rPr>
                <w:rStyle w:val="Hyperlink"/>
                <w:rFonts w:ascii="Arial" w:hAnsi="Arial"/>
                <w:color w:val="000000" w:themeColor="text1"/>
                <w:sz w:val="24"/>
                <w:szCs w:val="24"/>
                <w:u w:val="none"/>
              </w:rPr>
            </w:pPr>
            <w:r>
              <w:rPr>
                <w:rFonts w:ascii="Arial" w:hAnsi="Arial"/>
                <w:color w:val="000000" w:themeColor="text1"/>
                <w:sz w:val="24"/>
                <w:szCs w:val="24"/>
              </w:rPr>
              <w:fldChar w:fldCharType="end"/>
            </w:r>
            <w:hyperlink r:id="rId15" w:history="1">
              <w:r w:rsidR="00DE6BD5" w:rsidRPr="00A05573">
                <w:rPr>
                  <w:rStyle w:val="Hyperlink"/>
                  <w:rFonts w:ascii="Arial" w:hAnsi="Arial"/>
                  <w:sz w:val="24"/>
                  <w:szCs w:val="24"/>
                </w:rPr>
                <w:t xml:space="preserve">Thank </w:t>
              </w:r>
              <w:proofErr w:type="gramStart"/>
              <w:r w:rsidR="00DE6BD5" w:rsidRPr="00A05573">
                <w:rPr>
                  <w:rStyle w:val="Hyperlink"/>
                  <w:rFonts w:ascii="Arial" w:hAnsi="Arial"/>
                  <w:sz w:val="24"/>
                  <w:szCs w:val="24"/>
                </w:rPr>
                <w:t>you Lord</w:t>
              </w:r>
              <w:proofErr w:type="gramEnd"/>
              <w:r w:rsidR="00DE6BD5" w:rsidRPr="00A05573">
                <w:rPr>
                  <w:rStyle w:val="Hyperlink"/>
                  <w:rFonts w:ascii="Arial" w:hAnsi="Arial"/>
                  <w:sz w:val="24"/>
                  <w:szCs w:val="24"/>
                </w:rPr>
                <w:t xml:space="preserve"> for this new day</w:t>
              </w:r>
            </w:hyperlink>
          </w:p>
          <w:p w14:paraId="162ECB76" w14:textId="276CD0DB" w:rsidR="00F26B35" w:rsidRDefault="00F26B35" w:rsidP="00DE6BD5">
            <w:pPr>
              <w:pStyle w:val="Normal1"/>
              <w:numPr>
                <w:ilvl w:val="0"/>
                <w:numId w:val="2"/>
              </w:numPr>
              <w:pBdr>
                <w:top w:val="nil"/>
                <w:left w:val="nil"/>
                <w:bottom w:val="nil"/>
                <w:right w:val="nil"/>
                <w:between w:val="nil"/>
              </w:pBdr>
              <w:rPr>
                <w:rFonts w:ascii="Arial" w:hAnsi="Arial"/>
                <w:color w:val="000000" w:themeColor="text1"/>
                <w:sz w:val="24"/>
                <w:szCs w:val="24"/>
              </w:rPr>
            </w:pPr>
            <w:r>
              <w:rPr>
                <w:rStyle w:val="Hyperlink"/>
              </w:rPr>
              <w:t>If I were a Butterfly</w:t>
            </w:r>
          </w:p>
          <w:p w14:paraId="0879D02A" w14:textId="36D49023" w:rsidR="00251CEA" w:rsidRPr="00183E00" w:rsidRDefault="00251CEA" w:rsidP="00FD2CA1">
            <w:pPr>
              <w:pStyle w:val="Normal1"/>
              <w:pBdr>
                <w:top w:val="nil"/>
                <w:left w:val="nil"/>
                <w:bottom w:val="nil"/>
                <w:right w:val="nil"/>
                <w:between w:val="nil"/>
              </w:pBdr>
              <w:ind w:left="360"/>
              <w:rPr>
                <w:rFonts w:ascii="Arial" w:hAnsi="Arial"/>
                <w:color w:val="000000" w:themeColor="text1"/>
                <w:sz w:val="24"/>
                <w:szCs w:val="24"/>
              </w:rPr>
            </w:pPr>
          </w:p>
        </w:tc>
        <w:tc>
          <w:tcPr>
            <w:tcW w:w="4819" w:type="dxa"/>
            <w:vMerge/>
            <w:tcMar>
              <w:right w:w="0" w:type="dxa"/>
            </w:tcMar>
          </w:tcPr>
          <w:p w14:paraId="44337E53" w14:textId="77777777" w:rsidR="008279F6" w:rsidRPr="00523B98" w:rsidRDefault="008279F6" w:rsidP="00CE7331">
            <w:pPr>
              <w:pStyle w:val="Normal1"/>
              <w:pBdr>
                <w:top w:val="nil"/>
                <w:left w:val="nil"/>
                <w:bottom w:val="nil"/>
                <w:right w:val="nil"/>
                <w:between w:val="nil"/>
              </w:pBdr>
              <w:tabs>
                <w:tab w:val="left" w:pos="425"/>
              </w:tabs>
              <w:jc w:val="center"/>
              <w:rPr>
                <w:rFonts w:ascii="Arial" w:hAnsi="Arial"/>
                <w:b/>
                <w:color w:val="326BA6"/>
                <w:sz w:val="32"/>
                <w:szCs w:val="24"/>
              </w:rPr>
            </w:pPr>
          </w:p>
        </w:tc>
      </w:tr>
    </w:tbl>
    <w:p w14:paraId="51D60EC6" w14:textId="3989620C" w:rsidR="00286408" w:rsidRPr="005E5295" w:rsidRDefault="00286408" w:rsidP="007B482C">
      <w:pPr>
        <w:pStyle w:val="Normal1"/>
        <w:widowControl w:val="0"/>
        <w:pBdr>
          <w:top w:val="nil"/>
          <w:left w:val="nil"/>
          <w:bottom w:val="nil"/>
          <w:right w:val="nil"/>
          <w:between w:val="nil"/>
        </w:pBdr>
        <w:spacing w:before="0" w:after="0" w:line="276" w:lineRule="auto"/>
        <w:rPr>
          <w:rFonts w:ascii="Arial" w:eastAsia="Arial" w:hAnsi="Arial" w:cs="Arial"/>
          <w:sz w:val="24"/>
          <w:szCs w:val="24"/>
        </w:rPr>
      </w:pPr>
    </w:p>
    <w:tbl>
      <w:tblPr>
        <w:tblW w:w="22754" w:type="dxa"/>
        <w:tblBorders>
          <w:top w:val="single" w:sz="4" w:space="0" w:color="000000"/>
          <w:left w:val="single" w:sz="4" w:space="0" w:color="000000"/>
          <w:bottom w:val="single" w:sz="4" w:space="0" w:color="000000"/>
          <w:right w:val="single" w:sz="4" w:space="0" w:color="000000"/>
          <w:insideH w:val="single" w:sz="4" w:space="0" w:color="BFBFBF"/>
          <w:insideV w:val="single" w:sz="4" w:space="0" w:color="000000"/>
        </w:tblBorders>
        <w:tblLayout w:type="fixed"/>
        <w:tblLook w:val="0420" w:firstRow="1" w:lastRow="0" w:firstColumn="0" w:lastColumn="0" w:noHBand="0" w:noVBand="1"/>
      </w:tblPr>
      <w:tblGrid>
        <w:gridCol w:w="4928"/>
        <w:gridCol w:w="3714"/>
        <w:gridCol w:w="4678"/>
        <w:gridCol w:w="5074"/>
        <w:gridCol w:w="4360"/>
      </w:tblGrid>
      <w:tr w:rsidR="00286408" w:rsidRPr="005E5295" w14:paraId="454EFEF6" w14:textId="77777777" w:rsidTr="7FD64FD5">
        <w:trPr>
          <w:trHeight w:val="320"/>
        </w:trPr>
        <w:tc>
          <w:tcPr>
            <w:tcW w:w="4928" w:type="dxa"/>
            <w:tcBorders>
              <w:bottom w:val="single" w:sz="4" w:space="0" w:color="auto"/>
            </w:tcBorders>
            <w:shd w:val="clear" w:color="auto" w:fill="326BA6"/>
          </w:tcPr>
          <w:p w14:paraId="1C01A01E" w14:textId="77777777" w:rsidR="00286408" w:rsidRPr="005E5295" w:rsidRDefault="005E5295">
            <w:pPr>
              <w:pStyle w:val="Normal1"/>
              <w:pBdr>
                <w:top w:val="nil"/>
                <w:left w:val="nil"/>
                <w:bottom w:val="nil"/>
                <w:right w:val="nil"/>
                <w:between w:val="nil"/>
              </w:pBdr>
              <w:jc w:val="center"/>
              <w:rPr>
                <w:rFonts w:ascii="Arial" w:eastAsia="Arial" w:hAnsi="Arial" w:cs="Arial"/>
                <w:b/>
                <w:color w:val="FFFFFF"/>
                <w:sz w:val="24"/>
                <w:szCs w:val="24"/>
              </w:rPr>
            </w:pPr>
            <w:r w:rsidRPr="005E5295">
              <w:rPr>
                <w:rFonts w:ascii="Arial" w:eastAsia="Arial" w:hAnsi="Arial" w:cs="Arial"/>
                <w:b/>
                <w:color w:val="FFFFFF"/>
                <w:sz w:val="24"/>
                <w:szCs w:val="24"/>
              </w:rPr>
              <w:t>Monday</w:t>
            </w:r>
          </w:p>
        </w:tc>
        <w:tc>
          <w:tcPr>
            <w:tcW w:w="3714" w:type="dxa"/>
            <w:tcBorders>
              <w:bottom w:val="single" w:sz="4" w:space="0" w:color="auto"/>
            </w:tcBorders>
            <w:shd w:val="clear" w:color="auto" w:fill="326BA6"/>
          </w:tcPr>
          <w:p w14:paraId="05685EBE" w14:textId="77777777" w:rsidR="00286408" w:rsidRPr="005E5295" w:rsidRDefault="005E5295">
            <w:pPr>
              <w:pStyle w:val="Normal1"/>
              <w:pBdr>
                <w:top w:val="nil"/>
                <w:left w:val="nil"/>
                <w:bottom w:val="nil"/>
                <w:right w:val="nil"/>
                <w:between w:val="nil"/>
              </w:pBdr>
              <w:jc w:val="center"/>
              <w:rPr>
                <w:rFonts w:ascii="Arial" w:eastAsia="Arial" w:hAnsi="Arial" w:cs="Arial"/>
                <w:b/>
                <w:color w:val="FFFFFF"/>
                <w:sz w:val="24"/>
                <w:szCs w:val="24"/>
              </w:rPr>
            </w:pPr>
            <w:r w:rsidRPr="005E5295">
              <w:rPr>
                <w:rFonts w:ascii="Arial" w:eastAsia="Arial" w:hAnsi="Arial" w:cs="Arial"/>
                <w:b/>
                <w:color w:val="FFFFFF"/>
                <w:sz w:val="24"/>
                <w:szCs w:val="24"/>
              </w:rPr>
              <w:t>Tuesday</w:t>
            </w:r>
          </w:p>
        </w:tc>
        <w:tc>
          <w:tcPr>
            <w:tcW w:w="4678" w:type="dxa"/>
            <w:tcBorders>
              <w:bottom w:val="single" w:sz="4" w:space="0" w:color="auto"/>
            </w:tcBorders>
            <w:shd w:val="clear" w:color="auto" w:fill="326BA6"/>
          </w:tcPr>
          <w:p w14:paraId="10074936" w14:textId="77777777" w:rsidR="00286408" w:rsidRPr="005E5295" w:rsidRDefault="005E5295">
            <w:pPr>
              <w:pStyle w:val="Normal1"/>
              <w:pBdr>
                <w:top w:val="nil"/>
                <w:left w:val="nil"/>
                <w:bottom w:val="nil"/>
                <w:right w:val="nil"/>
                <w:between w:val="nil"/>
              </w:pBdr>
              <w:jc w:val="center"/>
              <w:rPr>
                <w:rFonts w:ascii="Arial" w:eastAsia="Arial" w:hAnsi="Arial" w:cs="Arial"/>
                <w:b/>
                <w:color w:val="FFFFFF"/>
                <w:sz w:val="24"/>
                <w:szCs w:val="24"/>
              </w:rPr>
            </w:pPr>
            <w:r w:rsidRPr="005E5295">
              <w:rPr>
                <w:rFonts w:ascii="Arial" w:eastAsia="Arial" w:hAnsi="Arial" w:cs="Arial"/>
                <w:b/>
                <w:color w:val="FFFFFF"/>
                <w:sz w:val="24"/>
                <w:szCs w:val="24"/>
              </w:rPr>
              <w:t>Wednesday</w:t>
            </w:r>
          </w:p>
        </w:tc>
        <w:tc>
          <w:tcPr>
            <w:tcW w:w="5074" w:type="dxa"/>
            <w:tcBorders>
              <w:bottom w:val="single" w:sz="4" w:space="0" w:color="auto"/>
            </w:tcBorders>
            <w:shd w:val="clear" w:color="auto" w:fill="326BA6"/>
          </w:tcPr>
          <w:p w14:paraId="02905A36" w14:textId="77777777" w:rsidR="00286408" w:rsidRPr="005E5295" w:rsidRDefault="005E5295">
            <w:pPr>
              <w:pStyle w:val="Normal1"/>
              <w:pBdr>
                <w:top w:val="nil"/>
                <w:left w:val="nil"/>
                <w:bottom w:val="nil"/>
                <w:right w:val="nil"/>
                <w:between w:val="nil"/>
              </w:pBdr>
              <w:jc w:val="center"/>
              <w:rPr>
                <w:rFonts w:ascii="Arial" w:eastAsia="Arial" w:hAnsi="Arial" w:cs="Arial"/>
                <w:b/>
                <w:color w:val="FFFFFF"/>
                <w:sz w:val="24"/>
                <w:szCs w:val="24"/>
              </w:rPr>
            </w:pPr>
            <w:r w:rsidRPr="005E5295">
              <w:rPr>
                <w:rFonts w:ascii="Arial" w:eastAsia="Arial" w:hAnsi="Arial" w:cs="Arial"/>
                <w:b/>
                <w:color w:val="FFFFFF"/>
                <w:sz w:val="24"/>
                <w:szCs w:val="24"/>
              </w:rPr>
              <w:t>Thursday</w:t>
            </w:r>
          </w:p>
        </w:tc>
        <w:tc>
          <w:tcPr>
            <w:tcW w:w="4360" w:type="dxa"/>
            <w:tcBorders>
              <w:bottom w:val="single" w:sz="4" w:space="0" w:color="auto"/>
            </w:tcBorders>
            <w:shd w:val="clear" w:color="auto" w:fill="326BA6"/>
          </w:tcPr>
          <w:p w14:paraId="76E188EE" w14:textId="77777777" w:rsidR="00286408" w:rsidRPr="005E5295" w:rsidRDefault="005E5295">
            <w:pPr>
              <w:pStyle w:val="Normal1"/>
              <w:pBdr>
                <w:top w:val="nil"/>
                <w:left w:val="nil"/>
                <w:bottom w:val="nil"/>
                <w:right w:val="nil"/>
                <w:between w:val="nil"/>
              </w:pBdr>
              <w:jc w:val="center"/>
              <w:rPr>
                <w:rFonts w:ascii="Arial" w:eastAsia="Arial" w:hAnsi="Arial" w:cs="Arial"/>
                <w:b/>
                <w:color w:val="FFFFFF"/>
                <w:sz w:val="24"/>
                <w:szCs w:val="24"/>
              </w:rPr>
            </w:pPr>
            <w:r w:rsidRPr="005E5295">
              <w:rPr>
                <w:rFonts w:ascii="Arial" w:eastAsia="Arial" w:hAnsi="Arial" w:cs="Arial"/>
                <w:b/>
                <w:color w:val="FFFFFF"/>
                <w:sz w:val="24"/>
                <w:szCs w:val="24"/>
              </w:rPr>
              <w:t>Friday</w:t>
            </w:r>
          </w:p>
        </w:tc>
      </w:tr>
      <w:tr w:rsidR="00E1102E" w:rsidRPr="005E5295" w14:paraId="196AE73C" w14:textId="77777777" w:rsidTr="7FD64FD5">
        <w:trPr>
          <w:trHeight w:val="440"/>
        </w:trPr>
        <w:tc>
          <w:tcPr>
            <w:tcW w:w="4928" w:type="dxa"/>
            <w:tcBorders>
              <w:top w:val="single" w:sz="4" w:space="0" w:color="auto"/>
              <w:left w:val="single" w:sz="4" w:space="0" w:color="auto"/>
              <w:bottom w:val="single" w:sz="4" w:space="0" w:color="auto"/>
              <w:right w:val="single" w:sz="4" w:space="0" w:color="auto"/>
            </w:tcBorders>
            <w:shd w:val="clear" w:color="auto" w:fill="F7F7F7"/>
          </w:tcPr>
          <w:p w14:paraId="74BAAE7D" w14:textId="0149B64D" w:rsidR="00E1102E" w:rsidRPr="00CC5BDC" w:rsidRDefault="002D0627" w:rsidP="7FD64FD5">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sidRPr="7FD64FD5">
              <w:rPr>
                <w:rFonts w:ascii="Arial" w:eastAsia="Arial" w:hAnsi="Arial" w:cs="Arial"/>
                <w:color w:val="000000" w:themeColor="text1"/>
                <w:sz w:val="24"/>
                <w:szCs w:val="24"/>
              </w:rPr>
              <w:t>0</w:t>
            </w:r>
            <w:r w:rsidR="00CE0EF6">
              <w:rPr>
                <w:rFonts w:ascii="Arial" w:eastAsia="Arial" w:hAnsi="Arial" w:cs="Arial"/>
                <w:color w:val="000000" w:themeColor="text1"/>
                <w:sz w:val="24"/>
                <w:szCs w:val="24"/>
              </w:rPr>
              <w:t>4</w:t>
            </w:r>
          </w:p>
          <w:p w14:paraId="0516D41D" w14:textId="78E5C41B" w:rsidR="00E1102E" w:rsidRPr="00CC5BDC" w:rsidRDefault="00E1102E" w:rsidP="7FD64FD5">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p w14:paraId="51014328" w14:textId="5E9F60B8" w:rsidR="00E1102E" w:rsidRPr="00CC5BDC" w:rsidRDefault="00CE0EF6" w:rsidP="7FD64FD5">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INSET</w:t>
            </w:r>
            <w:r w:rsidR="1C076F9D" w:rsidRPr="7FD64FD5">
              <w:rPr>
                <w:rFonts w:ascii="Arial" w:eastAsia="Arial" w:hAnsi="Arial" w:cs="Arial"/>
                <w:color w:val="000000" w:themeColor="text1"/>
                <w:sz w:val="24"/>
                <w:szCs w:val="24"/>
              </w:rPr>
              <w:t>.</w:t>
            </w:r>
          </w:p>
        </w:tc>
        <w:tc>
          <w:tcPr>
            <w:tcW w:w="3714" w:type="dxa"/>
            <w:tcBorders>
              <w:top w:val="single" w:sz="4" w:space="0" w:color="auto"/>
              <w:left w:val="single" w:sz="4" w:space="0" w:color="auto"/>
              <w:bottom w:val="single" w:sz="4" w:space="0" w:color="auto"/>
              <w:right w:val="single" w:sz="4" w:space="0" w:color="auto"/>
            </w:tcBorders>
            <w:shd w:val="clear" w:color="auto" w:fill="F7F7F7"/>
          </w:tcPr>
          <w:p w14:paraId="104761E2" w14:textId="797AD58D" w:rsidR="00830ACB" w:rsidRDefault="002D0627" w:rsidP="7FD64FD5">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sidRPr="7FD64FD5">
              <w:rPr>
                <w:rFonts w:ascii="Arial" w:eastAsia="Arial" w:hAnsi="Arial" w:cs="Arial"/>
                <w:color w:val="000000" w:themeColor="text1"/>
                <w:sz w:val="24"/>
                <w:szCs w:val="24"/>
              </w:rPr>
              <w:t>0</w:t>
            </w:r>
            <w:r w:rsidR="00CE0EF6">
              <w:rPr>
                <w:rFonts w:ascii="Arial" w:eastAsia="Arial" w:hAnsi="Arial" w:cs="Arial"/>
                <w:color w:val="000000" w:themeColor="text1"/>
                <w:sz w:val="24"/>
                <w:szCs w:val="24"/>
              </w:rPr>
              <w:t>5</w:t>
            </w:r>
          </w:p>
          <w:p w14:paraId="2F3CE414" w14:textId="77777777" w:rsidR="003B074D" w:rsidRDefault="003B074D" w:rsidP="00CE0EF6">
            <w:pPr>
              <w:pStyle w:val="Normal1"/>
              <w:pBdr>
                <w:top w:val="nil"/>
                <w:left w:val="nil"/>
                <w:bottom w:val="nil"/>
                <w:right w:val="nil"/>
                <w:between w:val="nil"/>
              </w:pBdr>
              <w:spacing w:before="120"/>
              <w:rPr>
                <w:rFonts w:ascii="Arial" w:eastAsia="Arial" w:hAnsi="Arial" w:cs="Arial"/>
                <w:b/>
                <w:bCs/>
                <w:color w:val="000000" w:themeColor="text1"/>
                <w:sz w:val="24"/>
                <w:szCs w:val="24"/>
              </w:rPr>
            </w:pPr>
          </w:p>
          <w:p w14:paraId="387A32D1" w14:textId="1D8BE403" w:rsidR="00CE0EF6" w:rsidRPr="002D0627" w:rsidRDefault="00CE0EF6" w:rsidP="00CE0EF6">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b/>
                <w:bCs/>
                <w:color w:val="000000" w:themeColor="text1"/>
                <w:sz w:val="24"/>
                <w:szCs w:val="24"/>
              </w:rPr>
              <w:t>INSET</w:t>
            </w:r>
          </w:p>
        </w:tc>
        <w:tc>
          <w:tcPr>
            <w:tcW w:w="4678" w:type="dxa"/>
            <w:tcBorders>
              <w:top w:val="single" w:sz="4" w:space="0" w:color="auto"/>
              <w:left w:val="single" w:sz="4" w:space="0" w:color="auto"/>
              <w:bottom w:val="single" w:sz="4" w:space="0" w:color="auto"/>
              <w:right w:val="single" w:sz="4" w:space="0" w:color="auto"/>
            </w:tcBorders>
            <w:shd w:val="clear" w:color="auto" w:fill="F7F7F7"/>
          </w:tcPr>
          <w:p w14:paraId="2DA11803" w14:textId="63C26509" w:rsidR="00442BDA" w:rsidRDefault="002D0627" w:rsidP="00442BDA">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sidRPr="002D0627">
              <w:rPr>
                <w:rFonts w:ascii="Arial" w:eastAsia="Arial" w:hAnsi="Arial" w:cs="Arial"/>
                <w:color w:val="000000" w:themeColor="text1"/>
                <w:sz w:val="24"/>
                <w:szCs w:val="24"/>
              </w:rPr>
              <w:t>0</w:t>
            </w:r>
            <w:r w:rsidR="00CE0EF6">
              <w:rPr>
                <w:rFonts w:ascii="Arial" w:eastAsia="Arial" w:hAnsi="Arial" w:cs="Arial"/>
                <w:color w:val="000000" w:themeColor="text1"/>
                <w:sz w:val="24"/>
                <w:szCs w:val="24"/>
              </w:rPr>
              <w:t>6</w:t>
            </w:r>
          </w:p>
          <w:p w14:paraId="2F49505B" w14:textId="77777777" w:rsidR="007E085F" w:rsidRDefault="007E085F" w:rsidP="00442BDA">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p w14:paraId="5E715CF0" w14:textId="1C5A5B2E" w:rsidR="003F00F1" w:rsidRDefault="007E085F" w:rsidP="003F00F1">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8"/>
                <w:szCs w:val="28"/>
              </w:rPr>
              <w:t>Welcome to the New School Year.</w:t>
            </w:r>
          </w:p>
          <w:p w14:paraId="42FC5B3C" w14:textId="05B4DF4A" w:rsidR="00576561" w:rsidRPr="003934B5" w:rsidRDefault="00576561" w:rsidP="00576561">
            <w:pPr>
              <w:pStyle w:val="Normal1"/>
              <w:pBdr>
                <w:top w:val="nil"/>
                <w:left w:val="nil"/>
                <w:bottom w:val="nil"/>
                <w:right w:val="nil"/>
                <w:between w:val="nil"/>
              </w:pBdr>
              <w:spacing w:before="120"/>
              <w:rPr>
                <w:rFonts w:ascii="Arial" w:eastAsia="Arial" w:hAnsi="Arial" w:cs="Arial"/>
                <w:color w:val="000000" w:themeColor="text1"/>
                <w:sz w:val="24"/>
                <w:szCs w:val="24"/>
              </w:rPr>
            </w:pPr>
          </w:p>
        </w:tc>
        <w:tc>
          <w:tcPr>
            <w:tcW w:w="5074" w:type="dxa"/>
            <w:tcBorders>
              <w:top w:val="single" w:sz="4" w:space="0" w:color="auto"/>
              <w:left w:val="single" w:sz="4" w:space="0" w:color="auto"/>
              <w:bottom w:val="single" w:sz="4" w:space="0" w:color="auto"/>
              <w:right w:val="single" w:sz="4" w:space="0" w:color="auto"/>
            </w:tcBorders>
            <w:shd w:val="clear" w:color="auto" w:fill="F7F7F7"/>
          </w:tcPr>
          <w:p w14:paraId="7DEAB372" w14:textId="41C578A5" w:rsidR="00776E7C" w:rsidRDefault="002D0627" w:rsidP="002D0627">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sidRPr="002D0627">
              <w:rPr>
                <w:rFonts w:ascii="Arial" w:eastAsia="Arial" w:hAnsi="Arial" w:cs="Arial"/>
                <w:color w:val="000000" w:themeColor="text1"/>
                <w:sz w:val="24"/>
                <w:szCs w:val="24"/>
              </w:rPr>
              <w:t>0</w:t>
            </w:r>
            <w:r w:rsidR="00CE0EF6">
              <w:rPr>
                <w:rFonts w:ascii="Arial" w:eastAsia="Arial" w:hAnsi="Arial" w:cs="Arial"/>
                <w:color w:val="000000" w:themeColor="text1"/>
                <w:sz w:val="24"/>
                <w:szCs w:val="24"/>
              </w:rPr>
              <w:t>7</w:t>
            </w:r>
          </w:p>
          <w:p w14:paraId="00B57592" w14:textId="77777777" w:rsidR="007E085F" w:rsidRDefault="007E085F" w:rsidP="007E085F">
            <w:pPr>
              <w:pStyle w:val="ListParagraph"/>
              <w:rPr>
                <w:rFonts w:ascii="Arial" w:hAnsi="Arial" w:cs="Arial"/>
                <w:color w:val="auto"/>
                <w:sz w:val="28"/>
                <w:szCs w:val="28"/>
              </w:rPr>
            </w:pPr>
            <w:r>
              <w:rPr>
                <w:rFonts w:ascii="Arial" w:hAnsi="Arial" w:cs="Arial"/>
                <w:color w:val="auto"/>
                <w:sz w:val="28"/>
                <w:szCs w:val="28"/>
              </w:rPr>
              <w:t>Picture News Worship</w:t>
            </w:r>
          </w:p>
          <w:p w14:paraId="4C6C0D7F" w14:textId="77777777" w:rsidR="007E085F" w:rsidRDefault="007E085F" w:rsidP="007E085F">
            <w:pPr>
              <w:rPr>
                <w:rFonts w:ascii="Arial" w:hAnsi="Arial" w:cs="Arial"/>
                <w:color w:val="auto"/>
                <w:sz w:val="28"/>
                <w:szCs w:val="28"/>
              </w:rPr>
            </w:pPr>
          </w:p>
          <w:p w14:paraId="684EA876" w14:textId="77777777" w:rsidR="007E085F" w:rsidRPr="00272297" w:rsidRDefault="007E085F" w:rsidP="007E085F">
            <w:pPr>
              <w:rPr>
                <w:rFonts w:ascii="Arial" w:hAnsi="Arial" w:cs="Arial"/>
                <w:color w:val="auto"/>
                <w:sz w:val="28"/>
                <w:szCs w:val="28"/>
              </w:rPr>
            </w:pPr>
            <w:r>
              <w:rPr>
                <w:rFonts w:ascii="Arial" w:hAnsi="Arial" w:cs="Arial"/>
                <w:color w:val="auto"/>
                <w:sz w:val="28"/>
                <w:szCs w:val="28"/>
              </w:rPr>
              <w:t xml:space="preserve">Follow up with activities from slides including </w:t>
            </w:r>
            <w:r w:rsidRPr="00272297">
              <w:rPr>
                <w:rFonts w:ascii="Arial" w:hAnsi="Arial" w:cs="Arial"/>
                <w:b/>
                <w:bCs/>
                <w:color w:val="auto"/>
                <w:sz w:val="28"/>
                <w:szCs w:val="28"/>
              </w:rPr>
              <w:t>Protected Characteristics</w:t>
            </w:r>
            <w:r>
              <w:rPr>
                <w:rFonts w:ascii="Arial" w:hAnsi="Arial" w:cs="Arial"/>
                <w:color w:val="auto"/>
                <w:sz w:val="28"/>
                <w:szCs w:val="28"/>
              </w:rPr>
              <w:t xml:space="preserve"> and </w:t>
            </w:r>
            <w:r w:rsidRPr="00272297">
              <w:rPr>
                <w:rFonts w:ascii="Arial" w:hAnsi="Arial" w:cs="Arial"/>
                <w:b/>
                <w:bCs/>
                <w:color w:val="auto"/>
                <w:sz w:val="28"/>
                <w:szCs w:val="28"/>
              </w:rPr>
              <w:t>British Values</w:t>
            </w:r>
            <w:r>
              <w:rPr>
                <w:rFonts w:ascii="Arial" w:hAnsi="Arial" w:cs="Arial"/>
                <w:color w:val="auto"/>
                <w:sz w:val="28"/>
                <w:szCs w:val="28"/>
              </w:rPr>
              <w:t>.</w:t>
            </w:r>
          </w:p>
          <w:p w14:paraId="4B9A7CE0" w14:textId="77777777" w:rsidR="007E085F" w:rsidRDefault="007E085F" w:rsidP="002D0627">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p w14:paraId="6644E86F" w14:textId="75DC099F" w:rsidR="00830E88" w:rsidRPr="002D0627" w:rsidRDefault="00830E88" w:rsidP="00CE0EF6">
            <w:pPr>
              <w:pStyle w:val="Normal1"/>
              <w:pBdr>
                <w:top w:val="nil"/>
                <w:left w:val="nil"/>
                <w:bottom w:val="nil"/>
                <w:right w:val="nil"/>
                <w:between w:val="nil"/>
              </w:pBdr>
              <w:spacing w:before="120"/>
              <w:jc w:val="center"/>
              <w:rPr>
                <w:rFonts w:ascii="Arial" w:eastAsia="Arial" w:hAnsi="Arial" w:cs="Arial"/>
                <w:color w:val="000000" w:themeColor="text1"/>
                <w:sz w:val="24"/>
                <w:szCs w:val="24"/>
              </w:rPr>
            </w:pPr>
          </w:p>
        </w:tc>
        <w:tc>
          <w:tcPr>
            <w:tcW w:w="4360" w:type="dxa"/>
            <w:tcBorders>
              <w:top w:val="single" w:sz="4" w:space="0" w:color="auto"/>
              <w:left w:val="single" w:sz="4" w:space="0" w:color="auto"/>
              <w:bottom w:val="single" w:sz="4" w:space="0" w:color="auto"/>
              <w:right w:val="single" w:sz="4" w:space="0" w:color="auto"/>
            </w:tcBorders>
            <w:shd w:val="clear" w:color="auto" w:fill="F7F7F7"/>
          </w:tcPr>
          <w:p w14:paraId="3B8F0682" w14:textId="16986C25" w:rsidR="00CD49CB" w:rsidRDefault="00CE0EF6" w:rsidP="002D0627">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t>08</w:t>
            </w:r>
          </w:p>
          <w:p w14:paraId="6362E512" w14:textId="77777777" w:rsidR="00F5226D" w:rsidRPr="00F5226D" w:rsidRDefault="003B730B" w:rsidP="003B730B">
            <w:pPr>
              <w:pStyle w:val="Normal1"/>
              <w:pBdr>
                <w:top w:val="nil"/>
                <w:left w:val="nil"/>
                <w:bottom w:val="nil"/>
                <w:right w:val="nil"/>
                <w:between w:val="nil"/>
              </w:pBdr>
              <w:spacing w:before="120"/>
              <w:jc w:val="center"/>
              <w:rPr>
                <w:rFonts w:ascii="Arial" w:eastAsia="Arial" w:hAnsi="Arial" w:cs="Arial"/>
                <w:b/>
                <w:bCs/>
                <w:color w:val="000000" w:themeColor="text1"/>
                <w:sz w:val="24"/>
                <w:szCs w:val="24"/>
              </w:rPr>
            </w:pPr>
            <w:r w:rsidRPr="00F5226D">
              <w:rPr>
                <w:rFonts w:ascii="Arial" w:eastAsia="Arial" w:hAnsi="Arial" w:cs="Arial"/>
                <w:b/>
                <w:bCs/>
                <w:color w:val="000000" w:themeColor="text1"/>
                <w:sz w:val="24"/>
                <w:szCs w:val="24"/>
              </w:rPr>
              <w:t>Celebration Assembly</w:t>
            </w:r>
          </w:p>
          <w:p w14:paraId="3FB257C8" w14:textId="174E92A5" w:rsidR="003B730B" w:rsidRDefault="00F5226D" w:rsidP="003B730B">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C</w:t>
            </w:r>
            <w:r w:rsidR="003B730B" w:rsidRPr="003B730B">
              <w:rPr>
                <w:rFonts w:ascii="Arial" w:eastAsia="Arial" w:hAnsi="Arial" w:cs="Arial"/>
                <w:color w:val="000000" w:themeColor="text1"/>
                <w:sz w:val="24"/>
                <w:szCs w:val="24"/>
              </w:rPr>
              <w:t>elebration of our children’s achievements during their week.</w:t>
            </w:r>
          </w:p>
          <w:p w14:paraId="7C95C9C8" w14:textId="3C5C7731" w:rsidR="00346966" w:rsidRPr="003B730B" w:rsidRDefault="00346966" w:rsidP="00346966">
            <w:pPr>
              <w:pStyle w:val="Normal1"/>
              <w:pBdr>
                <w:top w:val="nil"/>
                <w:left w:val="nil"/>
                <w:bottom w:val="nil"/>
                <w:right w:val="nil"/>
                <w:between w:val="nil"/>
              </w:pBdr>
              <w:spacing w:before="120"/>
              <w:jc w:val="center"/>
              <w:rPr>
                <w:rFonts w:ascii="Arial" w:eastAsia="Arial" w:hAnsi="Arial" w:cs="Arial"/>
                <w:color w:val="000000" w:themeColor="text1"/>
                <w:sz w:val="24"/>
                <w:szCs w:val="24"/>
              </w:rPr>
            </w:pPr>
          </w:p>
        </w:tc>
      </w:tr>
      <w:tr w:rsidR="00286408" w:rsidRPr="005E5295" w14:paraId="7FA5DC0D" w14:textId="77777777" w:rsidTr="7FD64FD5">
        <w:trPr>
          <w:trHeight w:val="440"/>
        </w:trPr>
        <w:tc>
          <w:tcPr>
            <w:tcW w:w="4928" w:type="dxa"/>
            <w:tcBorders>
              <w:top w:val="single" w:sz="4" w:space="0" w:color="auto"/>
              <w:left w:val="single" w:sz="4" w:space="0" w:color="auto"/>
              <w:bottom w:val="single" w:sz="4" w:space="0" w:color="auto"/>
              <w:right w:val="single" w:sz="4" w:space="0" w:color="auto"/>
            </w:tcBorders>
            <w:shd w:val="clear" w:color="auto" w:fill="F7F7F7"/>
          </w:tcPr>
          <w:p w14:paraId="6BBBD6EE" w14:textId="4DB0F76A" w:rsidR="009C5F3C" w:rsidRPr="00047213" w:rsidRDefault="00CE0EF6" w:rsidP="00CE0EF6">
            <w:pPr>
              <w:pStyle w:val="Normal1"/>
              <w:pBdr>
                <w:top w:val="nil"/>
                <w:left w:val="nil"/>
                <w:bottom w:val="nil"/>
                <w:right w:val="nil"/>
                <w:between w:val="nil"/>
              </w:pBdr>
              <w:spacing w:before="120"/>
              <w:ind w:left="720"/>
              <w:jc w:val="right"/>
              <w:rPr>
                <w:rFonts w:ascii="Arial" w:eastAsia="Arial" w:hAnsi="Arial" w:cs="Arial"/>
                <w:color w:val="000000" w:themeColor="text1"/>
                <w:sz w:val="24"/>
                <w:szCs w:val="24"/>
              </w:rPr>
            </w:pPr>
            <w:r>
              <w:rPr>
                <w:rFonts w:ascii="Arial" w:eastAsia="Arial" w:hAnsi="Arial" w:cs="Arial"/>
                <w:color w:val="000000" w:themeColor="text1"/>
                <w:sz w:val="24"/>
                <w:szCs w:val="24"/>
              </w:rPr>
              <w:t>11</w:t>
            </w:r>
          </w:p>
          <w:p w14:paraId="0AD07BCD" w14:textId="77777777" w:rsidR="009551E9" w:rsidRDefault="00CE0EF6" w:rsidP="00F26B35">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Roots and Fruits</w:t>
            </w:r>
          </w:p>
          <w:p w14:paraId="5C794320" w14:textId="77777777" w:rsidR="00CE0EF6" w:rsidRDefault="00CE0EF6" w:rsidP="00F26B35">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Page 137</w:t>
            </w:r>
          </w:p>
          <w:p w14:paraId="19A64547" w14:textId="1DC6AF4C" w:rsidR="00CE0EF6" w:rsidRPr="002D0627" w:rsidRDefault="00CE0EF6" w:rsidP="00F26B35">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Bible Verse: Philippians</w:t>
            </w:r>
            <w:r w:rsidR="00F26B35">
              <w:rPr>
                <w:rFonts w:ascii="Arial" w:eastAsia="Arial" w:hAnsi="Arial" w:cs="Arial"/>
                <w:color w:val="000000" w:themeColor="text1"/>
                <w:sz w:val="24"/>
                <w:szCs w:val="24"/>
              </w:rPr>
              <w:t xml:space="preserve"> 1:3</w:t>
            </w:r>
          </w:p>
        </w:tc>
        <w:tc>
          <w:tcPr>
            <w:tcW w:w="3714" w:type="dxa"/>
            <w:tcBorders>
              <w:top w:val="single" w:sz="4" w:space="0" w:color="auto"/>
              <w:left w:val="single" w:sz="4" w:space="0" w:color="auto"/>
              <w:bottom w:val="single" w:sz="4" w:space="0" w:color="auto"/>
              <w:right w:val="single" w:sz="4" w:space="0" w:color="auto"/>
            </w:tcBorders>
            <w:shd w:val="clear" w:color="auto" w:fill="F7F7F7"/>
          </w:tcPr>
          <w:p w14:paraId="738DC977" w14:textId="2771C67F" w:rsidR="00D31E6B" w:rsidRDefault="00CE0EF6" w:rsidP="00CE0EF6">
            <w:pPr>
              <w:pStyle w:val="Normal1"/>
              <w:pBdr>
                <w:top w:val="nil"/>
                <w:left w:val="nil"/>
                <w:bottom w:val="nil"/>
                <w:right w:val="nil"/>
                <w:between w:val="nil"/>
              </w:pBdr>
              <w:spacing w:before="0"/>
              <w:jc w:val="right"/>
              <w:rPr>
                <w:rFonts w:ascii="Arial" w:eastAsia="Arial" w:hAnsi="Arial" w:cs="Arial"/>
                <w:color w:val="000000" w:themeColor="text1"/>
                <w:sz w:val="24"/>
                <w:szCs w:val="24"/>
              </w:rPr>
            </w:pPr>
            <w:r>
              <w:rPr>
                <w:rFonts w:ascii="Arial" w:eastAsia="Arial" w:hAnsi="Arial" w:cs="Arial"/>
                <w:color w:val="000000" w:themeColor="text1"/>
                <w:sz w:val="24"/>
                <w:szCs w:val="24"/>
              </w:rPr>
              <w:t>12</w:t>
            </w:r>
          </w:p>
          <w:p w14:paraId="3B6DD13A" w14:textId="77777777" w:rsidR="00F26B35" w:rsidRDefault="00F26B35" w:rsidP="00CE0EF6">
            <w:pPr>
              <w:pStyle w:val="Normal1"/>
              <w:pBdr>
                <w:top w:val="nil"/>
                <w:left w:val="nil"/>
                <w:bottom w:val="nil"/>
                <w:right w:val="nil"/>
                <w:between w:val="nil"/>
              </w:pBdr>
              <w:spacing w:before="0"/>
              <w:jc w:val="right"/>
              <w:rPr>
                <w:rFonts w:ascii="Arial" w:eastAsia="Arial" w:hAnsi="Arial" w:cs="Arial"/>
                <w:color w:val="000000" w:themeColor="text1"/>
                <w:sz w:val="24"/>
                <w:szCs w:val="24"/>
              </w:rPr>
            </w:pPr>
          </w:p>
          <w:p w14:paraId="5146E8D5" w14:textId="0C1790E3" w:rsidR="00F26B35" w:rsidRDefault="00F26B35" w:rsidP="00CE0EF6">
            <w:pPr>
              <w:pStyle w:val="Normal1"/>
              <w:pBdr>
                <w:top w:val="nil"/>
                <w:left w:val="nil"/>
                <w:bottom w:val="nil"/>
                <w:right w:val="nil"/>
                <w:between w:val="nil"/>
              </w:pBdr>
              <w:spacing w:before="0"/>
              <w:jc w:val="right"/>
              <w:rPr>
                <w:rFonts w:ascii="Arial" w:eastAsia="Arial" w:hAnsi="Arial" w:cs="Arial"/>
                <w:color w:val="000000" w:themeColor="text1"/>
                <w:sz w:val="24"/>
                <w:szCs w:val="24"/>
              </w:rPr>
            </w:pPr>
            <w:r>
              <w:rPr>
                <w:rFonts w:ascii="Arial" w:eastAsia="Arial" w:hAnsi="Arial" w:cs="Arial"/>
                <w:color w:val="000000" w:themeColor="text1"/>
                <w:sz w:val="24"/>
                <w:szCs w:val="24"/>
              </w:rPr>
              <w:t>Singing Worship</w:t>
            </w:r>
          </w:p>
          <w:p w14:paraId="09ED2F1C" w14:textId="257A2E45" w:rsidR="00251CEA" w:rsidRPr="00A01F58" w:rsidRDefault="00251CEA" w:rsidP="00682AB2">
            <w:pPr>
              <w:pStyle w:val="Normal1"/>
              <w:pBdr>
                <w:top w:val="nil"/>
                <w:left w:val="nil"/>
                <w:bottom w:val="nil"/>
                <w:right w:val="nil"/>
                <w:between w:val="nil"/>
              </w:pBdr>
              <w:spacing w:before="0"/>
              <w:jc w:val="center"/>
              <w:rPr>
                <w:rFonts w:ascii="Arial" w:eastAsia="Arial" w:hAnsi="Arial" w:cs="Arial"/>
                <w:color w:val="000000" w:themeColor="text1"/>
                <w:sz w:val="24"/>
                <w:szCs w:val="24"/>
              </w:rPr>
            </w:pPr>
          </w:p>
        </w:tc>
        <w:tc>
          <w:tcPr>
            <w:tcW w:w="4678" w:type="dxa"/>
            <w:tcBorders>
              <w:top w:val="single" w:sz="4" w:space="0" w:color="auto"/>
              <w:left w:val="single" w:sz="4" w:space="0" w:color="auto"/>
              <w:bottom w:val="single" w:sz="4" w:space="0" w:color="auto"/>
              <w:right w:val="single" w:sz="4" w:space="0" w:color="auto"/>
            </w:tcBorders>
            <w:shd w:val="clear" w:color="auto" w:fill="F7F7F7"/>
          </w:tcPr>
          <w:p w14:paraId="4BCF91BB" w14:textId="7373D664" w:rsidR="00531395"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t>13</w:t>
            </w:r>
          </w:p>
          <w:p w14:paraId="78A84523" w14:textId="77777777" w:rsidR="007E085F" w:rsidRDefault="007E085F"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p w14:paraId="3CBB52E0" w14:textId="77777777" w:rsidR="007E085F" w:rsidRPr="007E085F" w:rsidRDefault="007E085F" w:rsidP="007E085F">
            <w:pPr>
              <w:pStyle w:val="Normal1"/>
              <w:pBdr>
                <w:top w:val="nil"/>
                <w:left w:val="nil"/>
                <w:bottom w:val="nil"/>
                <w:right w:val="nil"/>
                <w:between w:val="nil"/>
              </w:pBdr>
              <w:spacing w:before="120"/>
              <w:jc w:val="right"/>
              <w:rPr>
                <w:rFonts w:ascii="Arial" w:eastAsia="Arial" w:hAnsi="Arial" w:cs="Arial"/>
                <w:color w:val="000000" w:themeColor="text1"/>
                <w:sz w:val="28"/>
                <w:szCs w:val="28"/>
              </w:rPr>
            </w:pPr>
            <w:r w:rsidRPr="007E085F">
              <w:rPr>
                <w:rFonts w:ascii="Arial" w:eastAsia="Arial" w:hAnsi="Arial" w:cs="Arial"/>
                <w:color w:val="000000" w:themeColor="text1"/>
                <w:sz w:val="28"/>
                <w:szCs w:val="28"/>
              </w:rPr>
              <w:t xml:space="preserve">Stories that show </w:t>
            </w:r>
            <w:r w:rsidRPr="007E085F">
              <w:rPr>
                <w:rFonts w:ascii="Arial" w:eastAsia="Arial" w:hAnsi="Arial" w:cs="Arial"/>
                <w:b/>
                <w:bCs/>
                <w:color w:val="000000" w:themeColor="text1"/>
                <w:sz w:val="28"/>
                <w:szCs w:val="28"/>
              </w:rPr>
              <w:t>Thankfulness</w:t>
            </w:r>
          </w:p>
          <w:p w14:paraId="15A6D80E" w14:textId="40974D47" w:rsidR="007E085F" w:rsidRPr="00531395" w:rsidRDefault="004617E2" w:rsidP="004617E2">
            <w:pPr>
              <w:pStyle w:val="Normal1"/>
              <w:pBdr>
                <w:top w:val="nil"/>
                <w:left w:val="nil"/>
                <w:bottom w:val="nil"/>
                <w:right w:val="nil"/>
                <w:between w:val="nil"/>
              </w:pBdr>
              <w:spacing w:before="120"/>
              <w:jc w:val="center"/>
              <w:rPr>
                <w:rFonts w:ascii="Arial" w:eastAsia="Arial" w:hAnsi="Arial" w:cs="Arial"/>
                <w:b/>
                <w:bCs/>
                <w:color w:val="000000" w:themeColor="text1"/>
                <w:sz w:val="24"/>
                <w:szCs w:val="24"/>
              </w:rPr>
            </w:pPr>
            <w:r>
              <w:rPr>
                <w:rFonts w:ascii="Arial" w:eastAsia="Arial" w:hAnsi="Arial" w:cs="Arial"/>
                <w:b/>
                <w:bCs/>
                <w:noProof/>
                <w:color w:val="000000" w:themeColor="text1"/>
                <w:sz w:val="24"/>
                <w:szCs w:val="24"/>
              </w:rPr>
              <w:lastRenderedPageBreak/>
              <w:drawing>
                <wp:inline distT="0" distB="0" distL="0" distR="0" wp14:anchorId="77E8D711" wp14:editId="615CCFA8">
                  <wp:extent cx="2628900" cy="3352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28900" cy="3352800"/>
                          </a:xfrm>
                          <a:prstGeom prst="rect">
                            <a:avLst/>
                          </a:prstGeom>
                          <a:noFill/>
                        </pic:spPr>
                      </pic:pic>
                    </a:graphicData>
                  </a:graphic>
                </wp:inline>
              </w:drawing>
            </w:r>
          </w:p>
          <w:p w14:paraId="7A80FB87" w14:textId="6BE3FD38" w:rsidR="009C5F3C" w:rsidRPr="002D0627" w:rsidRDefault="009C5F3C" w:rsidP="009C5F3C">
            <w:pPr>
              <w:pStyle w:val="Normal1"/>
              <w:pBdr>
                <w:top w:val="nil"/>
                <w:left w:val="nil"/>
                <w:bottom w:val="nil"/>
                <w:right w:val="nil"/>
                <w:between w:val="nil"/>
              </w:pBdr>
              <w:spacing w:before="120"/>
              <w:jc w:val="center"/>
              <w:rPr>
                <w:rFonts w:ascii="Arial" w:eastAsia="Arial" w:hAnsi="Arial" w:cs="Arial"/>
                <w:color w:val="000000" w:themeColor="text1"/>
                <w:sz w:val="24"/>
                <w:szCs w:val="24"/>
              </w:rPr>
            </w:pPr>
          </w:p>
        </w:tc>
        <w:tc>
          <w:tcPr>
            <w:tcW w:w="5074" w:type="dxa"/>
            <w:tcBorders>
              <w:top w:val="single" w:sz="4" w:space="0" w:color="auto"/>
              <w:left w:val="single" w:sz="4" w:space="0" w:color="auto"/>
              <w:bottom w:val="single" w:sz="4" w:space="0" w:color="auto"/>
              <w:right w:val="single" w:sz="4" w:space="0" w:color="auto"/>
            </w:tcBorders>
            <w:shd w:val="clear" w:color="auto" w:fill="F7F7F7"/>
          </w:tcPr>
          <w:p w14:paraId="67EDC76B" w14:textId="77777777" w:rsidR="0030210B"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14</w:t>
            </w:r>
          </w:p>
          <w:p w14:paraId="28085413" w14:textId="77777777" w:rsidR="007E085F" w:rsidRDefault="007E085F" w:rsidP="007E085F">
            <w:pPr>
              <w:pStyle w:val="ListParagraph"/>
              <w:rPr>
                <w:rFonts w:ascii="Arial" w:hAnsi="Arial" w:cs="Arial"/>
                <w:color w:val="auto"/>
                <w:sz w:val="28"/>
                <w:szCs w:val="28"/>
              </w:rPr>
            </w:pPr>
            <w:r>
              <w:rPr>
                <w:rFonts w:ascii="Arial" w:hAnsi="Arial" w:cs="Arial"/>
                <w:color w:val="auto"/>
                <w:sz w:val="28"/>
                <w:szCs w:val="28"/>
              </w:rPr>
              <w:t>Picture News Worship</w:t>
            </w:r>
          </w:p>
          <w:p w14:paraId="628E2E93" w14:textId="77777777" w:rsidR="007E085F" w:rsidRDefault="007E085F" w:rsidP="007E085F">
            <w:pPr>
              <w:rPr>
                <w:rFonts w:ascii="Arial" w:hAnsi="Arial" w:cs="Arial"/>
                <w:color w:val="auto"/>
                <w:sz w:val="28"/>
                <w:szCs w:val="28"/>
              </w:rPr>
            </w:pPr>
          </w:p>
          <w:p w14:paraId="039D96CC" w14:textId="77777777" w:rsidR="007E085F" w:rsidRPr="00272297" w:rsidRDefault="007E085F" w:rsidP="007E085F">
            <w:pPr>
              <w:rPr>
                <w:rFonts w:ascii="Arial" w:hAnsi="Arial" w:cs="Arial"/>
                <w:color w:val="auto"/>
                <w:sz w:val="28"/>
                <w:szCs w:val="28"/>
              </w:rPr>
            </w:pPr>
            <w:r>
              <w:rPr>
                <w:rFonts w:ascii="Arial" w:hAnsi="Arial" w:cs="Arial"/>
                <w:color w:val="auto"/>
                <w:sz w:val="28"/>
                <w:szCs w:val="28"/>
              </w:rPr>
              <w:t xml:space="preserve">Follow up with activities from slides including </w:t>
            </w:r>
            <w:r w:rsidRPr="00272297">
              <w:rPr>
                <w:rFonts w:ascii="Arial" w:hAnsi="Arial" w:cs="Arial"/>
                <w:b/>
                <w:bCs/>
                <w:color w:val="auto"/>
                <w:sz w:val="28"/>
                <w:szCs w:val="28"/>
              </w:rPr>
              <w:t>Protected Characteristics</w:t>
            </w:r>
            <w:r>
              <w:rPr>
                <w:rFonts w:ascii="Arial" w:hAnsi="Arial" w:cs="Arial"/>
                <w:color w:val="auto"/>
                <w:sz w:val="28"/>
                <w:szCs w:val="28"/>
              </w:rPr>
              <w:t xml:space="preserve"> and </w:t>
            </w:r>
            <w:r w:rsidRPr="00272297">
              <w:rPr>
                <w:rFonts w:ascii="Arial" w:hAnsi="Arial" w:cs="Arial"/>
                <w:b/>
                <w:bCs/>
                <w:color w:val="auto"/>
                <w:sz w:val="28"/>
                <w:szCs w:val="28"/>
              </w:rPr>
              <w:t>British Values</w:t>
            </w:r>
            <w:r>
              <w:rPr>
                <w:rFonts w:ascii="Arial" w:hAnsi="Arial" w:cs="Arial"/>
                <w:color w:val="auto"/>
                <w:sz w:val="28"/>
                <w:szCs w:val="28"/>
              </w:rPr>
              <w:t>.</w:t>
            </w:r>
          </w:p>
          <w:p w14:paraId="04EE9A18" w14:textId="7FFA11A6" w:rsidR="007E085F" w:rsidRPr="0030210B" w:rsidRDefault="007E085F" w:rsidP="00CE0EF6">
            <w:pPr>
              <w:pStyle w:val="Normal1"/>
              <w:pBdr>
                <w:top w:val="nil"/>
                <w:left w:val="nil"/>
                <w:bottom w:val="nil"/>
                <w:right w:val="nil"/>
                <w:between w:val="nil"/>
              </w:pBdr>
              <w:spacing w:before="120"/>
              <w:jc w:val="right"/>
              <w:rPr>
                <w:rFonts w:ascii="Arial" w:eastAsia="Arial" w:hAnsi="Arial" w:cs="Arial"/>
                <w:i/>
                <w:iCs/>
                <w:color w:val="000000" w:themeColor="text1"/>
                <w:sz w:val="24"/>
                <w:szCs w:val="24"/>
              </w:rPr>
            </w:pPr>
          </w:p>
        </w:tc>
        <w:tc>
          <w:tcPr>
            <w:tcW w:w="4360" w:type="dxa"/>
            <w:tcBorders>
              <w:top w:val="single" w:sz="4" w:space="0" w:color="auto"/>
              <w:left w:val="single" w:sz="4" w:space="0" w:color="auto"/>
              <w:bottom w:val="single" w:sz="4" w:space="0" w:color="auto"/>
              <w:right w:val="single" w:sz="4" w:space="0" w:color="auto"/>
            </w:tcBorders>
            <w:shd w:val="clear" w:color="auto" w:fill="F7F7F7"/>
          </w:tcPr>
          <w:p w14:paraId="79910C30" w14:textId="77777777" w:rsidR="00B2382C"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15</w:t>
            </w:r>
          </w:p>
          <w:p w14:paraId="4C8D8CE4" w14:textId="77777777" w:rsidR="00CE0EF6" w:rsidRPr="00F5226D" w:rsidRDefault="00CE0EF6" w:rsidP="00CE0EF6">
            <w:pPr>
              <w:pStyle w:val="Normal1"/>
              <w:pBdr>
                <w:top w:val="nil"/>
                <w:left w:val="nil"/>
                <w:bottom w:val="nil"/>
                <w:right w:val="nil"/>
                <w:between w:val="nil"/>
              </w:pBdr>
              <w:spacing w:before="120"/>
              <w:jc w:val="center"/>
              <w:rPr>
                <w:rFonts w:ascii="Arial" w:eastAsia="Arial" w:hAnsi="Arial" w:cs="Arial"/>
                <w:b/>
                <w:bCs/>
                <w:color w:val="000000" w:themeColor="text1"/>
                <w:sz w:val="24"/>
                <w:szCs w:val="24"/>
              </w:rPr>
            </w:pPr>
            <w:r w:rsidRPr="00F5226D">
              <w:rPr>
                <w:rFonts w:ascii="Arial" w:eastAsia="Arial" w:hAnsi="Arial" w:cs="Arial"/>
                <w:b/>
                <w:bCs/>
                <w:color w:val="000000" w:themeColor="text1"/>
                <w:sz w:val="24"/>
                <w:szCs w:val="24"/>
              </w:rPr>
              <w:t>Celebration Assembly</w:t>
            </w:r>
          </w:p>
          <w:p w14:paraId="6D62DF9E" w14:textId="77777777" w:rsidR="00CE0EF6" w:rsidRDefault="00CE0EF6" w:rsidP="00CE0EF6">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C</w:t>
            </w:r>
            <w:r w:rsidRPr="003B730B">
              <w:rPr>
                <w:rFonts w:ascii="Arial" w:eastAsia="Arial" w:hAnsi="Arial" w:cs="Arial"/>
                <w:color w:val="000000" w:themeColor="text1"/>
                <w:sz w:val="24"/>
                <w:szCs w:val="24"/>
              </w:rPr>
              <w:t>elebration of our children’s achievements during their week.</w:t>
            </w:r>
          </w:p>
          <w:p w14:paraId="2621F44C" w14:textId="635172DD" w:rsidR="00CE0EF6" w:rsidRPr="002D0627" w:rsidRDefault="00CE0EF6" w:rsidP="00CE0EF6">
            <w:pPr>
              <w:pStyle w:val="Normal1"/>
              <w:pBdr>
                <w:top w:val="nil"/>
                <w:left w:val="nil"/>
                <w:bottom w:val="nil"/>
                <w:right w:val="nil"/>
                <w:between w:val="nil"/>
              </w:pBdr>
              <w:spacing w:before="120"/>
              <w:jc w:val="center"/>
              <w:rPr>
                <w:rFonts w:ascii="Arial" w:eastAsia="Arial" w:hAnsi="Arial" w:cs="Arial"/>
                <w:color w:val="000000" w:themeColor="text1"/>
                <w:sz w:val="24"/>
                <w:szCs w:val="24"/>
              </w:rPr>
            </w:pPr>
          </w:p>
        </w:tc>
      </w:tr>
      <w:tr w:rsidR="00286408" w:rsidRPr="005E5295" w14:paraId="77FB3623" w14:textId="77777777" w:rsidTr="7FD64FD5">
        <w:trPr>
          <w:trHeight w:val="440"/>
        </w:trPr>
        <w:tc>
          <w:tcPr>
            <w:tcW w:w="4928" w:type="dxa"/>
            <w:tcBorders>
              <w:top w:val="single" w:sz="4" w:space="0" w:color="auto"/>
              <w:left w:val="single" w:sz="4" w:space="0" w:color="auto"/>
              <w:bottom w:val="single" w:sz="4" w:space="0" w:color="auto"/>
              <w:right w:val="single" w:sz="4" w:space="0" w:color="auto"/>
            </w:tcBorders>
          </w:tcPr>
          <w:p w14:paraId="4A5A3406" w14:textId="1DBB1B63" w:rsidR="007E697B" w:rsidRDefault="00CE0EF6" w:rsidP="00CE0EF6">
            <w:pPr>
              <w:pStyle w:val="Normal1"/>
              <w:pBdr>
                <w:top w:val="nil"/>
                <w:left w:val="nil"/>
                <w:bottom w:val="nil"/>
                <w:right w:val="nil"/>
                <w:between w:val="nil"/>
              </w:pBdr>
              <w:spacing w:before="120"/>
              <w:ind w:left="720"/>
              <w:jc w:val="right"/>
              <w:rPr>
                <w:rFonts w:ascii="Arial" w:eastAsia="Arial" w:hAnsi="Arial" w:cs="Arial"/>
                <w:color w:val="000000" w:themeColor="text1"/>
                <w:sz w:val="24"/>
                <w:szCs w:val="24"/>
              </w:rPr>
            </w:pPr>
            <w:r>
              <w:rPr>
                <w:rFonts w:ascii="Arial" w:eastAsia="Arial" w:hAnsi="Arial" w:cs="Arial"/>
                <w:color w:val="000000" w:themeColor="text1"/>
                <w:sz w:val="24"/>
                <w:szCs w:val="24"/>
              </w:rPr>
              <w:t>18</w:t>
            </w:r>
          </w:p>
          <w:p w14:paraId="6F76C432" w14:textId="77777777" w:rsidR="00AC2472" w:rsidRDefault="00F26B35" w:rsidP="00F26B35">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Roots and Fruits</w:t>
            </w:r>
          </w:p>
          <w:p w14:paraId="33B9973A" w14:textId="77777777" w:rsidR="00F26B35" w:rsidRDefault="00F26B35" w:rsidP="00F26B35">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Page 140</w:t>
            </w:r>
          </w:p>
          <w:p w14:paraId="7AEAF3DF" w14:textId="0B5F0148" w:rsidR="00F26B35" w:rsidRPr="002D0627" w:rsidRDefault="00F26B35" w:rsidP="00F26B35">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Bible Verse Psalm 148</w:t>
            </w:r>
          </w:p>
        </w:tc>
        <w:tc>
          <w:tcPr>
            <w:tcW w:w="3714" w:type="dxa"/>
            <w:tcBorders>
              <w:top w:val="single" w:sz="4" w:space="0" w:color="auto"/>
              <w:left w:val="single" w:sz="4" w:space="0" w:color="auto"/>
              <w:bottom w:val="single" w:sz="4" w:space="0" w:color="auto"/>
              <w:right w:val="single" w:sz="4" w:space="0" w:color="auto"/>
            </w:tcBorders>
          </w:tcPr>
          <w:p w14:paraId="7B07C9A4" w14:textId="2B9E2A88" w:rsidR="00CC5BDC" w:rsidRDefault="00CE0EF6" w:rsidP="00CE0EF6">
            <w:pPr>
              <w:pStyle w:val="Normal1"/>
              <w:pBdr>
                <w:top w:val="nil"/>
                <w:left w:val="nil"/>
                <w:bottom w:val="nil"/>
                <w:right w:val="nil"/>
                <w:between w:val="nil"/>
              </w:pBdr>
              <w:spacing w:before="0"/>
              <w:jc w:val="right"/>
              <w:rPr>
                <w:rFonts w:ascii="Arial" w:eastAsia="Arial" w:hAnsi="Arial" w:cs="Arial"/>
                <w:color w:val="000000" w:themeColor="text1"/>
                <w:sz w:val="24"/>
                <w:szCs w:val="24"/>
              </w:rPr>
            </w:pPr>
            <w:r>
              <w:rPr>
                <w:rFonts w:ascii="Arial" w:eastAsia="Arial" w:hAnsi="Arial" w:cs="Arial"/>
                <w:color w:val="000000" w:themeColor="text1"/>
                <w:sz w:val="24"/>
                <w:szCs w:val="24"/>
              </w:rPr>
              <w:t>19</w:t>
            </w:r>
          </w:p>
          <w:p w14:paraId="4014C3D9" w14:textId="77777777" w:rsidR="00F26B35" w:rsidRDefault="00F26B35" w:rsidP="00CE0EF6">
            <w:pPr>
              <w:pStyle w:val="Normal1"/>
              <w:pBdr>
                <w:top w:val="nil"/>
                <w:left w:val="nil"/>
                <w:bottom w:val="nil"/>
                <w:right w:val="nil"/>
                <w:between w:val="nil"/>
              </w:pBdr>
              <w:spacing w:before="0"/>
              <w:jc w:val="right"/>
              <w:rPr>
                <w:rFonts w:ascii="Arial" w:eastAsia="Arial" w:hAnsi="Arial" w:cs="Arial"/>
                <w:color w:val="000000" w:themeColor="text1"/>
                <w:sz w:val="24"/>
                <w:szCs w:val="24"/>
              </w:rPr>
            </w:pPr>
          </w:p>
          <w:p w14:paraId="5A2FBE41" w14:textId="3E060062" w:rsidR="00F26B35" w:rsidRDefault="0007706D" w:rsidP="00CE0EF6">
            <w:pPr>
              <w:pStyle w:val="Normal1"/>
              <w:pBdr>
                <w:top w:val="nil"/>
                <w:left w:val="nil"/>
                <w:bottom w:val="nil"/>
                <w:right w:val="nil"/>
                <w:between w:val="nil"/>
              </w:pBdr>
              <w:spacing w:before="0"/>
              <w:jc w:val="right"/>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ASJuniors</w:t>
            </w:r>
            <w:proofErr w:type="spellEnd"/>
            <w:r>
              <w:rPr>
                <w:rFonts w:ascii="Arial" w:eastAsia="Arial" w:hAnsi="Arial" w:cs="Arial"/>
                <w:color w:val="000000" w:themeColor="text1"/>
                <w:sz w:val="24"/>
                <w:szCs w:val="24"/>
              </w:rPr>
              <w:t xml:space="preserve"> </w:t>
            </w:r>
            <w:r w:rsidR="00F26B35">
              <w:rPr>
                <w:rFonts w:ascii="Arial" w:eastAsia="Arial" w:hAnsi="Arial" w:cs="Arial"/>
                <w:color w:val="000000" w:themeColor="text1"/>
                <w:sz w:val="24"/>
                <w:szCs w:val="24"/>
              </w:rPr>
              <w:t>Singing Worship</w:t>
            </w:r>
          </w:p>
          <w:p w14:paraId="2989B87A" w14:textId="77777777" w:rsidR="0007706D" w:rsidRDefault="0007706D" w:rsidP="00CE0EF6">
            <w:pPr>
              <w:pStyle w:val="Normal1"/>
              <w:pBdr>
                <w:top w:val="nil"/>
                <w:left w:val="nil"/>
                <w:bottom w:val="nil"/>
                <w:right w:val="nil"/>
                <w:between w:val="nil"/>
              </w:pBdr>
              <w:spacing w:before="0"/>
              <w:jc w:val="right"/>
              <w:rPr>
                <w:rFonts w:ascii="Arial" w:eastAsia="Arial" w:hAnsi="Arial" w:cs="Arial"/>
                <w:color w:val="000000" w:themeColor="text1"/>
                <w:sz w:val="24"/>
                <w:szCs w:val="24"/>
              </w:rPr>
            </w:pPr>
          </w:p>
          <w:p w14:paraId="23E6C568" w14:textId="6C3908E9" w:rsidR="0007706D" w:rsidRPr="0007706D" w:rsidRDefault="0007706D" w:rsidP="00CE0EF6">
            <w:pPr>
              <w:pStyle w:val="Normal1"/>
              <w:pBdr>
                <w:top w:val="nil"/>
                <w:left w:val="nil"/>
                <w:bottom w:val="nil"/>
                <w:right w:val="nil"/>
                <w:between w:val="nil"/>
              </w:pBdr>
              <w:spacing w:before="0"/>
              <w:jc w:val="right"/>
              <w:rPr>
                <w:rFonts w:ascii="Arial" w:eastAsia="Arial" w:hAnsi="Arial" w:cs="Arial"/>
                <w:b/>
                <w:bCs/>
                <w:color w:val="000000" w:themeColor="text1"/>
                <w:sz w:val="24"/>
                <w:szCs w:val="24"/>
              </w:rPr>
            </w:pPr>
            <w:proofErr w:type="spellStart"/>
            <w:r w:rsidRPr="0007706D">
              <w:rPr>
                <w:rFonts w:ascii="Arial" w:eastAsia="Arial" w:hAnsi="Arial" w:cs="Arial"/>
                <w:b/>
                <w:bCs/>
                <w:color w:val="000000" w:themeColor="text1"/>
                <w:sz w:val="24"/>
                <w:szCs w:val="24"/>
              </w:rPr>
              <w:t>ASInfants</w:t>
            </w:r>
            <w:proofErr w:type="spellEnd"/>
            <w:r w:rsidRPr="0007706D">
              <w:rPr>
                <w:rFonts w:ascii="Arial" w:eastAsia="Arial" w:hAnsi="Arial" w:cs="Arial"/>
                <w:b/>
                <w:bCs/>
                <w:color w:val="000000" w:themeColor="text1"/>
                <w:sz w:val="24"/>
                <w:szCs w:val="24"/>
              </w:rPr>
              <w:t xml:space="preserve"> MAST</w:t>
            </w:r>
          </w:p>
          <w:p w14:paraId="20D8E4FF" w14:textId="0C467F68" w:rsidR="0007706D" w:rsidRPr="00CC5BDC" w:rsidRDefault="0007706D" w:rsidP="00CE0EF6">
            <w:pPr>
              <w:pStyle w:val="Normal1"/>
              <w:pBdr>
                <w:top w:val="nil"/>
                <w:left w:val="nil"/>
                <w:bottom w:val="nil"/>
                <w:right w:val="nil"/>
                <w:between w:val="nil"/>
              </w:pBdr>
              <w:spacing w:before="0"/>
              <w:jc w:val="right"/>
              <w:rPr>
                <w:rFonts w:ascii="Arial" w:eastAsia="Arial" w:hAnsi="Arial" w:cs="Arial"/>
                <w:color w:val="000000" w:themeColor="text1"/>
                <w:sz w:val="24"/>
                <w:szCs w:val="24"/>
              </w:rPr>
            </w:pPr>
            <w:r w:rsidRPr="0007706D">
              <w:rPr>
                <w:rFonts w:ascii="Arial" w:eastAsia="Arial" w:hAnsi="Arial" w:cs="Arial"/>
                <w:color w:val="000000" w:themeColor="text1"/>
                <w:sz w:val="24"/>
                <w:szCs w:val="24"/>
              </w:rPr>
              <w:t>Tuesday 19th September at 1.45pm – Abraham &amp; Sarah</w:t>
            </w:r>
          </w:p>
          <w:p w14:paraId="4181FD7F" w14:textId="35F487F6" w:rsidR="00CC5BDC" w:rsidRPr="00CC5BDC" w:rsidRDefault="00CC5BDC" w:rsidP="00682AB2">
            <w:pPr>
              <w:pStyle w:val="Normal1"/>
              <w:pBdr>
                <w:top w:val="nil"/>
                <w:left w:val="nil"/>
                <w:bottom w:val="nil"/>
                <w:right w:val="nil"/>
                <w:between w:val="nil"/>
              </w:pBdr>
              <w:spacing w:before="120"/>
              <w:jc w:val="center"/>
              <w:rPr>
                <w:rFonts w:ascii="Arial" w:eastAsia="Arial" w:hAnsi="Arial" w:cs="Arial"/>
                <w:color w:val="000000" w:themeColor="text1"/>
                <w:sz w:val="24"/>
                <w:szCs w:val="24"/>
              </w:rPr>
            </w:pPr>
          </w:p>
        </w:tc>
        <w:tc>
          <w:tcPr>
            <w:tcW w:w="4678" w:type="dxa"/>
            <w:tcBorders>
              <w:top w:val="single" w:sz="4" w:space="0" w:color="auto"/>
              <w:left w:val="single" w:sz="4" w:space="0" w:color="auto"/>
              <w:bottom w:val="single" w:sz="4" w:space="0" w:color="auto"/>
              <w:right w:val="single" w:sz="4" w:space="0" w:color="auto"/>
            </w:tcBorders>
          </w:tcPr>
          <w:p w14:paraId="46AF26BE" w14:textId="3B8F546D" w:rsidR="00830E88"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t>20</w:t>
            </w:r>
          </w:p>
          <w:p w14:paraId="0474B30F" w14:textId="77777777" w:rsidR="007E085F" w:rsidRDefault="007E085F"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p w14:paraId="4B401972" w14:textId="77777777" w:rsidR="007E085F" w:rsidRPr="007E085F" w:rsidRDefault="007E085F" w:rsidP="007E085F">
            <w:pPr>
              <w:pStyle w:val="Normal1"/>
              <w:pBdr>
                <w:top w:val="nil"/>
                <w:left w:val="nil"/>
                <w:bottom w:val="nil"/>
                <w:right w:val="nil"/>
                <w:between w:val="nil"/>
              </w:pBdr>
              <w:spacing w:before="120"/>
              <w:jc w:val="right"/>
              <w:rPr>
                <w:rFonts w:ascii="Arial" w:eastAsia="Arial" w:hAnsi="Arial" w:cs="Arial"/>
                <w:color w:val="000000" w:themeColor="text1"/>
                <w:sz w:val="28"/>
                <w:szCs w:val="28"/>
              </w:rPr>
            </w:pPr>
            <w:r w:rsidRPr="007E085F">
              <w:rPr>
                <w:rFonts w:ascii="Arial" w:eastAsia="Arial" w:hAnsi="Arial" w:cs="Arial"/>
                <w:color w:val="000000" w:themeColor="text1"/>
                <w:sz w:val="28"/>
                <w:szCs w:val="28"/>
              </w:rPr>
              <w:t xml:space="preserve">Stories that show </w:t>
            </w:r>
            <w:r w:rsidRPr="007E085F">
              <w:rPr>
                <w:rFonts w:ascii="Arial" w:eastAsia="Arial" w:hAnsi="Arial" w:cs="Arial"/>
                <w:b/>
                <w:bCs/>
                <w:color w:val="000000" w:themeColor="text1"/>
                <w:sz w:val="28"/>
                <w:szCs w:val="28"/>
              </w:rPr>
              <w:t>Thankfulness</w:t>
            </w:r>
          </w:p>
          <w:p w14:paraId="59CDE7BD" w14:textId="77777777" w:rsidR="007E085F" w:rsidRDefault="007E085F"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p w14:paraId="55ECAA6A" w14:textId="47598849" w:rsidR="00830E88" w:rsidRPr="002D0627" w:rsidRDefault="004617E2" w:rsidP="004617E2">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sidRPr="004617E2">
              <w:rPr>
                <w:rFonts w:ascii="Arial" w:eastAsia="Arial" w:hAnsi="Arial" w:cs="Arial"/>
                <w:noProof/>
                <w:color w:val="000000" w:themeColor="text1"/>
                <w:sz w:val="24"/>
                <w:szCs w:val="24"/>
              </w:rPr>
              <w:drawing>
                <wp:inline distT="0" distB="0" distL="0" distR="0" wp14:anchorId="50CE4038" wp14:editId="13828D2C">
                  <wp:extent cx="1435174" cy="2521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35174" cy="2521080"/>
                          </a:xfrm>
                          <a:prstGeom prst="rect">
                            <a:avLst/>
                          </a:prstGeom>
                        </pic:spPr>
                      </pic:pic>
                    </a:graphicData>
                  </a:graphic>
                </wp:inline>
              </w:drawing>
            </w:r>
          </w:p>
        </w:tc>
        <w:tc>
          <w:tcPr>
            <w:tcW w:w="5074" w:type="dxa"/>
            <w:tcBorders>
              <w:top w:val="single" w:sz="4" w:space="0" w:color="auto"/>
              <w:left w:val="single" w:sz="4" w:space="0" w:color="auto"/>
              <w:bottom w:val="single" w:sz="4" w:space="0" w:color="auto"/>
              <w:right w:val="single" w:sz="4" w:space="0" w:color="auto"/>
            </w:tcBorders>
          </w:tcPr>
          <w:p w14:paraId="63FD7DE2" w14:textId="77777777" w:rsidR="001E1BFD"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t>21</w:t>
            </w:r>
          </w:p>
          <w:p w14:paraId="0ED3254A" w14:textId="77777777" w:rsidR="007E085F" w:rsidRDefault="007E085F" w:rsidP="007E085F">
            <w:pPr>
              <w:pStyle w:val="ListParagraph"/>
              <w:rPr>
                <w:rFonts w:ascii="Arial" w:hAnsi="Arial" w:cs="Arial"/>
                <w:color w:val="auto"/>
                <w:sz w:val="28"/>
                <w:szCs w:val="28"/>
              </w:rPr>
            </w:pPr>
            <w:r>
              <w:rPr>
                <w:rFonts w:ascii="Arial" w:hAnsi="Arial" w:cs="Arial"/>
                <w:color w:val="auto"/>
                <w:sz w:val="28"/>
                <w:szCs w:val="28"/>
              </w:rPr>
              <w:t>Picture News Worship</w:t>
            </w:r>
          </w:p>
          <w:p w14:paraId="554A47B9" w14:textId="77777777" w:rsidR="007E085F" w:rsidRDefault="007E085F" w:rsidP="007E085F">
            <w:pPr>
              <w:rPr>
                <w:rFonts w:ascii="Arial" w:hAnsi="Arial" w:cs="Arial"/>
                <w:color w:val="auto"/>
                <w:sz w:val="28"/>
                <w:szCs w:val="28"/>
              </w:rPr>
            </w:pPr>
          </w:p>
          <w:p w14:paraId="1DAE54C2" w14:textId="77777777" w:rsidR="007E085F" w:rsidRPr="00272297" w:rsidRDefault="007E085F" w:rsidP="007E085F">
            <w:pPr>
              <w:rPr>
                <w:rFonts w:ascii="Arial" w:hAnsi="Arial" w:cs="Arial"/>
                <w:color w:val="auto"/>
                <w:sz w:val="28"/>
                <w:szCs w:val="28"/>
              </w:rPr>
            </w:pPr>
            <w:r>
              <w:rPr>
                <w:rFonts w:ascii="Arial" w:hAnsi="Arial" w:cs="Arial"/>
                <w:color w:val="auto"/>
                <w:sz w:val="28"/>
                <w:szCs w:val="28"/>
              </w:rPr>
              <w:t xml:space="preserve">Follow up with activities from slides including </w:t>
            </w:r>
            <w:r w:rsidRPr="00272297">
              <w:rPr>
                <w:rFonts w:ascii="Arial" w:hAnsi="Arial" w:cs="Arial"/>
                <w:b/>
                <w:bCs/>
                <w:color w:val="auto"/>
                <w:sz w:val="28"/>
                <w:szCs w:val="28"/>
              </w:rPr>
              <w:t>Protected Characteristics</w:t>
            </w:r>
            <w:r>
              <w:rPr>
                <w:rFonts w:ascii="Arial" w:hAnsi="Arial" w:cs="Arial"/>
                <w:color w:val="auto"/>
                <w:sz w:val="28"/>
                <w:szCs w:val="28"/>
              </w:rPr>
              <w:t xml:space="preserve"> and </w:t>
            </w:r>
            <w:r w:rsidRPr="00272297">
              <w:rPr>
                <w:rFonts w:ascii="Arial" w:hAnsi="Arial" w:cs="Arial"/>
                <w:b/>
                <w:bCs/>
                <w:color w:val="auto"/>
                <w:sz w:val="28"/>
                <w:szCs w:val="28"/>
              </w:rPr>
              <w:t>British Values</w:t>
            </w:r>
            <w:r>
              <w:rPr>
                <w:rFonts w:ascii="Arial" w:hAnsi="Arial" w:cs="Arial"/>
                <w:color w:val="auto"/>
                <w:sz w:val="28"/>
                <w:szCs w:val="28"/>
              </w:rPr>
              <w:t>.</w:t>
            </w:r>
          </w:p>
          <w:p w14:paraId="49CC017A" w14:textId="56F3E34F" w:rsidR="007E085F" w:rsidRPr="001E1BFD" w:rsidRDefault="007E085F" w:rsidP="00CE0EF6">
            <w:pPr>
              <w:pStyle w:val="Normal1"/>
              <w:pBdr>
                <w:top w:val="nil"/>
                <w:left w:val="nil"/>
                <w:bottom w:val="nil"/>
                <w:right w:val="nil"/>
                <w:between w:val="nil"/>
              </w:pBdr>
              <w:spacing w:before="120"/>
              <w:jc w:val="right"/>
              <w:rPr>
                <w:rFonts w:ascii="Arial" w:eastAsia="Arial" w:hAnsi="Arial" w:cs="Arial"/>
                <w:b/>
                <w:bCs/>
                <w:color w:val="000000" w:themeColor="text1"/>
                <w:sz w:val="24"/>
                <w:szCs w:val="24"/>
              </w:rPr>
            </w:pPr>
          </w:p>
        </w:tc>
        <w:tc>
          <w:tcPr>
            <w:tcW w:w="4360" w:type="dxa"/>
            <w:tcBorders>
              <w:top w:val="single" w:sz="4" w:space="0" w:color="auto"/>
              <w:left w:val="single" w:sz="4" w:space="0" w:color="auto"/>
              <w:bottom w:val="single" w:sz="4" w:space="0" w:color="auto"/>
              <w:right w:val="single" w:sz="4" w:space="0" w:color="auto"/>
            </w:tcBorders>
          </w:tcPr>
          <w:p w14:paraId="271067AB" w14:textId="77777777" w:rsidR="00286408"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t>22</w:t>
            </w:r>
          </w:p>
          <w:p w14:paraId="3B65D41A" w14:textId="77777777" w:rsidR="00CE0EF6" w:rsidRPr="00F5226D" w:rsidRDefault="00CE0EF6" w:rsidP="00CE0EF6">
            <w:pPr>
              <w:pStyle w:val="Normal1"/>
              <w:pBdr>
                <w:top w:val="nil"/>
                <w:left w:val="nil"/>
                <w:bottom w:val="nil"/>
                <w:right w:val="nil"/>
                <w:between w:val="nil"/>
              </w:pBdr>
              <w:spacing w:before="120"/>
              <w:jc w:val="center"/>
              <w:rPr>
                <w:rFonts w:ascii="Arial" w:eastAsia="Arial" w:hAnsi="Arial" w:cs="Arial"/>
                <w:b/>
                <w:bCs/>
                <w:color w:val="000000" w:themeColor="text1"/>
                <w:sz w:val="24"/>
                <w:szCs w:val="24"/>
              </w:rPr>
            </w:pPr>
            <w:r w:rsidRPr="00F5226D">
              <w:rPr>
                <w:rFonts w:ascii="Arial" w:eastAsia="Arial" w:hAnsi="Arial" w:cs="Arial"/>
                <w:b/>
                <w:bCs/>
                <w:color w:val="000000" w:themeColor="text1"/>
                <w:sz w:val="24"/>
                <w:szCs w:val="24"/>
              </w:rPr>
              <w:t>Celebration Assembly</w:t>
            </w:r>
          </w:p>
          <w:p w14:paraId="4C86C023" w14:textId="77777777" w:rsidR="00CE0EF6" w:rsidRDefault="00CE0EF6" w:rsidP="00CE0EF6">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C</w:t>
            </w:r>
            <w:r w:rsidRPr="003B730B">
              <w:rPr>
                <w:rFonts w:ascii="Arial" w:eastAsia="Arial" w:hAnsi="Arial" w:cs="Arial"/>
                <w:color w:val="000000" w:themeColor="text1"/>
                <w:sz w:val="24"/>
                <w:szCs w:val="24"/>
              </w:rPr>
              <w:t>elebration of our children’s achievements during their week.</w:t>
            </w:r>
          </w:p>
          <w:p w14:paraId="7EEA2786" w14:textId="70CDF6AF" w:rsidR="00CE0EF6" w:rsidRPr="002D0627"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tc>
      </w:tr>
      <w:tr w:rsidR="00286408" w:rsidRPr="005E5295" w14:paraId="04080BA6" w14:textId="77777777" w:rsidTr="7FD64FD5">
        <w:trPr>
          <w:trHeight w:val="440"/>
        </w:trPr>
        <w:tc>
          <w:tcPr>
            <w:tcW w:w="4928" w:type="dxa"/>
            <w:tcBorders>
              <w:top w:val="single" w:sz="4" w:space="0" w:color="auto"/>
              <w:left w:val="single" w:sz="4" w:space="0" w:color="auto"/>
              <w:bottom w:val="single" w:sz="4" w:space="0" w:color="auto"/>
              <w:right w:val="single" w:sz="4" w:space="0" w:color="auto"/>
            </w:tcBorders>
            <w:shd w:val="clear" w:color="auto" w:fill="F7F7F7"/>
          </w:tcPr>
          <w:p w14:paraId="62C271BD" w14:textId="689E4433" w:rsidR="00713EC0" w:rsidRDefault="00CE0EF6" w:rsidP="00F26B35">
            <w:pPr>
              <w:pStyle w:val="Normal1"/>
              <w:pBdr>
                <w:top w:val="nil"/>
                <w:left w:val="nil"/>
                <w:bottom w:val="nil"/>
                <w:right w:val="nil"/>
                <w:between w:val="nil"/>
              </w:pBdr>
              <w:spacing w:before="120"/>
              <w:ind w:left="720"/>
              <w:jc w:val="right"/>
              <w:rPr>
                <w:rFonts w:ascii="Arial" w:eastAsia="Arial" w:hAnsi="Arial" w:cs="Arial"/>
                <w:color w:val="000000" w:themeColor="text1"/>
                <w:sz w:val="24"/>
                <w:szCs w:val="24"/>
              </w:rPr>
            </w:pPr>
            <w:r>
              <w:rPr>
                <w:rFonts w:ascii="Arial" w:eastAsia="Arial" w:hAnsi="Arial" w:cs="Arial"/>
                <w:color w:val="000000" w:themeColor="text1"/>
                <w:sz w:val="24"/>
                <w:szCs w:val="24"/>
              </w:rPr>
              <w:t>25</w:t>
            </w:r>
          </w:p>
          <w:p w14:paraId="43DCEFAC" w14:textId="77777777" w:rsidR="0007706D" w:rsidRPr="0007706D" w:rsidRDefault="0007706D" w:rsidP="00F26B35">
            <w:pPr>
              <w:pStyle w:val="Normal1"/>
              <w:pBdr>
                <w:top w:val="nil"/>
                <w:left w:val="nil"/>
                <w:bottom w:val="nil"/>
                <w:right w:val="nil"/>
                <w:between w:val="nil"/>
              </w:pBdr>
              <w:spacing w:before="120"/>
              <w:ind w:left="720"/>
              <w:jc w:val="center"/>
              <w:rPr>
                <w:rFonts w:ascii="Arial" w:eastAsia="Arial" w:hAnsi="Arial" w:cs="Arial"/>
                <w:b/>
                <w:bCs/>
                <w:color w:val="000000" w:themeColor="text1"/>
                <w:sz w:val="24"/>
                <w:szCs w:val="24"/>
              </w:rPr>
            </w:pPr>
            <w:proofErr w:type="spellStart"/>
            <w:r w:rsidRPr="0007706D">
              <w:rPr>
                <w:rFonts w:ascii="Arial" w:eastAsia="Arial" w:hAnsi="Arial" w:cs="Arial"/>
                <w:b/>
                <w:bCs/>
                <w:color w:val="000000" w:themeColor="text1"/>
                <w:sz w:val="24"/>
                <w:szCs w:val="24"/>
              </w:rPr>
              <w:t>ASJuniors</w:t>
            </w:r>
            <w:proofErr w:type="spellEnd"/>
            <w:r w:rsidRPr="0007706D">
              <w:rPr>
                <w:rFonts w:ascii="Arial" w:eastAsia="Arial" w:hAnsi="Arial" w:cs="Arial"/>
                <w:b/>
                <w:bCs/>
                <w:color w:val="000000" w:themeColor="text1"/>
                <w:sz w:val="24"/>
                <w:szCs w:val="24"/>
              </w:rPr>
              <w:t xml:space="preserve"> Open the Book</w:t>
            </w:r>
          </w:p>
          <w:p w14:paraId="6908919E" w14:textId="77777777" w:rsidR="0007706D" w:rsidRDefault="0007706D" w:rsidP="00F26B35">
            <w:pPr>
              <w:pStyle w:val="Normal1"/>
              <w:pBdr>
                <w:top w:val="nil"/>
                <w:left w:val="nil"/>
                <w:bottom w:val="nil"/>
                <w:right w:val="nil"/>
                <w:between w:val="nil"/>
              </w:pBdr>
              <w:spacing w:before="120"/>
              <w:ind w:left="720"/>
              <w:jc w:val="center"/>
              <w:rPr>
                <w:rFonts w:ascii="Arial" w:eastAsia="Arial" w:hAnsi="Arial" w:cs="Arial"/>
                <w:color w:val="000000" w:themeColor="text1"/>
                <w:sz w:val="24"/>
                <w:szCs w:val="24"/>
              </w:rPr>
            </w:pPr>
          </w:p>
          <w:p w14:paraId="4067E0D3" w14:textId="0DE36E3B" w:rsidR="00F26B35" w:rsidRDefault="0007706D" w:rsidP="00F26B35">
            <w:pPr>
              <w:pStyle w:val="Normal1"/>
              <w:pBdr>
                <w:top w:val="nil"/>
                <w:left w:val="nil"/>
                <w:bottom w:val="nil"/>
                <w:right w:val="nil"/>
                <w:between w:val="nil"/>
              </w:pBdr>
              <w:spacing w:before="120"/>
              <w:ind w:left="720"/>
              <w:jc w:val="center"/>
              <w:rPr>
                <w:rFonts w:ascii="Arial" w:eastAsia="Arial" w:hAnsi="Arial" w:cs="Arial"/>
                <w:color w:val="000000" w:themeColor="text1"/>
                <w:sz w:val="24"/>
                <w:szCs w:val="24"/>
              </w:rPr>
            </w:pPr>
            <w:proofErr w:type="spellStart"/>
            <w:r w:rsidRPr="0007706D">
              <w:rPr>
                <w:rFonts w:ascii="Arial" w:eastAsia="Arial" w:hAnsi="Arial" w:cs="Arial"/>
                <w:b/>
                <w:bCs/>
                <w:color w:val="000000" w:themeColor="text1"/>
                <w:sz w:val="24"/>
                <w:szCs w:val="24"/>
              </w:rPr>
              <w:t>ASInfants</w:t>
            </w:r>
            <w:proofErr w:type="spellEnd"/>
            <w:r w:rsidRPr="0007706D">
              <w:rPr>
                <w:rFonts w:ascii="Arial" w:eastAsia="Arial" w:hAnsi="Arial" w:cs="Arial"/>
                <w:b/>
                <w:bCs/>
                <w:color w:val="000000" w:themeColor="text1"/>
                <w:sz w:val="24"/>
                <w:szCs w:val="24"/>
              </w:rPr>
              <w:t xml:space="preserve"> </w:t>
            </w:r>
            <w:r w:rsidR="00F26B35">
              <w:rPr>
                <w:rFonts w:ascii="Arial" w:eastAsia="Arial" w:hAnsi="Arial" w:cs="Arial"/>
                <w:color w:val="000000" w:themeColor="text1"/>
                <w:sz w:val="24"/>
                <w:szCs w:val="24"/>
              </w:rPr>
              <w:t>Roots and Fruits</w:t>
            </w:r>
          </w:p>
          <w:p w14:paraId="59190839" w14:textId="03D9005C" w:rsidR="00F26B35" w:rsidRDefault="00F26B35" w:rsidP="00F26B35">
            <w:pPr>
              <w:pStyle w:val="Normal1"/>
              <w:pBdr>
                <w:top w:val="nil"/>
                <w:left w:val="nil"/>
                <w:bottom w:val="nil"/>
                <w:right w:val="nil"/>
                <w:between w:val="nil"/>
              </w:pBdr>
              <w:spacing w:before="120"/>
              <w:ind w:left="720"/>
              <w:jc w:val="center"/>
              <w:rPr>
                <w:rFonts w:ascii="Arial" w:eastAsia="Arial" w:hAnsi="Arial" w:cs="Arial"/>
                <w:color w:val="000000" w:themeColor="text1"/>
                <w:sz w:val="24"/>
                <w:szCs w:val="24"/>
              </w:rPr>
            </w:pPr>
            <w:r>
              <w:rPr>
                <w:rFonts w:ascii="Arial" w:eastAsia="Arial" w:hAnsi="Arial" w:cs="Arial"/>
                <w:color w:val="000000" w:themeColor="text1"/>
                <w:sz w:val="24"/>
                <w:szCs w:val="24"/>
              </w:rPr>
              <w:t>Page 143</w:t>
            </w:r>
          </w:p>
          <w:p w14:paraId="1B8C0142" w14:textId="08E2E0FE" w:rsidR="00F26B35" w:rsidRPr="00E41345" w:rsidRDefault="00F26B35" w:rsidP="00F26B35">
            <w:pPr>
              <w:pStyle w:val="Normal1"/>
              <w:pBdr>
                <w:top w:val="nil"/>
                <w:left w:val="nil"/>
                <w:bottom w:val="nil"/>
                <w:right w:val="nil"/>
                <w:between w:val="nil"/>
              </w:pBdr>
              <w:spacing w:before="120"/>
              <w:ind w:left="720"/>
              <w:jc w:val="center"/>
              <w:rPr>
                <w:rFonts w:ascii="Arial" w:eastAsia="Arial" w:hAnsi="Arial" w:cs="Arial"/>
                <w:color w:val="000000" w:themeColor="text1"/>
                <w:sz w:val="24"/>
                <w:szCs w:val="24"/>
              </w:rPr>
            </w:pPr>
            <w:r>
              <w:rPr>
                <w:rFonts w:ascii="Arial" w:eastAsia="Arial" w:hAnsi="Arial" w:cs="Arial"/>
                <w:color w:val="000000" w:themeColor="text1"/>
                <w:sz w:val="24"/>
                <w:szCs w:val="24"/>
              </w:rPr>
              <w:t>Bible Verse: Ephesians 5:20</w:t>
            </w:r>
          </w:p>
          <w:p w14:paraId="716106E1" w14:textId="6D3005D3" w:rsidR="00EB0F32" w:rsidRPr="002D0627" w:rsidRDefault="00EB0F32" w:rsidP="00CE1D9F">
            <w:pPr>
              <w:pStyle w:val="Normal1"/>
              <w:pBdr>
                <w:top w:val="nil"/>
                <w:left w:val="nil"/>
                <w:bottom w:val="nil"/>
                <w:right w:val="nil"/>
                <w:between w:val="nil"/>
              </w:pBdr>
              <w:spacing w:before="120"/>
              <w:rPr>
                <w:rFonts w:ascii="Arial" w:eastAsia="Arial" w:hAnsi="Arial" w:cs="Arial"/>
                <w:color w:val="000000" w:themeColor="text1"/>
                <w:sz w:val="24"/>
                <w:szCs w:val="24"/>
              </w:rPr>
            </w:pPr>
          </w:p>
        </w:tc>
        <w:tc>
          <w:tcPr>
            <w:tcW w:w="3714" w:type="dxa"/>
            <w:tcBorders>
              <w:top w:val="single" w:sz="4" w:space="0" w:color="auto"/>
              <w:left w:val="single" w:sz="4" w:space="0" w:color="auto"/>
              <w:bottom w:val="single" w:sz="4" w:space="0" w:color="auto"/>
              <w:right w:val="single" w:sz="4" w:space="0" w:color="auto"/>
            </w:tcBorders>
            <w:shd w:val="clear" w:color="auto" w:fill="F7F7F7"/>
          </w:tcPr>
          <w:p w14:paraId="3847F192" w14:textId="6E7BBFC1" w:rsidR="00B920C7" w:rsidRDefault="00CE0EF6" w:rsidP="00CE0EF6">
            <w:pPr>
              <w:pStyle w:val="Normal1"/>
              <w:pBdr>
                <w:top w:val="nil"/>
                <w:left w:val="nil"/>
                <w:bottom w:val="nil"/>
                <w:right w:val="nil"/>
                <w:between w:val="nil"/>
              </w:pBdr>
              <w:spacing w:before="0"/>
              <w:jc w:val="right"/>
              <w:rPr>
                <w:rFonts w:ascii="Arial" w:eastAsia="Arial" w:hAnsi="Arial" w:cs="Arial"/>
                <w:color w:val="000000" w:themeColor="text1"/>
                <w:sz w:val="24"/>
                <w:szCs w:val="24"/>
              </w:rPr>
            </w:pPr>
            <w:r>
              <w:rPr>
                <w:rFonts w:ascii="Arial" w:eastAsia="Arial" w:hAnsi="Arial" w:cs="Arial"/>
                <w:color w:val="000000" w:themeColor="text1"/>
                <w:sz w:val="24"/>
                <w:szCs w:val="24"/>
              </w:rPr>
              <w:t>26</w:t>
            </w:r>
          </w:p>
          <w:p w14:paraId="2DFD8C3A" w14:textId="77777777" w:rsidR="00F26B35" w:rsidRDefault="00F26B35" w:rsidP="00CE0EF6">
            <w:pPr>
              <w:pStyle w:val="Normal1"/>
              <w:pBdr>
                <w:top w:val="nil"/>
                <w:left w:val="nil"/>
                <w:bottom w:val="nil"/>
                <w:right w:val="nil"/>
                <w:between w:val="nil"/>
              </w:pBdr>
              <w:spacing w:before="0"/>
              <w:jc w:val="right"/>
              <w:rPr>
                <w:rFonts w:ascii="Arial" w:eastAsia="Arial" w:hAnsi="Arial" w:cs="Arial"/>
                <w:color w:val="000000" w:themeColor="text1"/>
                <w:sz w:val="24"/>
                <w:szCs w:val="24"/>
              </w:rPr>
            </w:pPr>
          </w:p>
          <w:p w14:paraId="49189A16" w14:textId="059F8AB8" w:rsidR="0007706D" w:rsidRDefault="0007706D" w:rsidP="00CE0EF6">
            <w:pPr>
              <w:pStyle w:val="Normal1"/>
              <w:pBdr>
                <w:top w:val="nil"/>
                <w:left w:val="nil"/>
                <w:bottom w:val="nil"/>
                <w:right w:val="nil"/>
                <w:between w:val="nil"/>
              </w:pBdr>
              <w:spacing w:before="0"/>
              <w:jc w:val="right"/>
              <w:rPr>
                <w:rFonts w:ascii="Arial" w:eastAsia="Arial" w:hAnsi="Arial" w:cs="Arial"/>
                <w:b/>
                <w:bCs/>
                <w:color w:val="000000" w:themeColor="text1"/>
                <w:sz w:val="24"/>
                <w:szCs w:val="24"/>
              </w:rPr>
            </w:pPr>
            <w:proofErr w:type="spellStart"/>
            <w:r>
              <w:rPr>
                <w:rFonts w:ascii="Arial" w:eastAsia="Arial" w:hAnsi="Arial" w:cs="Arial"/>
                <w:b/>
                <w:bCs/>
                <w:color w:val="000000" w:themeColor="text1"/>
                <w:sz w:val="24"/>
                <w:szCs w:val="24"/>
              </w:rPr>
              <w:t>ASInfants</w:t>
            </w:r>
            <w:proofErr w:type="spellEnd"/>
            <w:r>
              <w:rPr>
                <w:rFonts w:ascii="Arial" w:eastAsia="Arial" w:hAnsi="Arial" w:cs="Arial"/>
                <w:b/>
                <w:bCs/>
                <w:color w:val="000000" w:themeColor="text1"/>
                <w:sz w:val="24"/>
                <w:szCs w:val="24"/>
              </w:rPr>
              <w:t xml:space="preserve"> Singing Worship</w:t>
            </w:r>
          </w:p>
          <w:p w14:paraId="4BCFBDED" w14:textId="77777777" w:rsidR="0007706D" w:rsidRDefault="0007706D" w:rsidP="00CE0EF6">
            <w:pPr>
              <w:pStyle w:val="Normal1"/>
              <w:pBdr>
                <w:top w:val="nil"/>
                <w:left w:val="nil"/>
                <w:bottom w:val="nil"/>
                <w:right w:val="nil"/>
                <w:between w:val="nil"/>
              </w:pBdr>
              <w:spacing w:before="0"/>
              <w:jc w:val="right"/>
              <w:rPr>
                <w:rFonts w:ascii="Arial" w:eastAsia="Arial" w:hAnsi="Arial" w:cs="Arial"/>
                <w:b/>
                <w:bCs/>
                <w:color w:val="000000" w:themeColor="text1"/>
                <w:sz w:val="24"/>
                <w:szCs w:val="24"/>
              </w:rPr>
            </w:pPr>
          </w:p>
          <w:p w14:paraId="04687681" w14:textId="1865C849" w:rsidR="0007706D" w:rsidRPr="0007706D" w:rsidRDefault="0007706D" w:rsidP="00CE0EF6">
            <w:pPr>
              <w:pStyle w:val="Normal1"/>
              <w:pBdr>
                <w:top w:val="nil"/>
                <w:left w:val="nil"/>
                <w:bottom w:val="nil"/>
                <w:right w:val="nil"/>
                <w:between w:val="nil"/>
              </w:pBdr>
              <w:spacing w:before="0"/>
              <w:jc w:val="right"/>
              <w:rPr>
                <w:rFonts w:ascii="Arial" w:eastAsia="Arial" w:hAnsi="Arial" w:cs="Arial"/>
                <w:b/>
                <w:bCs/>
                <w:color w:val="000000" w:themeColor="text1"/>
                <w:sz w:val="24"/>
                <w:szCs w:val="24"/>
              </w:rPr>
            </w:pPr>
            <w:proofErr w:type="spellStart"/>
            <w:r>
              <w:rPr>
                <w:rFonts w:ascii="Arial" w:eastAsia="Arial" w:hAnsi="Arial" w:cs="Arial"/>
                <w:b/>
                <w:bCs/>
                <w:color w:val="000000" w:themeColor="text1"/>
                <w:sz w:val="24"/>
                <w:szCs w:val="24"/>
              </w:rPr>
              <w:t>ASJuniors</w:t>
            </w:r>
            <w:proofErr w:type="spellEnd"/>
            <w:r>
              <w:rPr>
                <w:rFonts w:ascii="Arial" w:eastAsia="Arial" w:hAnsi="Arial" w:cs="Arial"/>
                <w:b/>
                <w:bCs/>
                <w:color w:val="000000" w:themeColor="text1"/>
                <w:sz w:val="24"/>
                <w:szCs w:val="24"/>
              </w:rPr>
              <w:t xml:space="preserve"> </w:t>
            </w:r>
            <w:r w:rsidRPr="0007706D">
              <w:rPr>
                <w:rFonts w:ascii="Arial" w:eastAsia="Arial" w:hAnsi="Arial" w:cs="Arial"/>
                <w:b/>
                <w:bCs/>
                <w:color w:val="000000" w:themeColor="text1"/>
                <w:sz w:val="24"/>
                <w:szCs w:val="24"/>
              </w:rPr>
              <w:t xml:space="preserve">MAST </w:t>
            </w:r>
          </w:p>
          <w:p w14:paraId="63867A7B" w14:textId="56E759AF" w:rsidR="00F26B35" w:rsidRPr="00B920C7" w:rsidRDefault="0007706D" w:rsidP="00CE0EF6">
            <w:pPr>
              <w:pStyle w:val="Normal1"/>
              <w:pBdr>
                <w:top w:val="nil"/>
                <w:left w:val="nil"/>
                <w:bottom w:val="nil"/>
                <w:right w:val="nil"/>
                <w:between w:val="nil"/>
              </w:pBdr>
              <w:spacing w:before="0"/>
              <w:jc w:val="right"/>
              <w:rPr>
                <w:rFonts w:ascii="Arial" w:eastAsia="Arial" w:hAnsi="Arial" w:cs="Arial"/>
                <w:color w:val="000000" w:themeColor="text1"/>
                <w:sz w:val="24"/>
                <w:szCs w:val="24"/>
              </w:rPr>
            </w:pPr>
            <w:r w:rsidRPr="0007706D">
              <w:rPr>
                <w:rFonts w:ascii="Arial" w:eastAsia="Arial" w:hAnsi="Arial" w:cs="Arial"/>
                <w:color w:val="000000" w:themeColor="text1"/>
                <w:sz w:val="24"/>
                <w:szCs w:val="24"/>
              </w:rPr>
              <w:t>Tuesday 26th September at 10.15am – David the Shepherd (Psalm 23)</w:t>
            </w:r>
          </w:p>
          <w:p w14:paraId="588DA4FA" w14:textId="19C7A7DC" w:rsidR="00B920C7" w:rsidRPr="00B920C7" w:rsidRDefault="00B920C7" w:rsidP="00713EC0">
            <w:pPr>
              <w:pStyle w:val="Normal1"/>
              <w:pBdr>
                <w:top w:val="nil"/>
                <w:left w:val="nil"/>
                <w:bottom w:val="nil"/>
                <w:right w:val="nil"/>
                <w:between w:val="nil"/>
              </w:pBdr>
              <w:spacing w:before="120"/>
              <w:jc w:val="center"/>
              <w:rPr>
                <w:rFonts w:ascii="Arial" w:eastAsia="Arial" w:hAnsi="Arial" w:cs="Arial"/>
                <w:color w:val="000000" w:themeColor="text1"/>
                <w:sz w:val="24"/>
                <w:szCs w:val="24"/>
              </w:rPr>
            </w:pPr>
          </w:p>
        </w:tc>
        <w:tc>
          <w:tcPr>
            <w:tcW w:w="4678" w:type="dxa"/>
            <w:tcBorders>
              <w:top w:val="single" w:sz="4" w:space="0" w:color="auto"/>
              <w:left w:val="single" w:sz="4" w:space="0" w:color="auto"/>
              <w:bottom w:val="single" w:sz="4" w:space="0" w:color="auto"/>
              <w:right w:val="single" w:sz="4" w:space="0" w:color="auto"/>
            </w:tcBorders>
            <w:shd w:val="clear" w:color="auto" w:fill="F7F7F7"/>
          </w:tcPr>
          <w:p w14:paraId="0374D712" w14:textId="0EEFA8B9" w:rsidR="00672EA5"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t>27</w:t>
            </w:r>
          </w:p>
          <w:p w14:paraId="78274187" w14:textId="77777777" w:rsidR="007E085F" w:rsidRDefault="007E085F"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p w14:paraId="5A9FCBD5" w14:textId="77777777" w:rsidR="007E085F" w:rsidRPr="007E085F" w:rsidRDefault="007E085F" w:rsidP="007E085F">
            <w:pPr>
              <w:pStyle w:val="Normal1"/>
              <w:pBdr>
                <w:top w:val="nil"/>
                <w:left w:val="nil"/>
                <w:bottom w:val="nil"/>
                <w:right w:val="nil"/>
                <w:between w:val="nil"/>
              </w:pBdr>
              <w:spacing w:before="120"/>
              <w:jc w:val="right"/>
              <w:rPr>
                <w:rFonts w:ascii="Arial" w:eastAsia="Arial" w:hAnsi="Arial" w:cs="Arial"/>
                <w:color w:val="000000" w:themeColor="text1"/>
                <w:sz w:val="28"/>
                <w:szCs w:val="28"/>
              </w:rPr>
            </w:pPr>
            <w:r w:rsidRPr="007E085F">
              <w:rPr>
                <w:rFonts w:ascii="Arial" w:eastAsia="Arial" w:hAnsi="Arial" w:cs="Arial"/>
                <w:color w:val="000000" w:themeColor="text1"/>
                <w:sz w:val="28"/>
                <w:szCs w:val="28"/>
              </w:rPr>
              <w:t xml:space="preserve">Stories that show </w:t>
            </w:r>
            <w:r w:rsidRPr="007E085F">
              <w:rPr>
                <w:rFonts w:ascii="Arial" w:eastAsia="Arial" w:hAnsi="Arial" w:cs="Arial"/>
                <w:b/>
                <w:bCs/>
                <w:color w:val="000000" w:themeColor="text1"/>
                <w:sz w:val="28"/>
                <w:szCs w:val="28"/>
              </w:rPr>
              <w:t>Thankfulness</w:t>
            </w:r>
          </w:p>
          <w:p w14:paraId="3574BDBD" w14:textId="77777777" w:rsidR="007E085F" w:rsidRPr="001C3F51" w:rsidRDefault="007E085F"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p w14:paraId="63DE1823" w14:textId="699AA1C4" w:rsidR="00286408" w:rsidRPr="002D0627" w:rsidRDefault="004617E2" w:rsidP="004617E2">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sidRPr="004617E2">
              <w:rPr>
                <w:rFonts w:ascii="Arial" w:eastAsia="Arial" w:hAnsi="Arial" w:cs="Arial"/>
                <w:noProof/>
                <w:color w:val="000000" w:themeColor="text1"/>
                <w:sz w:val="24"/>
                <w:szCs w:val="24"/>
              </w:rPr>
              <w:lastRenderedPageBreak/>
              <w:drawing>
                <wp:inline distT="0" distB="0" distL="0" distR="0" wp14:anchorId="6C3CBC09" wp14:editId="71068B52">
                  <wp:extent cx="1295467" cy="259728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95467" cy="2597283"/>
                          </a:xfrm>
                          <a:prstGeom prst="rect">
                            <a:avLst/>
                          </a:prstGeom>
                        </pic:spPr>
                      </pic:pic>
                    </a:graphicData>
                  </a:graphic>
                </wp:inline>
              </w:drawing>
            </w:r>
          </w:p>
        </w:tc>
        <w:tc>
          <w:tcPr>
            <w:tcW w:w="5074" w:type="dxa"/>
            <w:tcBorders>
              <w:top w:val="single" w:sz="4" w:space="0" w:color="auto"/>
              <w:left w:val="single" w:sz="4" w:space="0" w:color="auto"/>
              <w:bottom w:val="single" w:sz="4" w:space="0" w:color="auto"/>
              <w:right w:val="single" w:sz="4" w:space="0" w:color="auto"/>
            </w:tcBorders>
            <w:shd w:val="clear" w:color="auto" w:fill="F7F7F7"/>
          </w:tcPr>
          <w:p w14:paraId="3D26DC73" w14:textId="77777777" w:rsidR="00E34EE8"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28</w:t>
            </w:r>
          </w:p>
          <w:p w14:paraId="16E3F927" w14:textId="77777777" w:rsidR="007E085F" w:rsidRDefault="007E085F" w:rsidP="007E085F">
            <w:pPr>
              <w:pStyle w:val="ListParagraph"/>
              <w:rPr>
                <w:rFonts w:ascii="Arial" w:hAnsi="Arial" w:cs="Arial"/>
                <w:color w:val="auto"/>
                <w:sz w:val="28"/>
                <w:szCs w:val="28"/>
              </w:rPr>
            </w:pPr>
            <w:r>
              <w:rPr>
                <w:rFonts w:ascii="Arial" w:hAnsi="Arial" w:cs="Arial"/>
                <w:color w:val="auto"/>
                <w:sz w:val="28"/>
                <w:szCs w:val="28"/>
              </w:rPr>
              <w:t>Picture News Worship</w:t>
            </w:r>
          </w:p>
          <w:p w14:paraId="42DA0AAF" w14:textId="77777777" w:rsidR="007E085F" w:rsidRDefault="007E085F" w:rsidP="007E085F">
            <w:pPr>
              <w:rPr>
                <w:rFonts w:ascii="Arial" w:hAnsi="Arial" w:cs="Arial"/>
                <w:color w:val="auto"/>
                <w:sz w:val="28"/>
                <w:szCs w:val="28"/>
              </w:rPr>
            </w:pPr>
          </w:p>
          <w:p w14:paraId="41D8BA49" w14:textId="77777777" w:rsidR="007E085F" w:rsidRPr="00272297" w:rsidRDefault="007E085F" w:rsidP="007E085F">
            <w:pPr>
              <w:rPr>
                <w:rFonts w:ascii="Arial" w:hAnsi="Arial" w:cs="Arial"/>
                <w:color w:val="auto"/>
                <w:sz w:val="28"/>
                <w:szCs w:val="28"/>
              </w:rPr>
            </w:pPr>
            <w:r>
              <w:rPr>
                <w:rFonts w:ascii="Arial" w:hAnsi="Arial" w:cs="Arial"/>
                <w:color w:val="auto"/>
                <w:sz w:val="28"/>
                <w:szCs w:val="28"/>
              </w:rPr>
              <w:t xml:space="preserve">Follow up with activities from slides including </w:t>
            </w:r>
            <w:r w:rsidRPr="00272297">
              <w:rPr>
                <w:rFonts w:ascii="Arial" w:hAnsi="Arial" w:cs="Arial"/>
                <w:b/>
                <w:bCs/>
                <w:color w:val="auto"/>
                <w:sz w:val="28"/>
                <w:szCs w:val="28"/>
              </w:rPr>
              <w:t>Protected Characteristics</w:t>
            </w:r>
            <w:r>
              <w:rPr>
                <w:rFonts w:ascii="Arial" w:hAnsi="Arial" w:cs="Arial"/>
                <w:color w:val="auto"/>
                <w:sz w:val="28"/>
                <w:szCs w:val="28"/>
              </w:rPr>
              <w:t xml:space="preserve"> and </w:t>
            </w:r>
            <w:r w:rsidRPr="00272297">
              <w:rPr>
                <w:rFonts w:ascii="Arial" w:hAnsi="Arial" w:cs="Arial"/>
                <w:b/>
                <w:bCs/>
                <w:color w:val="auto"/>
                <w:sz w:val="28"/>
                <w:szCs w:val="28"/>
              </w:rPr>
              <w:t>British Values</w:t>
            </w:r>
            <w:r>
              <w:rPr>
                <w:rFonts w:ascii="Arial" w:hAnsi="Arial" w:cs="Arial"/>
                <w:color w:val="auto"/>
                <w:sz w:val="28"/>
                <w:szCs w:val="28"/>
              </w:rPr>
              <w:t>.</w:t>
            </w:r>
          </w:p>
          <w:p w14:paraId="59221933" w14:textId="6C125191" w:rsidR="007E085F" w:rsidRPr="001C0DCB" w:rsidRDefault="007E085F"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tc>
        <w:tc>
          <w:tcPr>
            <w:tcW w:w="4360" w:type="dxa"/>
            <w:tcBorders>
              <w:top w:val="single" w:sz="4" w:space="0" w:color="auto"/>
              <w:left w:val="single" w:sz="4" w:space="0" w:color="auto"/>
              <w:bottom w:val="single" w:sz="4" w:space="0" w:color="auto"/>
              <w:right w:val="single" w:sz="4" w:space="0" w:color="auto"/>
            </w:tcBorders>
            <w:shd w:val="clear" w:color="auto" w:fill="F7F7F7"/>
          </w:tcPr>
          <w:p w14:paraId="72BA66C8" w14:textId="77777777" w:rsidR="00286408"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t>29</w:t>
            </w:r>
          </w:p>
          <w:p w14:paraId="7405EB82" w14:textId="77777777" w:rsidR="00CE0EF6" w:rsidRPr="00F5226D" w:rsidRDefault="00CE0EF6" w:rsidP="00CE0EF6">
            <w:pPr>
              <w:pStyle w:val="Normal1"/>
              <w:pBdr>
                <w:top w:val="nil"/>
                <w:left w:val="nil"/>
                <w:bottom w:val="nil"/>
                <w:right w:val="nil"/>
                <w:between w:val="nil"/>
              </w:pBdr>
              <w:spacing w:before="120"/>
              <w:jc w:val="center"/>
              <w:rPr>
                <w:rFonts w:ascii="Arial" w:eastAsia="Arial" w:hAnsi="Arial" w:cs="Arial"/>
                <w:b/>
                <w:bCs/>
                <w:color w:val="000000" w:themeColor="text1"/>
                <w:sz w:val="24"/>
                <w:szCs w:val="24"/>
              </w:rPr>
            </w:pPr>
            <w:r w:rsidRPr="00F5226D">
              <w:rPr>
                <w:rFonts w:ascii="Arial" w:eastAsia="Arial" w:hAnsi="Arial" w:cs="Arial"/>
                <w:b/>
                <w:bCs/>
                <w:color w:val="000000" w:themeColor="text1"/>
                <w:sz w:val="24"/>
                <w:szCs w:val="24"/>
              </w:rPr>
              <w:t>Celebration Assembly</w:t>
            </w:r>
          </w:p>
          <w:p w14:paraId="2228C6F3" w14:textId="77777777" w:rsidR="00CE0EF6" w:rsidRDefault="00CE0EF6" w:rsidP="00CE0EF6">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C</w:t>
            </w:r>
            <w:r w:rsidRPr="003B730B">
              <w:rPr>
                <w:rFonts w:ascii="Arial" w:eastAsia="Arial" w:hAnsi="Arial" w:cs="Arial"/>
                <w:color w:val="000000" w:themeColor="text1"/>
                <w:sz w:val="24"/>
                <w:szCs w:val="24"/>
              </w:rPr>
              <w:t>elebration of our children’s achievements during their week.</w:t>
            </w:r>
          </w:p>
          <w:p w14:paraId="232CAD7B" w14:textId="679393A5" w:rsidR="00CE0EF6" w:rsidRPr="002D0627"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tc>
      </w:tr>
      <w:tr w:rsidR="00286408" w:rsidRPr="005E5295" w14:paraId="762C6089" w14:textId="77777777" w:rsidTr="7FD64FD5">
        <w:trPr>
          <w:trHeight w:val="120"/>
        </w:trPr>
        <w:tc>
          <w:tcPr>
            <w:tcW w:w="4928" w:type="dxa"/>
            <w:tcBorders>
              <w:top w:val="single" w:sz="4" w:space="0" w:color="auto"/>
              <w:left w:val="single" w:sz="4" w:space="0" w:color="auto"/>
              <w:bottom w:val="single" w:sz="4" w:space="0" w:color="auto"/>
              <w:right w:val="single" w:sz="4" w:space="0" w:color="auto"/>
            </w:tcBorders>
          </w:tcPr>
          <w:p w14:paraId="76C00FB3" w14:textId="00788BC7" w:rsidR="00CD5549"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t>02</w:t>
            </w:r>
          </w:p>
          <w:p w14:paraId="3480E335" w14:textId="1C2B0AE9" w:rsidR="008B4F62" w:rsidRPr="008B4F62" w:rsidRDefault="008B4F62" w:rsidP="00F26B35">
            <w:pPr>
              <w:pStyle w:val="Normal1"/>
              <w:pBdr>
                <w:top w:val="nil"/>
                <w:left w:val="nil"/>
                <w:bottom w:val="nil"/>
                <w:right w:val="nil"/>
                <w:between w:val="nil"/>
              </w:pBdr>
              <w:spacing w:before="120"/>
              <w:jc w:val="center"/>
              <w:rPr>
                <w:rFonts w:ascii="Arial" w:eastAsia="Arial" w:hAnsi="Arial" w:cs="Arial"/>
                <w:b/>
                <w:color w:val="000000" w:themeColor="text1"/>
                <w:sz w:val="24"/>
                <w:szCs w:val="24"/>
              </w:rPr>
            </w:pPr>
            <w:r w:rsidRPr="008B4F62">
              <w:rPr>
                <w:rFonts w:ascii="Arial" w:eastAsia="Arial" w:hAnsi="Arial" w:cs="Arial"/>
                <w:b/>
                <w:noProof/>
                <w:color w:val="000000" w:themeColor="text1"/>
                <w:sz w:val="24"/>
                <w:szCs w:val="24"/>
              </w:rPr>
              <w:drawing>
                <wp:inline distT="0" distB="0" distL="0" distR="0" wp14:anchorId="3A4E4C2F" wp14:editId="3A9BB756">
                  <wp:extent cx="1850923" cy="55268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880236" cy="561437"/>
                          </a:xfrm>
                          <a:prstGeom prst="rect">
                            <a:avLst/>
                          </a:prstGeom>
                        </pic:spPr>
                      </pic:pic>
                    </a:graphicData>
                  </a:graphic>
                </wp:inline>
              </w:drawing>
            </w:r>
          </w:p>
          <w:p w14:paraId="43787C30" w14:textId="77777777" w:rsidR="008B4F62" w:rsidRDefault="008B4F62" w:rsidP="00F26B35">
            <w:pPr>
              <w:pStyle w:val="Normal1"/>
              <w:pBdr>
                <w:top w:val="nil"/>
                <w:left w:val="nil"/>
                <w:bottom w:val="nil"/>
                <w:right w:val="nil"/>
                <w:between w:val="nil"/>
              </w:pBdr>
              <w:spacing w:before="120"/>
              <w:jc w:val="center"/>
              <w:rPr>
                <w:rFonts w:ascii="Arial" w:eastAsia="Arial" w:hAnsi="Arial" w:cs="Arial"/>
                <w:color w:val="000000" w:themeColor="text1"/>
                <w:sz w:val="24"/>
                <w:szCs w:val="24"/>
              </w:rPr>
            </w:pPr>
          </w:p>
          <w:p w14:paraId="1DE07C01" w14:textId="4F99344E" w:rsidR="00F26B35" w:rsidRDefault="00F26B35" w:rsidP="00F26B35">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Roots and Fruits</w:t>
            </w:r>
          </w:p>
          <w:p w14:paraId="552DE1C6" w14:textId="01E78BCD" w:rsidR="00F26B35" w:rsidRDefault="00F26B35" w:rsidP="00F26B35">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Page 146</w:t>
            </w:r>
          </w:p>
          <w:p w14:paraId="12FC0A2B" w14:textId="61ADA018" w:rsidR="00F26B35" w:rsidRPr="002D0627" w:rsidRDefault="00F26B35" w:rsidP="00F26B35">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Bible Verse: Acts 16:16-End</w:t>
            </w:r>
          </w:p>
          <w:p w14:paraId="6E5D1D02" w14:textId="7F9522F9" w:rsidR="004A69D0" w:rsidRPr="002D0627" w:rsidRDefault="004A69D0" w:rsidP="003306F2">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tc>
        <w:tc>
          <w:tcPr>
            <w:tcW w:w="3714" w:type="dxa"/>
            <w:tcBorders>
              <w:top w:val="single" w:sz="4" w:space="0" w:color="auto"/>
              <w:left w:val="single" w:sz="4" w:space="0" w:color="auto"/>
              <w:bottom w:val="single" w:sz="4" w:space="0" w:color="auto"/>
              <w:right w:val="single" w:sz="4" w:space="0" w:color="auto"/>
            </w:tcBorders>
          </w:tcPr>
          <w:p w14:paraId="5346C620" w14:textId="5CFD7B76" w:rsidR="009205FF"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t>03</w:t>
            </w:r>
          </w:p>
          <w:p w14:paraId="0EB8A885" w14:textId="77777777" w:rsidR="00F26B35" w:rsidRDefault="00F26B35"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p w14:paraId="0959FDA3" w14:textId="665AC970" w:rsidR="00F26B35" w:rsidRDefault="00F26B35" w:rsidP="00CE0EF6">
            <w:pPr>
              <w:pStyle w:val="Normal1"/>
              <w:pBdr>
                <w:top w:val="nil"/>
                <w:left w:val="nil"/>
                <w:bottom w:val="nil"/>
                <w:right w:val="nil"/>
                <w:between w:val="nil"/>
              </w:pBdr>
              <w:spacing w:before="120"/>
              <w:jc w:val="right"/>
              <w:rPr>
                <w:rFonts w:ascii="Arial" w:eastAsia="Arial" w:hAnsi="Arial" w:cs="Arial"/>
                <w:b/>
                <w:bCs/>
                <w:color w:val="000000" w:themeColor="text1"/>
                <w:sz w:val="24"/>
                <w:szCs w:val="24"/>
              </w:rPr>
            </w:pPr>
            <w:r>
              <w:rPr>
                <w:rFonts w:ascii="Arial" w:eastAsia="Arial" w:hAnsi="Arial" w:cs="Arial"/>
                <w:color w:val="000000" w:themeColor="text1"/>
                <w:sz w:val="24"/>
                <w:szCs w:val="24"/>
              </w:rPr>
              <w:t>Singing Worship</w:t>
            </w:r>
          </w:p>
          <w:p w14:paraId="6637EA84" w14:textId="47DE08C6" w:rsidR="00447FC2" w:rsidRPr="009205FF" w:rsidRDefault="00447FC2" w:rsidP="00B920C7">
            <w:pPr>
              <w:pStyle w:val="Normal1"/>
              <w:pBdr>
                <w:top w:val="nil"/>
                <w:left w:val="nil"/>
                <w:bottom w:val="nil"/>
                <w:right w:val="nil"/>
                <w:between w:val="nil"/>
              </w:pBdr>
              <w:spacing w:before="120"/>
              <w:jc w:val="center"/>
              <w:rPr>
                <w:rFonts w:ascii="Arial" w:eastAsia="Arial" w:hAnsi="Arial" w:cs="Arial"/>
                <w:color w:val="000000" w:themeColor="text1"/>
                <w:sz w:val="24"/>
                <w:szCs w:val="24"/>
              </w:rPr>
            </w:pPr>
          </w:p>
        </w:tc>
        <w:tc>
          <w:tcPr>
            <w:tcW w:w="4678" w:type="dxa"/>
            <w:tcBorders>
              <w:top w:val="single" w:sz="4" w:space="0" w:color="auto"/>
              <w:left w:val="single" w:sz="4" w:space="0" w:color="auto"/>
              <w:bottom w:val="single" w:sz="4" w:space="0" w:color="auto"/>
              <w:right w:val="single" w:sz="4" w:space="0" w:color="auto"/>
            </w:tcBorders>
          </w:tcPr>
          <w:p w14:paraId="0DAD2868" w14:textId="348B07B3" w:rsidR="00845AD9" w:rsidRDefault="00CE0EF6" w:rsidP="00CE0EF6">
            <w:pPr>
              <w:pStyle w:val="Normal1"/>
              <w:pBdr>
                <w:top w:val="nil"/>
                <w:left w:val="nil"/>
                <w:bottom w:val="nil"/>
                <w:right w:val="nil"/>
                <w:between w:val="nil"/>
              </w:pBdr>
              <w:spacing w:before="120"/>
              <w:ind w:left="720"/>
              <w:jc w:val="right"/>
              <w:rPr>
                <w:rFonts w:ascii="Arial" w:eastAsia="Arial" w:hAnsi="Arial" w:cs="Arial"/>
                <w:color w:val="000000" w:themeColor="text1"/>
                <w:sz w:val="24"/>
                <w:szCs w:val="24"/>
              </w:rPr>
            </w:pPr>
            <w:r>
              <w:rPr>
                <w:rFonts w:ascii="Arial" w:eastAsia="Arial" w:hAnsi="Arial" w:cs="Arial"/>
                <w:color w:val="000000" w:themeColor="text1"/>
                <w:sz w:val="24"/>
                <w:szCs w:val="24"/>
              </w:rPr>
              <w:t>04</w:t>
            </w:r>
          </w:p>
          <w:p w14:paraId="36F7527B" w14:textId="77777777" w:rsidR="007E085F" w:rsidRDefault="007E085F" w:rsidP="00CE0EF6">
            <w:pPr>
              <w:pStyle w:val="Normal1"/>
              <w:pBdr>
                <w:top w:val="nil"/>
                <w:left w:val="nil"/>
                <w:bottom w:val="nil"/>
                <w:right w:val="nil"/>
                <w:between w:val="nil"/>
              </w:pBdr>
              <w:spacing w:before="120"/>
              <w:ind w:left="720"/>
              <w:jc w:val="right"/>
              <w:rPr>
                <w:rFonts w:ascii="Arial" w:eastAsia="Arial" w:hAnsi="Arial" w:cs="Arial"/>
                <w:color w:val="000000" w:themeColor="text1"/>
                <w:sz w:val="24"/>
                <w:szCs w:val="24"/>
              </w:rPr>
            </w:pPr>
          </w:p>
          <w:p w14:paraId="4596E593" w14:textId="77777777" w:rsidR="007E085F" w:rsidRPr="007E085F" w:rsidRDefault="007E085F" w:rsidP="007E085F">
            <w:pPr>
              <w:pStyle w:val="Normal1"/>
              <w:pBdr>
                <w:top w:val="nil"/>
                <w:left w:val="nil"/>
                <w:bottom w:val="nil"/>
                <w:right w:val="nil"/>
                <w:between w:val="nil"/>
              </w:pBdr>
              <w:spacing w:before="120"/>
              <w:jc w:val="right"/>
              <w:rPr>
                <w:rFonts w:ascii="Arial" w:eastAsia="Arial" w:hAnsi="Arial" w:cs="Arial"/>
                <w:color w:val="000000" w:themeColor="text1"/>
                <w:sz w:val="28"/>
                <w:szCs w:val="28"/>
              </w:rPr>
            </w:pPr>
            <w:r w:rsidRPr="007E085F">
              <w:rPr>
                <w:rFonts w:ascii="Arial" w:eastAsia="Arial" w:hAnsi="Arial" w:cs="Arial"/>
                <w:color w:val="000000" w:themeColor="text1"/>
                <w:sz w:val="28"/>
                <w:szCs w:val="28"/>
              </w:rPr>
              <w:t xml:space="preserve">Stories that show </w:t>
            </w:r>
            <w:r w:rsidRPr="007E085F">
              <w:rPr>
                <w:rFonts w:ascii="Arial" w:eastAsia="Arial" w:hAnsi="Arial" w:cs="Arial"/>
                <w:b/>
                <w:bCs/>
                <w:color w:val="000000" w:themeColor="text1"/>
                <w:sz w:val="28"/>
                <w:szCs w:val="28"/>
              </w:rPr>
              <w:t>Thankfulness</w:t>
            </w:r>
          </w:p>
          <w:p w14:paraId="04AB959A" w14:textId="77777777" w:rsidR="007E085F" w:rsidRPr="006818A4" w:rsidRDefault="007E085F" w:rsidP="00CE0EF6">
            <w:pPr>
              <w:pStyle w:val="Normal1"/>
              <w:pBdr>
                <w:top w:val="nil"/>
                <w:left w:val="nil"/>
                <w:bottom w:val="nil"/>
                <w:right w:val="nil"/>
                <w:between w:val="nil"/>
              </w:pBdr>
              <w:spacing w:before="120"/>
              <w:ind w:left="720"/>
              <w:jc w:val="right"/>
              <w:rPr>
                <w:rFonts w:ascii="Arial" w:eastAsia="Arial" w:hAnsi="Arial" w:cs="Arial"/>
                <w:color w:val="000000" w:themeColor="text1"/>
                <w:sz w:val="24"/>
                <w:szCs w:val="24"/>
              </w:rPr>
            </w:pPr>
          </w:p>
          <w:p w14:paraId="4FC9D0F7" w14:textId="3AD5BCDD" w:rsidR="008B4CC8" w:rsidRPr="002D0627" w:rsidRDefault="004617E2" w:rsidP="004617E2">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sidRPr="004617E2">
              <w:rPr>
                <w:rFonts w:ascii="Arial" w:eastAsia="Arial" w:hAnsi="Arial" w:cs="Arial"/>
                <w:noProof/>
                <w:color w:val="000000" w:themeColor="text1"/>
                <w:sz w:val="24"/>
                <w:szCs w:val="24"/>
              </w:rPr>
              <w:drawing>
                <wp:inline distT="0" distB="0" distL="0" distR="0" wp14:anchorId="34BB4EB1" wp14:editId="10C69F11">
                  <wp:extent cx="1276416" cy="24448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76416" cy="2444876"/>
                          </a:xfrm>
                          <a:prstGeom prst="rect">
                            <a:avLst/>
                          </a:prstGeom>
                        </pic:spPr>
                      </pic:pic>
                    </a:graphicData>
                  </a:graphic>
                </wp:inline>
              </w:drawing>
            </w:r>
          </w:p>
        </w:tc>
        <w:tc>
          <w:tcPr>
            <w:tcW w:w="5074" w:type="dxa"/>
            <w:tcBorders>
              <w:top w:val="single" w:sz="4" w:space="0" w:color="auto"/>
              <w:left w:val="single" w:sz="4" w:space="0" w:color="auto"/>
              <w:bottom w:val="single" w:sz="4" w:space="0" w:color="auto"/>
              <w:right w:val="single" w:sz="4" w:space="0" w:color="auto"/>
            </w:tcBorders>
          </w:tcPr>
          <w:p w14:paraId="049DCBB2" w14:textId="29664F02" w:rsidR="00B920C7"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t>05</w:t>
            </w:r>
          </w:p>
          <w:p w14:paraId="14927369" w14:textId="77777777" w:rsidR="007E085F" w:rsidRDefault="007E085F" w:rsidP="007E085F">
            <w:pPr>
              <w:pStyle w:val="ListParagraph"/>
              <w:rPr>
                <w:rFonts w:ascii="Arial" w:hAnsi="Arial" w:cs="Arial"/>
                <w:color w:val="auto"/>
                <w:sz w:val="28"/>
                <w:szCs w:val="28"/>
              </w:rPr>
            </w:pPr>
            <w:r>
              <w:rPr>
                <w:rFonts w:ascii="Arial" w:hAnsi="Arial" w:cs="Arial"/>
                <w:color w:val="auto"/>
                <w:sz w:val="28"/>
                <w:szCs w:val="28"/>
              </w:rPr>
              <w:t>Picture News Worship</w:t>
            </w:r>
          </w:p>
          <w:p w14:paraId="51624C20" w14:textId="77777777" w:rsidR="007E085F" w:rsidRDefault="007E085F" w:rsidP="007E085F">
            <w:pPr>
              <w:rPr>
                <w:rFonts w:ascii="Arial" w:hAnsi="Arial" w:cs="Arial"/>
                <w:color w:val="auto"/>
                <w:sz w:val="28"/>
                <w:szCs w:val="28"/>
              </w:rPr>
            </w:pPr>
          </w:p>
          <w:p w14:paraId="430F5552" w14:textId="77777777" w:rsidR="007E085F" w:rsidRPr="00272297" w:rsidRDefault="007E085F" w:rsidP="007E085F">
            <w:pPr>
              <w:rPr>
                <w:rFonts w:ascii="Arial" w:hAnsi="Arial" w:cs="Arial"/>
                <w:color w:val="auto"/>
                <w:sz w:val="28"/>
                <w:szCs w:val="28"/>
              </w:rPr>
            </w:pPr>
            <w:r>
              <w:rPr>
                <w:rFonts w:ascii="Arial" w:hAnsi="Arial" w:cs="Arial"/>
                <w:color w:val="auto"/>
                <w:sz w:val="28"/>
                <w:szCs w:val="28"/>
              </w:rPr>
              <w:t xml:space="preserve">Follow up with activities from slides including </w:t>
            </w:r>
            <w:r w:rsidRPr="00272297">
              <w:rPr>
                <w:rFonts w:ascii="Arial" w:hAnsi="Arial" w:cs="Arial"/>
                <w:b/>
                <w:bCs/>
                <w:color w:val="auto"/>
                <w:sz w:val="28"/>
                <w:szCs w:val="28"/>
              </w:rPr>
              <w:t>Protected Characteristics</w:t>
            </w:r>
            <w:r>
              <w:rPr>
                <w:rFonts w:ascii="Arial" w:hAnsi="Arial" w:cs="Arial"/>
                <w:color w:val="auto"/>
                <w:sz w:val="28"/>
                <w:szCs w:val="28"/>
              </w:rPr>
              <w:t xml:space="preserve"> and </w:t>
            </w:r>
            <w:r w:rsidRPr="00272297">
              <w:rPr>
                <w:rFonts w:ascii="Arial" w:hAnsi="Arial" w:cs="Arial"/>
                <w:b/>
                <w:bCs/>
                <w:color w:val="auto"/>
                <w:sz w:val="28"/>
                <w:szCs w:val="28"/>
              </w:rPr>
              <w:t>British Values</w:t>
            </w:r>
            <w:r>
              <w:rPr>
                <w:rFonts w:ascii="Arial" w:hAnsi="Arial" w:cs="Arial"/>
                <w:color w:val="auto"/>
                <w:sz w:val="28"/>
                <w:szCs w:val="28"/>
              </w:rPr>
              <w:t>.</w:t>
            </w:r>
          </w:p>
          <w:p w14:paraId="02BFD672" w14:textId="77777777" w:rsidR="007E085F" w:rsidRDefault="007E085F" w:rsidP="00CE0EF6">
            <w:pPr>
              <w:pStyle w:val="Normal1"/>
              <w:pBdr>
                <w:top w:val="nil"/>
                <w:left w:val="nil"/>
                <w:bottom w:val="nil"/>
                <w:right w:val="nil"/>
                <w:between w:val="nil"/>
              </w:pBdr>
              <w:spacing w:before="120"/>
              <w:jc w:val="right"/>
              <w:rPr>
                <w:rFonts w:ascii="Arial" w:eastAsia="Arial" w:hAnsi="Arial" w:cs="Arial"/>
                <w:b/>
                <w:bCs/>
                <w:color w:val="000000" w:themeColor="text1"/>
                <w:sz w:val="24"/>
                <w:szCs w:val="24"/>
              </w:rPr>
            </w:pPr>
          </w:p>
          <w:p w14:paraId="6233AE40" w14:textId="15260187" w:rsidR="00447FC2" w:rsidRPr="00B37B1F" w:rsidRDefault="00447FC2" w:rsidP="00B37B1F">
            <w:pPr>
              <w:pStyle w:val="Normal1"/>
              <w:pBdr>
                <w:top w:val="nil"/>
                <w:left w:val="nil"/>
                <w:bottom w:val="nil"/>
                <w:right w:val="nil"/>
                <w:between w:val="nil"/>
              </w:pBdr>
              <w:spacing w:before="120"/>
              <w:jc w:val="center"/>
              <w:rPr>
                <w:rFonts w:ascii="Arial" w:eastAsia="Arial" w:hAnsi="Arial" w:cs="Arial"/>
                <w:b/>
                <w:bCs/>
                <w:color w:val="000000" w:themeColor="text1"/>
                <w:sz w:val="24"/>
                <w:szCs w:val="24"/>
              </w:rPr>
            </w:pPr>
          </w:p>
        </w:tc>
        <w:tc>
          <w:tcPr>
            <w:tcW w:w="4360" w:type="dxa"/>
            <w:tcBorders>
              <w:top w:val="single" w:sz="4" w:space="0" w:color="auto"/>
              <w:left w:val="single" w:sz="4" w:space="0" w:color="auto"/>
              <w:bottom w:val="single" w:sz="4" w:space="0" w:color="auto"/>
              <w:right w:val="single" w:sz="4" w:space="0" w:color="auto"/>
            </w:tcBorders>
          </w:tcPr>
          <w:p w14:paraId="6FBC9789" w14:textId="77777777" w:rsidR="00286408"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t>06</w:t>
            </w:r>
          </w:p>
          <w:p w14:paraId="310E64EC" w14:textId="77777777" w:rsidR="00CE0EF6" w:rsidRPr="00F5226D" w:rsidRDefault="00CE0EF6" w:rsidP="00CE0EF6">
            <w:pPr>
              <w:pStyle w:val="Normal1"/>
              <w:pBdr>
                <w:top w:val="nil"/>
                <w:left w:val="nil"/>
                <w:bottom w:val="nil"/>
                <w:right w:val="nil"/>
                <w:between w:val="nil"/>
              </w:pBdr>
              <w:spacing w:before="120"/>
              <w:jc w:val="center"/>
              <w:rPr>
                <w:rFonts w:ascii="Arial" w:eastAsia="Arial" w:hAnsi="Arial" w:cs="Arial"/>
                <w:b/>
                <w:bCs/>
                <w:color w:val="000000" w:themeColor="text1"/>
                <w:sz w:val="24"/>
                <w:szCs w:val="24"/>
              </w:rPr>
            </w:pPr>
            <w:r w:rsidRPr="00F5226D">
              <w:rPr>
                <w:rFonts w:ascii="Arial" w:eastAsia="Arial" w:hAnsi="Arial" w:cs="Arial"/>
                <w:b/>
                <w:bCs/>
                <w:color w:val="000000" w:themeColor="text1"/>
                <w:sz w:val="24"/>
                <w:szCs w:val="24"/>
              </w:rPr>
              <w:t>Celebration Assembly</w:t>
            </w:r>
          </w:p>
          <w:p w14:paraId="104278D8" w14:textId="77777777" w:rsidR="00CE0EF6" w:rsidRDefault="00CE0EF6" w:rsidP="00CE0EF6">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C</w:t>
            </w:r>
            <w:r w:rsidRPr="003B730B">
              <w:rPr>
                <w:rFonts w:ascii="Arial" w:eastAsia="Arial" w:hAnsi="Arial" w:cs="Arial"/>
                <w:color w:val="000000" w:themeColor="text1"/>
                <w:sz w:val="24"/>
                <w:szCs w:val="24"/>
              </w:rPr>
              <w:t>elebration of our children’s achievements during their week.</w:t>
            </w:r>
          </w:p>
          <w:p w14:paraId="6003359B" w14:textId="4B541D99" w:rsidR="00CE0EF6" w:rsidRPr="002D0627"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tc>
      </w:tr>
      <w:tr w:rsidR="00286408" w:rsidRPr="005E5295" w14:paraId="617B3A0C" w14:textId="77777777" w:rsidTr="7FD64FD5">
        <w:trPr>
          <w:trHeight w:val="820"/>
        </w:trPr>
        <w:tc>
          <w:tcPr>
            <w:tcW w:w="49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8F9780" w14:textId="25E98A20" w:rsidR="00CD5549" w:rsidRDefault="00CE0EF6" w:rsidP="00CE0EF6">
            <w:pPr>
              <w:pStyle w:val="Normal1"/>
              <w:jc w:val="right"/>
              <w:rPr>
                <w:rFonts w:ascii="Arial" w:eastAsia="Arial" w:hAnsi="Arial" w:cs="Arial"/>
                <w:color w:val="000000" w:themeColor="text1"/>
                <w:sz w:val="24"/>
                <w:szCs w:val="24"/>
              </w:rPr>
            </w:pPr>
            <w:r>
              <w:rPr>
                <w:rFonts w:ascii="Arial" w:eastAsia="Arial" w:hAnsi="Arial" w:cs="Arial"/>
                <w:color w:val="000000" w:themeColor="text1"/>
                <w:sz w:val="24"/>
                <w:szCs w:val="24"/>
              </w:rPr>
              <w:t>09</w:t>
            </w:r>
          </w:p>
          <w:p w14:paraId="219CC812" w14:textId="04535F62" w:rsidR="00F26B35" w:rsidRDefault="00F26B35" w:rsidP="00F26B35">
            <w:pPr>
              <w:pStyle w:val="Normal1"/>
              <w:jc w:val="center"/>
              <w:rPr>
                <w:rFonts w:ascii="Arial" w:eastAsia="Arial" w:hAnsi="Arial" w:cs="Arial"/>
                <w:color w:val="000000" w:themeColor="text1"/>
                <w:sz w:val="24"/>
                <w:szCs w:val="24"/>
              </w:rPr>
            </w:pPr>
            <w:r>
              <w:rPr>
                <w:rFonts w:ascii="Arial" w:eastAsia="Arial" w:hAnsi="Arial" w:cs="Arial"/>
                <w:color w:val="000000" w:themeColor="text1"/>
                <w:sz w:val="24"/>
                <w:szCs w:val="24"/>
              </w:rPr>
              <w:t>Roots and Fruits</w:t>
            </w:r>
          </w:p>
          <w:p w14:paraId="5678D404" w14:textId="76FF9DDA" w:rsidR="00F26B35" w:rsidRDefault="00F26B35" w:rsidP="00F26B35">
            <w:pPr>
              <w:pStyle w:val="Normal1"/>
              <w:jc w:val="center"/>
              <w:rPr>
                <w:rFonts w:ascii="Arial" w:eastAsia="Arial" w:hAnsi="Arial" w:cs="Arial"/>
                <w:color w:val="000000" w:themeColor="text1"/>
                <w:sz w:val="24"/>
                <w:szCs w:val="24"/>
              </w:rPr>
            </w:pPr>
            <w:r>
              <w:rPr>
                <w:rFonts w:ascii="Arial" w:eastAsia="Arial" w:hAnsi="Arial" w:cs="Arial"/>
                <w:color w:val="000000" w:themeColor="text1"/>
                <w:sz w:val="24"/>
                <w:szCs w:val="24"/>
              </w:rPr>
              <w:t>Page 149</w:t>
            </w:r>
          </w:p>
          <w:p w14:paraId="0B687687" w14:textId="0CB43575" w:rsidR="00F26B35" w:rsidRPr="002D0627" w:rsidRDefault="00F26B35" w:rsidP="00F26B35">
            <w:pPr>
              <w:pStyle w:val="Normal1"/>
              <w:jc w:val="center"/>
              <w:rPr>
                <w:rFonts w:ascii="Arial" w:eastAsia="Arial" w:hAnsi="Arial" w:cs="Arial"/>
                <w:color w:val="000000" w:themeColor="text1"/>
                <w:sz w:val="24"/>
                <w:szCs w:val="24"/>
              </w:rPr>
            </w:pPr>
            <w:r>
              <w:rPr>
                <w:rFonts w:ascii="Arial" w:eastAsia="Arial" w:hAnsi="Arial" w:cs="Arial"/>
                <w:color w:val="000000" w:themeColor="text1"/>
                <w:sz w:val="24"/>
                <w:szCs w:val="24"/>
              </w:rPr>
              <w:t>Bible Verse: 1 Thessalonians 5:16</w:t>
            </w:r>
          </w:p>
          <w:p w14:paraId="04F515A7" w14:textId="60C5DEBB" w:rsidR="001A03C7" w:rsidRPr="002D0627" w:rsidRDefault="001A03C7" w:rsidP="003306F2">
            <w:pPr>
              <w:pStyle w:val="Normal1"/>
              <w:jc w:val="right"/>
              <w:rPr>
                <w:rFonts w:ascii="Arial" w:eastAsia="Arial" w:hAnsi="Arial" w:cs="Arial"/>
                <w:color w:val="000000" w:themeColor="text1"/>
                <w:sz w:val="24"/>
                <w:szCs w:val="24"/>
              </w:rPr>
            </w:pPr>
          </w:p>
        </w:tc>
        <w:tc>
          <w:tcPr>
            <w:tcW w:w="371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A68639" w14:textId="0B33C7CF" w:rsidR="00E77EE7" w:rsidRDefault="00CE0EF6" w:rsidP="00CE0EF6">
            <w:pPr>
              <w:pStyle w:val="Normal1"/>
              <w:jc w:val="right"/>
              <w:rPr>
                <w:rFonts w:ascii="Arial" w:eastAsia="Arial" w:hAnsi="Arial" w:cs="Arial"/>
                <w:color w:val="000000" w:themeColor="text1"/>
                <w:sz w:val="24"/>
                <w:szCs w:val="24"/>
              </w:rPr>
            </w:pPr>
            <w:r>
              <w:rPr>
                <w:rFonts w:ascii="Arial" w:eastAsia="Arial" w:hAnsi="Arial" w:cs="Arial"/>
                <w:color w:val="000000" w:themeColor="text1"/>
                <w:sz w:val="24"/>
                <w:szCs w:val="24"/>
              </w:rPr>
              <w:t>10</w:t>
            </w:r>
          </w:p>
          <w:p w14:paraId="394C8D4C" w14:textId="77777777" w:rsidR="00F26B35" w:rsidRDefault="00F26B35" w:rsidP="00CE0EF6">
            <w:pPr>
              <w:pStyle w:val="Normal1"/>
              <w:jc w:val="right"/>
              <w:rPr>
                <w:rFonts w:ascii="Arial" w:eastAsia="Arial" w:hAnsi="Arial" w:cs="Arial"/>
                <w:color w:val="000000" w:themeColor="text1"/>
                <w:sz w:val="24"/>
                <w:szCs w:val="24"/>
              </w:rPr>
            </w:pPr>
          </w:p>
          <w:p w14:paraId="3EC3BBBF" w14:textId="4325F0A6" w:rsidR="00F26B35" w:rsidRPr="002D0627" w:rsidRDefault="00F26B35" w:rsidP="00CE0EF6">
            <w:pPr>
              <w:pStyle w:val="Normal1"/>
              <w:jc w:val="right"/>
              <w:rPr>
                <w:rFonts w:ascii="Arial" w:eastAsia="Arial" w:hAnsi="Arial" w:cs="Arial"/>
                <w:color w:val="000000" w:themeColor="text1"/>
                <w:sz w:val="24"/>
                <w:szCs w:val="24"/>
              </w:rPr>
            </w:pPr>
            <w:r>
              <w:rPr>
                <w:rFonts w:ascii="Arial" w:eastAsia="Arial" w:hAnsi="Arial" w:cs="Arial"/>
                <w:color w:val="000000" w:themeColor="text1"/>
                <w:sz w:val="24"/>
                <w:szCs w:val="24"/>
              </w:rPr>
              <w:t>Singing Worship</w:t>
            </w:r>
          </w:p>
          <w:p w14:paraId="465A1051" w14:textId="7AB4A87A" w:rsidR="00D1768B" w:rsidRPr="002D0627" w:rsidRDefault="00D1768B" w:rsidP="003306F2">
            <w:pPr>
              <w:pStyle w:val="Normal1"/>
              <w:jc w:val="right"/>
              <w:rPr>
                <w:rFonts w:ascii="Arial" w:eastAsia="Arial" w:hAnsi="Arial" w:cs="Arial"/>
                <w:color w:val="000000" w:themeColor="text1"/>
                <w:sz w:val="24"/>
                <w:szCs w:val="24"/>
              </w:rPr>
            </w:pP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090DD4" w14:textId="77777777" w:rsidR="008233DD"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t>11</w:t>
            </w:r>
          </w:p>
          <w:p w14:paraId="0FAB8ADA" w14:textId="77777777" w:rsidR="007E085F" w:rsidRDefault="007E085F"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p w14:paraId="42FA828B" w14:textId="77777777" w:rsidR="007E085F" w:rsidRPr="007E085F" w:rsidRDefault="007E085F" w:rsidP="007E085F">
            <w:pPr>
              <w:pStyle w:val="Normal1"/>
              <w:pBdr>
                <w:top w:val="nil"/>
                <w:left w:val="nil"/>
                <w:bottom w:val="nil"/>
                <w:right w:val="nil"/>
                <w:between w:val="nil"/>
              </w:pBdr>
              <w:spacing w:before="120"/>
              <w:jc w:val="right"/>
              <w:rPr>
                <w:rFonts w:ascii="Arial" w:eastAsia="Arial" w:hAnsi="Arial" w:cs="Arial"/>
                <w:color w:val="000000" w:themeColor="text1"/>
                <w:sz w:val="28"/>
                <w:szCs w:val="28"/>
              </w:rPr>
            </w:pPr>
            <w:r w:rsidRPr="007E085F">
              <w:rPr>
                <w:rFonts w:ascii="Arial" w:eastAsia="Arial" w:hAnsi="Arial" w:cs="Arial"/>
                <w:color w:val="000000" w:themeColor="text1"/>
                <w:sz w:val="28"/>
                <w:szCs w:val="28"/>
              </w:rPr>
              <w:t xml:space="preserve">Stories that show </w:t>
            </w:r>
            <w:r w:rsidRPr="007E085F">
              <w:rPr>
                <w:rFonts w:ascii="Arial" w:eastAsia="Arial" w:hAnsi="Arial" w:cs="Arial"/>
                <w:b/>
                <w:bCs/>
                <w:color w:val="000000" w:themeColor="text1"/>
                <w:sz w:val="28"/>
                <w:szCs w:val="28"/>
              </w:rPr>
              <w:t>Thankfulness</w:t>
            </w:r>
          </w:p>
          <w:p w14:paraId="26E990EF" w14:textId="02DBDB6F" w:rsidR="007E085F" w:rsidRPr="003230A6" w:rsidRDefault="008B4F62" w:rsidP="004617E2">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sidRPr="008B4F62">
              <w:rPr>
                <w:rFonts w:ascii="Arial" w:eastAsia="Arial" w:hAnsi="Arial" w:cs="Arial"/>
                <w:noProof/>
                <w:color w:val="000000" w:themeColor="text1"/>
                <w:sz w:val="24"/>
                <w:szCs w:val="24"/>
              </w:rPr>
              <w:drawing>
                <wp:inline distT="0" distB="0" distL="0" distR="0" wp14:anchorId="47942B89" wp14:editId="1A56F7B2">
                  <wp:extent cx="1352620" cy="244487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52620" cy="2444876"/>
                          </a:xfrm>
                          <a:prstGeom prst="rect">
                            <a:avLst/>
                          </a:prstGeom>
                        </pic:spPr>
                      </pic:pic>
                    </a:graphicData>
                  </a:graphic>
                </wp:inline>
              </w:drawing>
            </w:r>
          </w:p>
        </w:tc>
        <w:tc>
          <w:tcPr>
            <w:tcW w:w="5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3120DD" w14:textId="77777777" w:rsidR="000E69C5" w:rsidRDefault="00CE0EF6" w:rsidP="00CE0EF6">
            <w:pPr>
              <w:pStyle w:val="Normal1"/>
              <w:pBdr>
                <w:top w:val="nil"/>
                <w:left w:val="nil"/>
                <w:bottom w:val="nil"/>
                <w:right w:val="nil"/>
                <w:between w:val="nil"/>
              </w:pBdr>
              <w:spacing w:before="120"/>
              <w:jc w:val="right"/>
              <w:rPr>
                <w:rFonts w:ascii="Arial" w:hAnsi="Arial" w:cs="Arial"/>
                <w:color w:val="000000" w:themeColor="text1"/>
                <w:sz w:val="24"/>
                <w:szCs w:val="24"/>
              </w:rPr>
            </w:pPr>
            <w:r>
              <w:rPr>
                <w:rFonts w:ascii="Arial" w:hAnsi="Arial" w:cs="Arial"/>
                <w:color w:val="000000" w:themeColor="text1"/>
                <w:sz w:val="24"/>
                <w:szCs w:val="24"/>
              </w:rPr>
              <w:t>12</w:t>
            </w:r>
          </w:p>
          <w:p w14:paraId="5FC66685" w14:textId="77777777" w:rsidR="007E085F" w:rsidRDefault="007E085F" w:rsidP="007E085F">
            <w:pPr>
              <w:pStyle w:val="ListParagraph"/>
              <w:rPr>
                <w:rFonts w:ascii="Arial" w:hAnsi="Arial" w:cs="Arial"/>
                <w:color w:val="auto"/>
                <w:sz w:val="28"/>
                <w:szCs w:val="28"/>
              </w:rPr>
            </w:pPr>
            <w:r>
              <w:rPr>
                <w:rFonts w:ascii="Arial" w:hAnsi="Arial" w:cs="Arial"/>
                <w:color w:val="auto"/>
                <w:sz w:val="28"/>
                <w:szCs w:val="28"/>
              </w:rPr>
              <w:t>Picture News Worship</w:t>
            </w:r>
          </w:p>
          <w:p w14:paraId="5957EAE9" w14:textId="77777777" w:rsidR="007E085F" w:rsidRDefault="007E085F" w:rsidP="007E085F">
            <w:pPr>
              <w:rPr>
                <w:rFonts w:ascii="Arial" w:hAnsi="Arial" w:cs="Arial"/>
                <w:color w:val="auto"/>
                <w:sz w:val="28"/>
                <w:szCs w:val="28"/>
              </w:rPr>
            </w:pPr>
          </w:p>
          <w:p w14:paraId="1CDBCA62" w14:textId="77777777" w:rsidR="007E085F" w:rsidRPr="00272297" w:rsidRDefault="007E085F" w:rsidP="007E085F">
            <w:pPr>
              <w:rPr>
                <w:rFonts w:ascii="Arial" w:hAnsi="Arial" w:cs="Arial"/>
                <w:color w:val="auto"/>
                <w:sz w:val="28"/>
                <w:szCs w:val="28"/>
              </w:rPr>
            </w:pPr>
            <w:r>
              <w:rPr>
                <w:rFonts w:ascii="Arial" w:hAnsi="Arial" w:cs="Arial"/>
                <w:color w:val="auto"/>
                <w:sz w:val="28"/>
                <w:szCs w:val="28"/>
              </w:rPr>
              <w:t xml:space="preserve">Follow up with activities from slides including </w:t>
            </w:r>
            <w:r w:rsidRPr="00272297">
              <w:rPr>
                <w:rFonts w:ascii="Arial" w:hAnsi="Arial" w:cs="Arial"/>
                <w:b/>
                <w:bCs/>
                <w:color w:val="auto"/>
                <w:sz w:val="28"/>
                <w:szCs w:val="28"/>
              </w:rPr>
              <w:t>Protected Characteristics</w:t>
            </w:r>
            <w:r>
              <w:rPr>
                <w:rFonts w:ascii="Arial" w:hAnsi="Arial" w:cs="Arial"/>
                <w:color w:val="auto"/>
                <w:sz w:val="28"/>
                <w:szCs w:val="28"/>
              </w:rPr>
              <w:t xml:space="preserve"> and </w:t>
            </w:r>
            <w:r w:rsidRPr="00272297">
              <w:rPr>
                <w:rFonts w:ascii="Arial" w:hAnsi="Arial" w:cs="Arial"/>
                <w:b/>
                <w:bCs/>
                <w:color w:val="auto"/>
                <w:sz w:val="28"/>
                <w:szCs w:val="28"/>
              </w:rPr>
              <w:t>British Values</w:t>
            </w:r>
            <w:r>
              <w:rPr>
                <w:rFonts w:ascii="Arial" w:hAnsi="Arial" w:cs="Arial"/>
                <w:color w:val="auto"/>
                <w:sz w:val="28"/>
                <w:szCs w:val="28"/>
              </w:rPr>
              <w:t>.</w:t>
            </w:r>
          </w:p>
          <w:p w14:paraId="32741DD0" w14:textId="3307B884" w:rsidR="007E085F" w:rsidRPr="000E69C5" w:rsidRDefault="007E085F" w:rsidP="00CE0EF6">
            <w:pPr>
              <w:pStyle w:val="Normal1"/>
              <w:pBdr>
                <w:top w:val="nil"/>
                <w:left w:val="nil"/>
                <w:bottom w:val="nil"/>
                <w:right w:val="nil"/>
                <w:between w:val="nil"/>
              </w:pBdr>
              <w:spacing w:before="120"/>
              <w:jc w:val="right"/>
              <w:rPr>
                <w:rFonts w:ascii="Arial" w:hAnsi="Arial" w:cs="Arial"/>
                <w:color w:val="000000" w:themeColor="text1"/>
                <w:sz w:val="24"/>
                <w:szCs w:val="24"/>
              </w:rPr>
            </w:pPr>
          </w:p>
        </w:tc>
        <w:tc>
          <w:tcPr>
            <w:tcW w:w="43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0941A1" w14:textId="77777777" w:rsidR="00286408" w:rsidRDefault="00CE0EF6" w:rsidP="00CE0EF6">
            <w:pPr>
              <w:pStyle w:val="Normal1"/>
              <w:jc w:val="right"/>
              <w:rPr>
                <w:rFonts w:ascii="Arial" w:eastAsia="Arial" w:hAnsi="Arial" w:cs="Arial"/>
                <w:color w:val="000000" w:themeColor="text1"/>
                <w:sz w:val="24"/>
                <w:szCs w:val="24"/>
              </w:rPr>
            </w:pPr>
            <w:r>
              <w:rPr>
                <w:rFonts w:ascii="Arial" w:eastAsia="Arial" w:hAnsi="Arial" w:cs="Arial"/>
                <w:color w:val="000000" w:themeColor="text1"/>
                <w:sz w:val="24"/>
                <w:szCs w:val="24"/>
              </w:rPr>
              <w:t>13</w:t>
            </w:r>
          </w:p>
          <w:p w14:paraId="5A277AC7" w14:textId="77777777" w:rsidR="00CE0EF6" w:rsidRPr="00F5226D" w:rsidRDefault="00CE0EF6" w:rsidP="00CE0EF6">
            <w:pPr>
              <w:pStyle w:val="Normal1"/>
              <w:pBdr>
                <w:top w:val="nil"/>
                <w:left w:val="nil"/>
                <w:bottom w:val="nil"/>
                <w:right w:val="nil"/>
                <w:between w:val="nil"/>
              </w:pBdr>
              <w:spacing w:before="120"/>
              <w:jc w:val="center"/>
              <w:rPr>
                <w:rFonts w:ascii="Arial" w:eastAsia="Arial" w:hAnsi="Arial" w:cs="Arial"/>
                <w:b/>
                <w:bCs/>
                <w:color w:val="000000" w:themeColor="text1"/>
                <w:sz w:val="24"/>
                <w:szCs w:val="24"/>
              </w:rPr>
            </w:pPr>
            <w:r w:rsidRPr="00F5226D">
              <w:rPr>
                <w:rFonts w:ascii="Arial" w:eastAsia="Arial" w:hAnsi="Arial" w:cs="Arial"/>
                <w:b/>
                <w:bCs/>
                <w:color w:val="000000" w:themeColor="text1"/>
                <w:sz w:val="24"/>
                <w:szCs w:val="24"/>
              </w:rPr>
              <w:t>Celebration Assembly</w:t>
            </w:r>
          </w:p>
          <w:p w14:paraId="379E1476" w14:textId="77777777" w:rsidR="00CE0EF6" w:rsidRDefault="00CE0EF6" w:rsidP="00CE0EF6">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C</w:t>
            </w:r>
            <w:r w:rsidRPr="003B730B">
              <w:rPr>
                <w:rFonts w:ascii="Arial" w:eastAsia="Arial" w:hAnsi="Arial" w:cs="Arial"/>
                <w:color w:val="000000" w:themeColor="text1"/>
                <w:sz w:val="24"/>
                <w:szCs w:val="24"/>
              </w:rPr>
              <w:t>elebration of our children’s achievements during their week.</w:t>
            </w:r>
          </w:p>
          <w:p w14:paraId="374EB4CF" w14:textId="633A6835" w:rsidR="00CE0EF6" w:rsidRPr="002D0627" w:rsidRDefault="00CE0EF6" w:rsidP="00CE0EF6">
            <w:pPr>
              <w:pStyle w:val="Normal1"/>
              <w:jc w:val="right"/>
              <w:rPr>
                <w:rFonts w:ascii="Arial" w:eastAsia="Arial" w:hAnsi="Arial" w:cs="Arial"/>
                <w:color w:val="000000" w:themeColor="text1"/>
                <w:sz w:val="24"/>
                <w:szCs w:val="24"/>
              </w:rPr>
            </w:pPr>
          </w:p>
        </w:tc>
      </w:tr>
      <w:tr w:rsidR="00286408" w:rsidRPr="005E5295" w14:paraId="73AE48CE" w14:textId="77777777" w:rsidTr="7FD64FD5">
        <w:trPr>
          <w:trHeight w:val="820"/>
        </w:trPr>
        <w:tc>
          <w:tcPr>
            <w:tcW w:w="4928" w:type="dxa"/>
            <w:tcBorders>
              <w:top w:val="single" w:sz="4" w:space="0" w:color="auto"/>
              <w:left w:val="single" w:sz="4" w:space="0" w:color="auto"/>
              <w:bottom w:val="single" w:sz="4" w:space="0" w:color="auto"/>
              <w:right w:val="single" w:sz="4" w:space="0" w:color="auto"/>
            </w:tcBorders>
          </w:tcPr>
          <w:p w14:paraId="012D9B8B" w14:textId="2C09DBDA" w:rsidR="00171DF3" w:rsidRDefault="00CE0EF6" w:rsidP="00CE0EF6">
            <w:pPr>
              <w:pStyle w:val="Normal1"/>
              <w:jc w:val="right"/>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16</w:t>
            </w:r>
          </w:p>
          <w:p w14:paraId="048B1875" w14:textId="353C7B85" w:rsidR="00F26B35" w:rsidRDefault="00F26B35" w:rsidP="00F26B35">
            <w:pPr>
              <w:pStyle w:val="Normal1"/>
              <w:jc w:val="center"/>
              <w:rPr>
                <w:rFonts w:ascii="Arial" w:eastAsia="Arial" w:hAnsi="Arial" w:cs="Arial"/>
                <w:color w:val="000000" w:themeColor="text1"/>
                <w:sz w:val="24"/>
                <w:szCs w:val="24"/>
              </w:rPr>
            </w:pPr>
            <w:r>
              <w:rPr>
                <w:rFonts w:ascii="Arial" w:eastAsia="Arial" w:hAnsi="Arial" w:cs="Arial"/>
                <w:color w:val="000000" w:themeColor="text1"/>
                <w:sz w:val="24"/>
                <w:szCs w:val="24"/>
              </w:rPr>
              <w:t>Roots and Fruits</w:t>
            </w:r>
          </w:p>
          <w:p w14:paraId="0D167E46" w14:textId="62403C55" w:rsidR="00F26B35" w:rsidRDefault="00F26B35" w:rsidP="00F26B35">
            <w:pPr>
              <w:pStyle w:val="Normal1"/>
              <w:jc w:val="center"/>
              <w:rPr>
                <w:rFonts w:ascii="Arial" w:eastAsia="Arial" w:hAnsi="Arial" w:cs="Arial"/>
                <w:color w:val="000000" w:themeColor="text1"/>
                <w:sz w:val="24"/>
                <w:szCs w:val="24"/>
              </w:rPr>
            </w:pPr>
            <w:r>
              <w:rPr>
                <w:rFonts w:ascii="Arial" w:eastAsia="Arial" w:hAnsi="Arial" w:cs="Arial"/>
                <w:color w:val="000000" w:themeColor="text1"/>
                <w:sz w:val="24"/>
                <w:szCs w:val="24"/>
              </w:rPr>
              <w:t>Page 152</w:t>
            </w:r>
          </w:p>
          <w:p w14:paraId="19CB40F6" w14:textId="42014D8C" w:rsidR="00F26B35" w:rsidRDefault="00F26B35" w:rsidP="00F26B35">
            <w:pPr>
              <w:pStyle w:val="Normal1"/>
              <w:jc w:val="center"/>
              <w:rPr>
                <w:rFonts w:ascii="Arial" w:eastAsia="Arial" w:hAnsi="Arial" w:cs="Arial"/>
                <w:color w:val="000000" w:themeColor="text1"/>
                <w:sz w:val="24"/>
                <w:szCs w:val="24"/>
              </w:rPr>
            </w:pPr>
            <w:r>
              <w:rPr>
                <w:rFonts w:ascii="Arial" w:eastAsia="Arial" w:hAnsi="Arial" w:cs="Arial"/>
                <w:color w:val="000000" w:themeColor="text1"/>
                <w:sz w:val="24"/>
                <w:szCs w:val="24"/>
              </w:rPr>
              <w:t>Bible Verse: Mark 4:3-9</w:t>
            </w:r>
          </w:p>
          <w:p w14:paraId="35277BF6" w14:textId="49B62BA2" w:rsidR="00F26B35" w:rsidRDefault="00F26B35" w:rsidP="00F26B35">
            <w:pPr>
              <w:pStyle w:val="Normal1"/>
              <w:jc w:val="center"/>
              <w:rPr>
                <w:rFonts w:ascii="Arial" w:eastAsia="Arial" w:hAnsi="Arial" w:cs="Arial"/>
                <w:color w:val="000000" w:themeColor="text1"/>
                <w:sz w:val="24"/>
                <w:szCs w:val="24"/>
              </w:rPr>
            </w:pPr>
            <w:r>
              <w:rPr>
                <w:rFonts w:ascii="Arial" w:eastAsia="Arial" w:hAnsi="Arial" w:cs="Arial"/>
                <w:color w:val="000000" w:themeColor="text1"/>
                <w:sz w:val="24"/>
                <w:szCs w:val="24"/>
              </w:rPr>
              <w:t>Linked to Harvest Festival</w:t>
            </w:r>
          </w:p>
          <w:p w14:paraId="6CB28F33" w14:textId="3D2DA54E" w:rsidR="00C20CC7" w:rsidRPr="002D0627" w:rsidRDefault="00C20CC7" w:rsidP="0099215D">
            <w:pPr>
              <w:pStyle w:val="Normal1"/>
              <w:jc w:val="center"/>
              <w:rPr>
                <w:rFonts w:ascii="Arial" w:eastAsia="Arial" w:hAnsi="Arial" w:cs="Arial"/>
                <w:color w:val="000000" w:themeColor="text1"/>
                <w:sz w:val="24"/>
                <w:szCs w:val="24"/>
              </w:rPr>
            </w:pPr>
          </w:p>
        </w:tc>
        <w:tc>
          <w:tcPr>
            <w:tcW w:w="3714" w:type="dxa"/>
            <w:tcBorders>
              <w:top w:val="single" w:sz="4" w:space="0" w:color="auto"/>
              <w:left w:val="single" w:sz="4" w:space="0" w:color="auto"/>
              <w:bottom w:val="single" w:sz="4" w:space="0" w:color="auto"/>
              <w:right w:val="single" w:sz="4" w:space="0" w:color="auto"/>
            </w:tcBorders>
          </w:tcPr>
          <w:p w14:paraId="0860171D" w14:textId="7293580E" w:rsidR="00E77EE7" w:rsidRDefault="00CE0EF6" w:rsidP="00CE0EF6">
            <w:pPr>
              <w:pStyle w:val="Normal1"/>
              <w:jc w:val="right"/>
              <w:rPr>
                <w:rFonts w:ascii="Arial" w:eastAsia="Arial" w:hAnsi="Arial" w:cs="Arial"/>
                <w:color w:val="000000" w:themeColor="text1"/>
                <w:sz w:val="24"/>
                <w:szCs w:val="24"/>
              </w:rPr>
            </w:pPr>
            <w:r>
              <w:rPr>
                <w:rFonts w:ascii="Arial" w:eastAsia="Arial" w:hAnsi="Arial" w:cs="Arial"/>
                <w:color w:val="000000" w:themeColor="text1"/>
                <w:sz w:val="24"/>
                <w:szCs w:val="24"/>
              </w:rPr>
              <w:t>17</w:t>
            </w:r>
          </w:p>
          <w:p w14:paraId="5B8A888D" w14:textId="77777777" w:rsidR="00F26B35" w:rsidRDefault="00F26B35" w:rsidP="00CE0EF6">
            <w:pPr>
              <w:pStyle w:val="Normal1"/>
              <w:jc w:val="right"/>
              <w:rPr>
                <w:rFonts w:ascii="Arial" w:eastAsia="Arial" w:hAnsi="Arial" w:cs="Arial"/>
                <w:color w:val="000000" w:themeColor="text1"/>
                <w:sz w:val="24"/>
                <w:szCs w:val="24"/>
              </w:rPr>
            </w:pPr>
          </w:p>
          <w:p w14:paraId="249BD786" w14:textId="4C713F07" w:rsidR="00F26B35" w:rsidRPr="002D0627" w:rsidRDefault="00F26B35" w:rsidP="00CE0EF6">
            <w:pPr>
              <w:pStyle w:val="Normal1"/>
              <w:jc w:val="right"/>
              <w:rPr>
                <w:rFonts w:ascii="Arial" w:eastAsia="Arial" w:hAnsi="Arial" w:cs="Arial"/>
                <w:color w:val="000000" w:themeColor="text1"/>
                <w:sz w:val="24"/>
                <w:szCs w:val="24"/>
              </w:rPr>
            </w:pPr>
            <w:r>
              <w:rPr>
                <w:rFonts w:ascii="Arial" w:eastAsia="Arial" w:hAnsi="Arial" w:cs="Arial"/>
                <w:color w:val="000000" w:themeColor="text1"/>
                <w:sz w:val="24"/>
                <w:szCs w:val="24"/>
              </w:rPr>
              <w:t>Singing Worship</w:t>
            </w:r>
          </w:p>
          <w:p w14:paraId="0D1FA41E" w14:textId="58C164EB" w:rsidR="00E77EE7" w:rsidRPr="00682AB2" w:rsidRDefault="00E77EE7" w:rsidP="00682AB2">
            <w:pPr>
              <w:pStyle w:val="Normal1"/>
              <w:jc w:val="center"/>
              <w:rPr>
                <w:rFonts w:ascii="Arial" w:eastAsia="Arial" w:hAnsi="Arial" w:cs="Arial"/>
                <w:b/>
                <w:bCs/>
                <w:color w:val="000000" w:themeColor="text1"/>
                <w:sz w:val="24"/>
                <w:szCs w:val="24"/>
              </w:rPr>
            </w:pPr>
          </w:p>
        </w:tc>
        <w:tc>
          <w:tcPr>
            <w:tcW w:w="4678" w:type="dxa"/>
            <w:tcBorders>
              <w:top w:val="single" w:sz="4" w:space="0" w:color="auto"/>
              <w:left w:val="single" w:sz="4" w:space="0" w:color="auto"/>
              <w:bottom w:val="single" w:sz="4" w:space="0" w:color="auto"/>
              <w:right w:val="single" w:sz="4" w:space="0" w:color="auto"/>
            </w:tcBorders>
          </w:tcPr>
          <w:p w14:paraId="7EB6E72F" w14:textId="77777777" w:rsidR="00AD7D7B" w:rsidRDefault="00CE0EF6" w:rsidP="00CE0EF6">
            <w:pPr>
              <w:pStyle w:val="Normal1"/>
              <w:pBdr>
                <w:top w:val="nil"/>
                <w:left w:val="nil"/>
                <w:bottom w:val="nil"/>
                <w:right w:val="nil"/>
                <w:between w:val="nil"/>
              </w:pBdr>
              <w:spacing w:before="120"/>
              <w:jc w:val="right"/>
              <w:rPr>
                <w:rFonts w:ascii="Arial" w:hAnsi="Arial" w:cs="Arial"/>
                <w:color w:val="000000" w:themeColor="text1"/>
                <w:sz w:val="24"/>
              </w:rPr>
            </w:pPr>
            <w:r>
              <w:rPr>
                <w:rFonts w:ascii="Arial" w:hAnsi="Arial" w:cs="Arial"/>
                <w:color w:val="000000" w:themeColor="text1"/>
                <w:sz w:val="24"/>
              </w:rPr>
              <w:t>18</w:t>
            </w:r>
          </w:p>
          <w:p w14:paraId="49D1976B" w14:textId="77777777" w:rsidR="007E085F" w:rsidRDefault="007E085F" w:rsidP="00CE0EF6">
            <w:pPr>
              <w:pStyle w:val="Normal1"/>
              <w:pBdr>
                <w:top w:val="nil"/>
                <w:left w:val="nil"/>
                <w:bottom w:val="nil"/>
                <w:right w:val="nil"/>
                <w:between w:val="nil"/>
              </w:pBdr>
              <w:spacing w:before="120"/>
              <w:jc w:val="right"/>
              <w:rPr>
                <w:rFonts w:ascii="Arial" w:hAnsi="Arial" w:cs="Arial"/>
                <w:color w:val="000000" w:themeColor="text1"/>
                <w:sz w:val="24"/>
              </w:rPr>
            </w:pPr>
          </w:p>
          <w:p w14:paraId="08AACCC6" w14:textId="77777777" w:rsidR="007E085F" w:rsidRPr="007E085F" w:rsidRDefault="007E085F" w:rsidP="007E085F">
            <w:pPr>
              <w:pStyle w:val="Normal1"/>
              <w:pBdr>
                <w:top w:val="nil"/>
                <w:left w:val="nil"/>
                <w:bottom w:val="nil"/>
                <w:right w:val="nil"/>
                <w:between w:val="nil"/>
              </w:pBdr>
              <w:spacing w:before="120"/>
              <w:jc w:val="right"/>
              <w:rPr>
                <w:rFonts w:ascii="Arial" w:eastAsia="Arial" w:hAnsi="Arial" w:cs="Arial"/>
                <w:color w:val="000000" w:themeColor="text1"/>
                <w:sz w:val="28"/>
                <w:szCs w:val="28"/>
              </w:rPr>
            </w:pPr>
            <w:r w:rsidRPr="007E085F">
              <w:rPr>
                <w:rFonts w:ascii="Arial" w:eastAsia="Arial" w:hAnsi="Arial" w:cs="Arial"/>
                <w:color w:val="000000" w:themeColor="text1"/>
                <w:sz w:val="28"/>
                <w:szCs w:val="28"/>
              </w:rPr>
              <w:t xml:space="preserve">Stories that show </w:t>
            </w:r>
            <w:r w:rsidRPr="007E085F">
              <w:rPr>
                <w:rFonts w:ascii="Arial" w:eastAsia="Arial" w:hAnsi="Arial" w:cs="Arial"/>
                <w:b/>
                <w:bCs/>
                <w:color w:val="000000" w:themeColor="text1"/>
                <w:sz w:val="28"/>
                <w:szCs w:val="28"/>
              </w:rPr>
              <w:t>Thankfulness</w:t>
            </w:r>
          </w:p>
          <w:p w14:paraId="5929495A" w14:textId="29F63CB0" w:rsidR="007E085F" w:rsidRPr="002E43E4" w:rsidRDefault="004617E2" w:rsidP="004617E2">
            <w:pPr>
              <w:pStyle w:val="Normal1"/>
              <w:pBdr>
                <w:top w:val="nil"/>
                <w:left w:val="nil"/>
                <w:bottom w:val="nil"/>
                <w:right w:val="nil"/>
                <w:between w:val="nil"/>
              </w:pBdr>
              <w:spacing w:before="120"/>
              <w:jc w:val="center"/>
              <w:rPr>
                <w:rFonts w:ascii="Arial" w:hAnsi="Arial" w:cs="Arial"/>
                <w:color w:val="000000" w:themeColor="text1"/>
                <w:sz w:val="24"/>
              </w:rPr>
            </w:pPr>
            <w:r>
              <w:rPr>
                <w:rFonts w:ascii="Arial" w:hAnsi="Arial" w:cs="Arial"/>
                <w:noProof/>
                <w:color w:val="000000" w:themeColor="text1"/>
                <w:sz w:val="24"/>
              </w:rPr>
              <w:drawing>
                <wp:inline distT="0" distB="0" distL="0" distR="0" wp14:anchorId="10CDCF2C" wp14:editId="748B9594">
                  <wp:extent cx="2787650" cy="3111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87650" cy="3111500"/>
                          </a:xfrm>
                          <a:prstGeom prst="rect">
                            <a:avLst/>
                          </a:prstGeom>
                          <a:noFill/>
                        </pic:spPr>
                      </pic:pic>
                    </a:graphicData>
                  </a:graphic>
                </wp:inline>
              </w:drawing>
            </w:r>
          </w:p>
        </w:tc>
        <w:tc>
          <w:tcPr>
            <w:tcW w:w="5074" w:type="dxa"/>
            <w:tcBorders>
              <w:top w:val="single" w:sz="4" w:space="0" w:color="auto"/>
              <w:left w:val="single" w:sz="4" w:space="0" w:color="auto"/>
              <w:bottom w:val="single" w:sz="4" w:space="0" w:color="auto"/>
              <w:right w:val="single" w:sz="4" w:space="0" w:color="auto"/>
            </w:tcBorders>
          </w:tcPr>
          <w:p w14:paraId="2530DFD6" w14:textId="0EF23BCA" w:rsidR="00476731" w:rsidRDefault="00CE0EF6" w:rsidP="00CE0EF6">
            <w:pPr>
              <w:tabs>
                <w:tab w:val="left" w:pos="1699"/>
              </w:tabs>
              <w:jc w:val="right"/>
              <w:rPr>
                <w:rFonts w:ascii="Arial" w:hAnsi="Arial" w:cs="Arial"/>
                <w:color w:val="000000" w:themeColor="text1"/>
                <w:sz w:val="24"/>
                <w:szCs w:val="24"/>
              </w:rPr>
            </w:pPr>
            <w:r>
              <w:rPr>
                <w:rFonts w:ascii="Arial" w:hAnsi="Arial" w:cs="Arial"/>
                <w:color w:val="000000" w:themeColor="text1"/>
                <w:sz w:val="24"/>
                <w:szCs w:val="24"/>
              </w:rPr>
              <w:t>19</w:t>
            </w:r>
          </w:p>
          <w:p w14:paraId="0037EDD7" w14:textId="77777777" w:rsidR="007E085F" w:rsidRDefault="007E085F" w:rsidP="007E085F">
            <w:pPr>
              <w:pStyle w:val="ListParagraph"/>
              <w:rPr>
                <w:rFonts w:ascii="Arial" w:hAnsi="Arial" w:cs="Arial"/>
                <w:color w:val="auto"/>
                <w:sz w:val="28"/>
                <w:szCs w:val="28"/>
              </w:rPr>
            </w:pPr>
            <w:r>
              <w:rPr>
                <w:rFonts w:ascii="Arial" w:hAnsi="Arial" w:cs="Arial"/>
                <w:color w:val="auto"/>
                <w:sz w:val="28"/>
                <w:szCs w:val="28"/>
              </w:rPr>
              <w:t>Picture News Worship</w:t>
            </w:r>
          </w:p>
          <w:p w14:paraId="7CAC00AE" w14:textId="77777777" w:rsidR="007E085F" w:rsidRDefault="007E085F" w:rsidP="007E085F">
            <w:pPr>
              <w:rPr>
                <w:rFonts w:ascii="Arial" w:hAnsi="Arial" w:cs="Arial"/>
                <w:color w:val="auto"/>
                <w:sz w:val="28"/>
                <w:szCs w:val="28"/>
              </w:rPr>
            </w:pPr>
          </w:p>
          <w:p w14:paraId="6DA32086" w14:textId="77777777" w:rsidR="007E085F" w:rsidRPr="00272297" w:rsidRDefault="007E085F" w:rsidP="007E085F">
            <w:pPr>
              <w:rPr>
                <w:rFonts w:ascii="Arial" w:hAnsi="Arial" w:cs="Arial"/>
                <w:color w:val="auto"/>
                <w:sz w:val="28"/>
                <w:szCs w:val="28"/>
              </w:rPr>
            </w:pPr>
            <w:r>
              <w:rPr>
                <w:rFonts w:ascii="Arial" w:hAnsi="Arial" w:cs="Arial"/>
                <w:color w:val="auto"/>
                <w:sz w:val="28"/>
                <w:szCs w:val="28"/>
              </w:rPr>
              <w:t xml:space="preserve">Follow up with activities from slides including </w:t>
            </w:r>
            <w:r w:rsidRPr="00272297">
              <w:rPr>
                <w:rFonts w:ascii="Arial" w:hAnsi="Arial" w:cs="Arial"/>
                <w:b/>
                <w:bCs/>
                <w:color w:val="auto"/>
                <w:sz w:val="28"/>
                <w:szCs w:val="28"/>
              </w:rPr>
              <w:t>Protected Characteristics</w:t>
            </w:r>
            <w:r>
              <w:rPr>
                <w:rFonts w:ascii="Arial" w:hAnsi="Arial" w:cs="Arial"/>
                <w:color w:val="auto"/>
                <w:sz w:val="28"/>
                <w:szCs w:val="28"/>
              </w:rPr>
              <w:t xml:space="preserve"> and </w:t>
            </w:r>
            <w:r w:rsidRPr="00272297">
              <w:rPr>
                <w:rFonts w:ascii="Arial" w:hAnsi="Arial" w:cs="Arial"/>
                <w:b/>
                <w:bCs/>
                <w:color w:val="auto"/>
                <w:sz w:val="28"/>
                <w:szCs w:val="28"/>
              </w:rPr>
              <w:t>British Values</w:t>
            </w:r>
            <w:r>
              <w:rPr>
                <w:rFonts w:ascii="Arial" w:hAnsi="Arial" w:cs="Arial"/>
                <w:color w:val="auto"/>
                <w:sz w:val="28"/>
                <w:szCs w:val="28"/>
              </w:rPr>
              <w:t>.</w:t>
            </w:r>
          </w:p>
          <w:p w14:paraId="73C8FA51" w14:textId="77777777" w:rsidR="007E085F" w:rsidRDefault="007E085F" w:rsidP="00CE0EF6">
            <w:pPr>
              <w:tabs>
                <w:tab w:val="left" w:pos="1699"/>
              </w:tabs>
              <w:jc w:val="right"/>
              <w:rPr>
                <w:rFonts w:ascii="Arial" w:hAnsi="Arial" w:cs="Arial"/>
                <w:color w:val="000000" w:themeColor="text1"/>
              </w:rPr>
            </w:pPr>
          </w:p>
          <w:p w14:paraId="6CE1620B" w14:textId="5A70671E" w:rsidR="00476731" w:rsidRPr="002D0627" w:rsidRDefault="00476731" w:rsidP="00476731">
            <w:pPr>
              <w:tabs>
                <w:tab w:val="left" w:pos="1699"/>
              </w:tabs>
              <w:rPr>
                <w:rFonts w:ascii="Arial" w:hAnsi="Arial" w:cs="Arial"/>
                <w:color w:val="000000" w:themeColor="text1"/>
              </w:rPr>
            </w:pPr>
          </w:p>
        </w:tc>
        <w:tc>
          <w:tcPr>
            <w:tcW w:w="4360" w:type="dxa"/>
            <w:tcBorders>
              <w:top w:val="single" w:sz="4" w:space="0" w:color="auto"/>
              <w:left w:val="single" w:sz="4" w:space="0" w:color="auto"/>
              <w:bottom w:val="single" w:sz="4" w:space="0" w:color="auto"/>
              <w:right w:val="single" w:sz="4" w:space="0" w:color="auto"/>
            </w:tcBorders>
          </w:tcPr>
          <w:p w14:paraId="20B1D00E" w14:textId="0DDF1504" w:rsidR="003306F2"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t>20</w:t>
            </w:r>
          </w:p>
          <w:p w14:paraId="3FA91EB0" w14:textId="77777777" w:rsidR="00CE0EF6" w:rsidRPr="00F5226D" w:rsidRDefault="00CE0EF6" w:rsidP="00CE0EF6">
            <w:pPr>
              <w:pStyle w:val="Normal1"/>
              <w:pBdr>
                <w:top w:val="nil"/>
                <w:left w:val="nil"/>
                <w:bottom w:val="nil"/>
                <w:right w:val="nil"/>
                <w:between w:val="nil"/>
              </w:pBdr>
              <w:spacing w:before="120"/>
              <w:jc w:val="center"/>
              <w:rPr>
                <w:rFonts w:ascii="Arial" w:eastAsia="Arial" w:hAnsi="Arial" w:cs="Arial"/>
                <w:b/>
                <w:bCs/>
                <w:color w:val="000000" w:themeColor="text1"/>
                <w:sz w:val="24"/>
                <w:szCs w:val="24"/>
              </w:rPr>
            </w:pPr>
            <w:r w:rsidRPr="00F5226D">
              <w:rPr>
                <w:rFonts w:ascii="Arial" w:eastAsia="Arial" w:hAnsi="Arial" w:cs="Arial"/>
                <w:b/>
                <w:bCs/>
                <w:color w:val="000000" w:themeColor="text1"/>
                <w:sz w:val="24"/>
                <w:szCs w:val="24"/>
              </w:rPr>
              <w:t>Celebration Assembly</w:t>
            </w:r>
          </w:p>
          <w:p w14:paraId="560B2A6A" w14:textId="77777777" w:rsidR="00CE0EF6" w:rsidRDefault="00CE0EF6" w:rsidP="00CE0EF6">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C</w:t>
            </w:r>
            <w:r w:rsidRPr="003B730B">
              <w:rPr>
                <w:rFonts w:ascii="Arial" w:eastAsia="Arial" w:hAnsi="Arial" w:cs="Arial"/>
                <w:color w:val="000000" w:themeColor="text1"/>
                <w:sz w:val="24"/>
                <w:szCs w:val="24"/>
              </w:rPr>
              <w:t>elebration of our children’s achievements during their week.</w:t>
            </w:r>
          </w:p>
          <w:p w14:paraId="48D572FD" w14:textId="77777777" w:rsidR="00CE0EF6"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p w14:paraId="2638FF7E" w14:textId="56E16A24" w:rsidR="003306F2" w:rsidRPr="003306F2" w:rsidRDefault="003306F2" w:rsidP="003306F2">
            <w:pPr>
              <w:pStyle w:val="Normal1"/>
              <w:pBdr>
                <w:top w:val="nil"/>
                <w:left w:val="nil"/>
                <w:bottom w:val="nil"/>
                <w:right w:val="nil"/>
                <w:between w:val="nil"/>
              </w:pBdr>
              <w:spacing w:before="120"/>
              <w:jc w:val="center"/>
              <w:rPr>
                <w:rFonts w:ascii="Arial" w:eastAsia="Arial" w:hAnsi="Arial" w:cs="Arial"/>
                <w:color w:val="000000" w:themeColor="text1"/>
                <w:sz w:val="24"/>
                <w:szCs w:val="24"/>
              </w:rPr>
            </w:pPr>
          </w:p>
        </w:tc>
      </w:tr>
      <w:tr w:rsidR="00CE0EF6" w:rsidRPr="005E5295" w14:paraId="5D0E3D13" w14:textId="77777777" w:rsidTr="7FD64FD5">
        <w:trPr>
          <w:trHeight w:val="820"/>
        </w:trPr>
        <w:tc>
          <w:tcPr>
            <w:tcW w:w="4928" w:type="dxa"/>
            <w:tcBorders>
              <w:top w:val="single" w:sz="4" w:space="0" w:color="auto"/>
              <w:left w:val="single" w:sz="4" w:space="0" w:color="auto"/>
              <w:bottom w:val="single" w:sz="4" w:space="0" w:color="auto"/>
              <w:right w:val="single" w:sz="4" w:space="0" w:color="auto"/>
            </w:tcBorders>
          </w:tcPr>
          <w:p w14:paraId="6DC0343F" w14:textId="77777777" w:rsidR="00CE0EF6" w:rsidRDefault="00CE0EF6" w:rsidP="00CE0EF6">
            <w:pPr>
              <w:pStyle w:val="Normal1"/>
              <w:jc w:val="right"/>
              <w:rPr>
                <w:rFonts w:ascii="Arial" w:eastAsia="Arial" w:hAnsi="Arial" w:cs="Arial"/>
                <w:color w:val="000000" w:themeColor="text1"/>
                <w:sz w:val="24"/>
                <w:szCs w:val="24"/>
              </w:rPr>
            </w:pPr>
            <w:r>
              <w:rPr>
                <w:rFonts w:ascii="Arial" w:eastAsia="Arial" w:hAnsi="Arial" w:cs="Arial"/>
                <w:color w:val="000000" w:themeColor="text1"/>
                <w:sz w:val="24"/>
                <w:szCs w:val="24"/>
              </w:rPr>
              <w:t>23</w:t>
            </w:r>
          </w:p>
          <w:p w14:paraId="6BC54D83" w14:textId="77777777" w:rsidR="00F26B35" w:rsidRDefault="00F26B35" w:rsidP="00F26B35">
            <w:pPr>
              <w:pStyle w:val="Normal1"/>
              <w:jc w:val="center"/>
              <w:rPr>
                <w:rFonts w:ascii="Arial" w:eastAsia="Arial" w:hAnsi="Arial" w:cs="Arial"/>
                <w:color w:val="000000" w:themeColor="text1"/>
                <w:sz w:val="24"/>
                <w:szCs w:val="24"/>
              </w:rPr>
            </w:pPr>
            <w:r>
              <w:rPr>
                <w:rFonts w:ascii="Arial" w:eastAsia="Arial" w:hAnsi="Arial" w:cs="Arial"/>
                <w:color w:val="000000" w:themeColor="text1"/>
                <w:sz w:val="24"/>
                <w:szCs w:val="24"/>
              </w:rPr>
              <w:t>Giving Thanks for Harvest</w:t>
            </w:r>
          </w:p>
          <w:p w14:paraId="49A6BBE3" w14:textId="2FA1D531" w:rsidR="00F26B35" w:rsidRDefault="00F26B35" w:rsidP="00F26B35">
            <w:pPr>
              <w:pStyle w:val="Normal1"/>
              <w:jc w:val="center"/>
              <w:rPr>
                <w:rFonts w:ascii="Arial" w:eastAsia="Arial" w:hAnsi="Arial" w:cs="Arial"/>
                <w:color w:val="000000" w:themeColor="text1"/>
                <w:sz w:val="24"/>
                <w:szCs w:val="24"/>
              </w:rPr>
            </w:pPr>
            <w:r>
              <w:rPr>
                <w:rFonts w:ascii="Arial" w:eastAsia="Arial" w:hAnsi="Arial" w:cs="Arial"/>
                <w:color w:val="000000" w:themeColor="text1"/>
                <w:sz w:val="24"/>
                <w:szCs w:val="24"/>
              </w:rPr>
              <w:t>(This may come earlier in order to link with local Church and Food Bank Donations)</w:t>
            </w:r>
          </w:p>
        </w:tc>
        <w:tc>
          <w:tcPr>
            <w:tcW w:w="3714" w:type="dxa"/>
            <w:tcBorders>
              <w:top w:val="single" w:sz="4" w:space="0" w:color="auto"/>
              <w:left w:val="single" w:sz="4" w:space="0" w:color="auto"/>
              <w:bottom w:val="single" w:sz="4" w:space="0" w:color="auto"/>
              <w:right w:val="single" w:sz="4" w:space="0" w:color="auto"/>
            </w:tcBorders>
          </w:tcPr>
          <w:p w14:paraId="1F2FB7FE" w14:textId="77777777" w:rsidR="00CE0EF6" w:rsidRDefault="00CE0EF6" w:rsidP="00CE0EF6">
            <w:pPr>
              <w:pStyle w:val="Normal1"/>
              <w:jc w:val="right"/>
              <w:rPr>
                <w:rFonts w:ascii="Arial" w:eastAsia="Arial" w:hAnsi="Arial" w:cs="Arial"/>
                <w:color w:val="000000" w:themeColor="text1"/>
                <w:sz w:val="24"/>
                <w:szCs w:val="24"/>
              </w:rPr>
            </w:pPr>
            <w:r>
              <w:rPr>
                <w:rFonts w:ascii="Arial" w:eastAsia="Arial" w:hAnsi="Arial" w:cs="Arial"/>
                <w:color w:val="000000" w:themeColor="text1"/>
                <w:sz w:val="24"/>
                <w:szCs w:val="24"/>
              </w:rPr>
              <w:t>24</w:t>
            </w:r>
          </w:p>
          <w:p w14:paraId="492BCEBC" w14:textId="77777777" w:rsidR="00F26B35" w:rsidRDefault="00F26B35" w:rsidP="00CE0EF6">
            <w:pPr>
              <w:pStyle w:val="Normal1"/>
              <w:jc w:val="right"/>
              <w:rPr>
                <w:rFonts w:ascii="Arial" w:eastAsia="Arial" w:hAnsi="Arial" w:cs="Arial"/>
                <w:color w:val="000000" w:themeColor="text1"/>
                <w:sz w:val="24"/>
                <w:szCs w:val="24"/>
              </w:rPr>
            </w:pPr>
          </w:p>
          <w:p w14:paraId="6712FCCA" w14:textId="336623C8" w:rsidR="00F26B35" w:rsidRDefault="0007706D" w:rsidP="00CE0EF6">
            <w:pPr>
              <w:pStyle w:val="Normal1"/>
              <w:jc w:val="right"/>
              <w:rPr>
                <w:rFonts w:ascii="Arial" w:eastAsia="Arial" w:hAnsi="Arial" w:cs="Arial"/>
                <w:color w:val="000000" w:themeColor="text1"/>
                <w:sz w:val="24"/>
                <w:szCs w:val="24"/>
              </w:rPr>
            </w:pPr>
            <w:r>
              <w:rPr>
                <w:rFonts w:ascii="Arial" w:eastAsia="Arial" w:hAnsi="Arial" w:cs="Arial"/>
                <w:color w:val="000000" w:themeColor="text1"/>
                <w:sz w:val="24"/>
                <w:szCs w:val="24"/>
              </w:rPr>
              <w:t>AS</w:t>
            </w:r>
            <w:r w:rsidR="008B4F62">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 xml:space="preserve">Infants </w:t>
            </w:r>
            <w:r w:rsidR="00F26B35">
              <w:rPr>
                <w:rFonts w:ascii="Arial" w:eastAsia="Arial" w:hAnsi="Arial" w:cs="Arial"/>
                <w:color w:val="000000" w:themeColor="text1"/>
                <w:sz w:val="24"/>
                <w:szCs w:val="24"/>
              </w:rPr>
              <w:t>Singing Worship</w:t>
            </w:r>
          </w:p>
          <w:p w14:paraId="57B7AB15" w14:textId="77777777" w:rsidR="0007706D" w:rsidRDefault="0007706D" w:rsidP="00CE0EF6">
            <w:pPr>
              <w:pStyle w:val="Normal1"/>
              <w:jc w:val="right"/>
              <w:rPr>
                <w:rFonts w:ascii="Arial" w:eastAsia="Arial" w:hAnsi="Arial" w:cs="Arial"/>
                <w:color w:val="000000" w:themeColor="text1"/>
                <w:sz w:val="24"/>
                <w:szCs w:val="24"/>
              </w:rPr>
            </w:pPr>
          </w:p>
          <w:p w14:paraId="4E6B38C3" w14:textId="77777777" w:rsidR="0007706D" w:rsidRDefault="0007706D" w:rsidP="00CE0EF6">
            <w:pPr>
              <w:pStyle w:val="Normal1"/>
              <w:jc w:val="right"/>
              <w:rPr>
                <w:rFonts w:ascii="Arial" w:eastAsia="Arial" w:hAnsi="Arial" w:cs="Arial"/>
                <w:color w:val="000000" w:themeColor="text1"/>
                <w:sz w:val="24"/>
                <w:szCs w:val="24"/>
              </w:rPr>
            </w:pPr>
            <w:proofErr w:type="spellStart"/>
            <w:r w:rsidRPr="0007706D">
              <w:rPr>
                <w:rFonts w:ascii="Arial" w:eastAsia="Arial" w:hAnsi="Arial" w:cs="Arial"/>
                <w:b/>
                <w:bCs/>
                <w:color w:val="000000" w:themeColor="text1"/>
                <w:sz w:val="24"/>
                <w:szCs w:val="24"/>
              </w:rPr>
              <w:t>ASJuniors</w:t>
            </w:r>
            <w:proofErr w:type="spellEnd"/>
            <w:r w:rsidRPr="0007706D">
              <w:rPr>
                <w:rFonts w:ascii="Arial" w:eastAsia="Arial" w:hAnsi="Arial" w:cs="Arial"/>
                <w:b/>
                <w:bCs/>
                <w:color w:val="000000" w:themeColor="text1"/>
                <w:sz w:val="24"/>
                <w:szCs w:val="24"/>
              </w:rPr>
              <w:t xml:space="preserve"> MAST</w:t>
            </w:r>
            <w:r>
              <w:rPr>
                <w:rFonts w:ascii="Arial" w:eastAsia="Arial" w:hAnsi="Arial" w:cs="Arial"/>
                <w:color w:val="000000" w:themeColor="text1"/>
                <w:sz w:val="24"/>
                <w:szCs w:val="24"/>
              </w:rPr>
              <w:t xml:space="preserve"> </w:t>
            </w:r>
          </w:p>
          <w:p w14:paraId="1C82C98F" w14:textId="5FB218B8" w:rsidR="0007706D" w:rsidRDefault="0007706D" w:rsidP="00CE0EF6">
            <w:pPr>
              <w:pStyle w:val="Normal1"/>
              <w:jc w:val="right"/>
              <w:rPr>
                <w:rFonts w:ascii="Arial" w:eastAsia="Arial" w:hAnsi="Arial" w:cs="Arial"/>
                <w:color w:val="000000" w:themeColor="text1"/>
                <w:sz w:val="24"/>
                <w:szCs w:val="24"/>
              </w:rPr>
            </w:pPr>
            <w:r w:rsidRPr="0007706D">
              <w:rPr>
                <w:rFonts w:ascii="Arial" w:eastAsia="Arial" w:hAnsi="Arial" w:cs="Arial"/>
                <w:color w:val="000000" w:themeColor="text1"/>
                <w:sz w:val="24"/>
                <w:szCs w:val="24"/>
              </w:rPr>
              <w:t>Tuesday 24th October at 10.15am – Isaiah (prophecies about Jesus)</w:t>
            </w:r>
          </w:p>
        </w:tc>
        <w:tc>
          <w:tcPr>
            <w:tcW w:w="4678" w:type="dxa"/>
            <w:tcBorders>
              <w:top w:val="single" w:sz="4" w:space="0" w:color="auto"/>
              <w:left w:val="single" w:sz="4" w:space="0" w:color="auto"/>
              <w:bottom w:val="single" w:sz="4" w:space="0" w:color="auto"/>
              <w:right w:val="single" w:sz="4" w:space="0" w:color="auto"/>
            </w:tcBorders>
          </w:tcPr>
          <w:p w14:paraId="600602CB" w14:textId="77777777" w:rsidR="00CE0EF6" w:rsidRDefault="00CE0EF6" w:rsidP="00CE0EF6">
            <w:pPr>
              <w:pStyle w:val="Normal1"/>
              <w:pBdr>
                <w:top w:val="nil"/>
                <w:left w:val="nil"/>
                <w:bottom w:val="nil"/>
                <w:right w:val="nil"/>
                <w:between w:val="nil"/>
              </w:pBdr>
              <w:spacing w:before="120"/>
              <w:jc w:val="right"/>
              <w:rPr>
                <w:rFonts w:ascii="Arial" w:hAnsi="Arial" w:cs="Arial"/>
                <w:color w:val="000000" w:themeColor="text1"/>
                <w:sz w:val="24"/>
              </w:rPr>
            </w:pPr>
            <w:r>
              <w:rPr>
                <w:rFonts w:ascii="Arial" w:hAnsi="Arial" w:cs="Arial"/>
                <w:color w:val="000000" w:themeColor="text1"/>
                <w:sz w:val="24"/>
              </w:rPr>
              <w:t>25</w:t>
            </w:r>
          </w:p>
          <w:p w14:paraId="3C168374" w14:textId="77777777" w:rsidR="007E085F" w:rsidRDefault="007E085F" w:rsidP="00CE0EF6">
            <w:pPr>
              <w:pStyle w:val="Normal1"/>
              <w:pBdr>
                <w:top w:val="nil"/>
                <w:left w:val="nil"/>
                <w:bottom w:val="nil"/>
                <w:right w:val="nil"/>
                <w:between w:val="nil"/>
              </w:pBdr>
              <w:spacing w:before="120"/>
              <w:jc w:val="right"/>
              <w:rPr>
                <w:rFonts w:ascii="Arial" w:hAnsi="Arial" w:cs="Arial"/>
                <w:color w:val="000000" w:themeColor="text1"/>
                <w:sz w:val="24"/>
              </w:rPr>
            </w:pPr>
          </w:p>
          <w:p w14:paraId="46BDC6B1" w14:textId="77777777" w:rsidR="007E085F" w:rsidRPr="007E085F" w:rsidRDefault="007E085F" w:rsidP="007E085F">
            <w:pPr>
              <w:pStyle w:val="Normal1"/>
              <w:pBdr>
                <w:top w:val="nil"/>
                <w:left w:val="nil"/>
                <w:bottom w:val="nil"/>
                <w:right w:val="nil"/>
                <w:between w:val="nil"/>
              </w:pBdr>
              <w:spacing w:before="120"/>
              <w:jc w:val="right"/>
              <w:rPr>
                <w:rFonts w:ascii="Arial" w:eastAsia="Arial" w:hAnsi="Arial" w:cs="Arial"/>
                <w:color w:val="000000" w:themeColor="text1"/>
                <w:sz w:val="28"/>
                <w:szCs w:val="28"/>
              </w:rPr>
            </w:pPr>
            <w:r w:rsidRPr="007E085F">
              <w:rPr>
                <w:rFonts w:ascii="Arial" w:eastAsia="Arial" w:hAnsi="Arial" w:cs="Arial"/>
                <w:color w:val="000000" w:themeColor="text1"/>
                <w:sz w:val="28"/>
                <w:szCs w:val="28"/>
              </w:rPr>
              <w:t xml:space="preserve">Stories that show </w:t>
            </w:r>
            <w:r w:rsidRPr="007E085F">
              <w:rPr>
                <w:rFonts w:ascii="Arial" w:eastAsia="Arial" w:hAnsi="Arial" w:cs="Arial"/>
                <w:b/>
                <w:bCs/>
                <w:color w:val="000000" w:themeColor="text1"/>
                <w:sz w:val="28"/>
                <w:szCs w:val="28"/>
              </w:rPr>
              <w:t>Thankfulness</w:t>
            </w:r>
          </w:p>
          <w:p w14:paraId="607B4179" w14:textId="477DEEFD" w:rsidR="007E085F" w:rsidRDefault="008B4F62" w:rsidP="008B4F62">
            <w:pPr>
              <w:pStyle w:val="Normal1"/>
              <w:pBdr>
                <w:top w:val="nil"/>
                <w:left w:val="nil"/>
                <w:bottom w:val="nil"/>
                <w:right w:val="nil"/>
                <w:between w:val="nil"/>
              </w:pBdr>
              <w:spacing w:before="120"/>
              <w:jc w:val="center"/>
              <w:rPr>
                <w:rFonts w:ascii="Arial" w:hAnsi="Arial" w:cs="Arial"/>
                <w:color w:val="000000" w:themeColor="text1"/>
                <w:sz w:val="24"/>
              </w:rPr>
            </w:pPr>
            <w:r>
              <w:rPr>
                <w:rFonts w:ascii="Arial" w:eastAsia="Arial" w:hAnsi="Arial" w:cs="Arial"/>
                <w:noProof/>
                <w:color w:val="000000" w:themeColor="text1"/>
                <w:sz w:val="24"/>
                <w:szCs w:val="24"/>
              </w:rPr>
              <w:drawing>
                <wp:inline distT="0" distB="0" distL="0" distR="0" wp14:anchorId="45464C8F" wp14:editId="34F3E2F7">
                  <wp:extent cx="1314450" cy="228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14450" cy="2286000"/>
                          </a:xfrm>
                          <a:prstGeom prst="rect">
                            <a:avLst/>
                          </a:prstGeom>
                          <a:noFill/>
                        </pic:spPr>
                      </pic:pic>
                    </a:graphicData>
                  </a:graphic>
                </wp:inline>
              </w:drawing>
            </w:r>
          </w:p>
        </w:tc>
        <w:tc>
          <w:tcPr>
            <w:tcW w:w="5074" w:type="dxa"/>
            <w:tcBorders>
              <w:top w:val="single" w:sz="4" w:space="0" w:color="auto"/>
              <w:left w:val="single" w:sz="4" w:space="0" w:color="auto"/>
              <w:bottom w:val="single" w:sz="4" w:space="0" w:color="auto"/>
              <w:right w:val="single" w:sz="4" w:space="0" w:color="auto"/>
            </w:tcBorders>
          </w:tcPr>
          <w:p w14:paraId="7ABC2FDF" w14:textId="77777777" w:rsidR="00CE0EF6" w:rsidRDefault="00CE0EF6" w:rsidP="00CE0EF6">
            <w:pPr>
              <w:tabs>
                <w:tab w:val="left" w:pos="1699"/>
              </w:tabs>
              <w:jc w:val="right"/>
              <w:rPr>
                <w:rFonts w:ascii="Arial" w:hAnsi="Arial" w:cs="Arial"/>
                <w:color w:val="000000" w:themeColor="text1"/>
                <w:sz w:val="24"/>
                <w:szCs w:val="24"/>
              </w:rPr>
            </w:pPr>
            <w:r>
              <w:rPr>
                <w:rFonts w:ascii="Arial" w:hAnsi="Arial" w:cs="Arial"/>
                <w:color w:val="000000" w:themeColor="text1"/>
                <w:sz w:val="24"/>
                <w:szCs w:val="24"/>
              </w:rPr>
              <w:t>26</w:t>
            </w:r>
          </w:p>
          <w:p w14:paraId="20857C1E" w14:textId="77777777" w:rsidR="007E085F" w:rsidRDefault="007E085F" w:rsidP="007E085F">
            <w:pPr>
              <w:pStyle w:val="ListParagraph"/>
              <w:rPr>
                <w:rFonts w:ascii="Arial" w:hAnsi="Arial" w:cs="Arial"/>
                <w:color w:val="auto"/>
                <w:sz w:val="28"/>
                <w:szCs w:val="28"/>
              </w:rPr>
            </w:pPr>
            <w:r>
              <w:rPr>
                <w:rFonts w:ascii="Arial" w:hAnsi="Arial" w:cs="Arial"/>
                <w:color w:val="auto"/>
                <w:sz w:val="28"/>
                <w:szCs w:val="28"/>
              </w:rPr>
              <w:t>Picture News Worship</w:t>
            </w:r>
          </w:p>
          <w:p w14:paraId="3BF75959" w14:textId="77777777" w:rsidR="007E085F" w:rsidRDefault="007E085F" w:rsidP="007E085F">
            <w:pPr>
              <w:rPr>
                <w:rFonts w:ascii="Arial" w:hAnsi="Arial" w:cs="Arial"/>
                <w:color w:val="auto"/>
                <w:sz w:val="28"/>
                <w:szCs w:val="28"/>
              </w:rPr>
            </w:pPr>
          </w:p>
          <w:p w14:paraId="1B2B8BFE" w14:textId="77777777" w:rsidR="007E085F" w:rsidRPr="00272297" w:rsidRDefault="007E085F" w:rsidP="007E085F">
            <w:pPr>
              <w:rPr>
                <w:rFonts w:ascii="Arial" w:hAnsi="Arial" w:cs="Arial"/>
                <w:color w:val="auto"/>
                <w:sz w:val="28"/>
                <w:szCs w:val="28"/>
              </w:rPr>
            </w:pPr>
            <w:r>
              <w:rPr>
                <w:rFonts w:ascii="Arial" w:hAnsi="Arial" w:cs="Arial"/>
                <w:color w:val="auto"/>
                <w:sz w:val="28"/>
                <w:szCs w:val="28"/>
              </w:rPr>
              <w:t xml:space="preserve">Follow up with activities from slides including </w:t>
            </w:r>
            <w:r w:rsidRPr="00272297">
              <w:rPr>
                <w:rFonts w:ascii="Arial" w:hAnsi="Arial" w:cs="Arial"/>
                <w:b/>
                <w:bCs/>
                <w:color w:val="auto"/>
                <w:sz w:val="28"/>
                <w:szCs w:val="28"/>
              </w:rPr>
              <w:t>Protected Characteristics</w:t>
            </w:r>
            <w:r>
              <w:rPr>
                <w:rFonts w:ascii="Arial" w:hAnsi="Arial" w:cs="Arial"/>
                <w:color w:val="auto"/>
                <w:sz w:val="28"/>
                <w:szCs w:val="28"/>
              </w:rPr>
              <w:t xml:space="preserve"> and </w:t>
            </w:r>
            <w:r w:rsidRPr="00272297">
              <w:rPr>
                <w:rFonts w:ascii="Arial" w:hAnsi="Arial" w:cs="Arial"/>
                <w:b/>
                <w:bCs/>
                <w:color w:val="auto"/>
                <w:sz w:val="28"/>
                <w:szCs w:val="28"/>
              </w:rPr>
              <w:t>British Values</w:t>
            </w:r>
            <w:r>
              <w:rPr>
                <w:rFonts w:ascii="Arial" w:hAnsi="Arial" w:cs="Arial"/>
                <w:color w:val="auto"/>
                <w:sz w:val="28"/>
                <w:szCs w:val="28"/>
              </w:rPr>
              <w:t>.</w:t>
            </w:r>
          </w:p>
          <w:p w14:paraId="738BA694" w14:textId="2989655C" w:rsidR="007E085F" w:rsidRDefault="007E085F" w:rsidP="00CE0EF6">
            <w:pPr>
              <w:tabs>
                <w:tab w:val="left" w:pos="1699"/>
              </w:tabs>
              <w:jc w:val="right"/>
              <w:rPr>
                <w:rFonts w:ascii="Arial" w:hAnsi="Arial" w:cs="Arial"/>
                <w:color w:val="000000" w:themeColor="text1"/>
                <w:sz w:val="24"/>
                <w:szCs w:val="24"/>
              </w:rPr>
            </w:pPr>
          </w:p>
        </w:tc>
        <w:tc>
          <w:tcPr>
            <w:tcW w:w="4360" w:type="dxa"/>
            <w:tcBorders>
              <w:top w:val="single" w:sz="4" w:space="0" w:color="auto"/>
              <w:left w:val="single" w:sz="4" w:space="0" w:color="auto"/>
              <w:bottom w:val="single" w:sz="4" w:space="0" w:color="auto"/>
              <w:right w:val="single" w:sz="4" w:space="0" w:color="auto"/>
            </w:tcBorders>
          </w:tcPr>
          <w:p w14:paraId="5E8E2798" w14:textId="77777777" w:rsidR="00CE0EF6"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r>
              <w:rPr>
                <w:rFonts w:ascii="Arial" w:eastAsia="Arial" w:hAnsi="Arial" w:cs="Arial"/>
                <w:color w:val="000000" w:themeColor="text1"/>
                <w:sz w:val="24"/>
                <w:szCs w:val="24"/>
              </w:rPr>
              <w:t>27</w:t>
            </w:r>
          </w:p>
          <w:p w14:paraId="0E91CF48" w14:textId="77777777" w:rsidR="00CE0EF6" w:rsidRPr="00F5226D" w:rsidRDefault="00CE0EF6" w:rsidP="00CE0EF6">
            <w:pPr>
              <w:pStyle w:val="Normal1"/>
              <w:pBdr>
                <w:top w:val="nil"/>
                <w:left w:val="nil"/>
                <w:bottom w:val="nil"/>
                <w:right w:val="nil"/>
                <w:between w:val="nil"/>
              </w:pBdr>
              <w:spacing w:before="120"/>
              <w:jc w:val="center"/>
              <w:rPr>
                <w:rFonts w:ascii="Arial" w:eastAsia="Arial" w:hAnsi="Arial" w:cs="Arial"/>
                <w:b/>
                <w:bCs/>
                <w:color w:val="000000" w:themeColor="text1"/>
                <w:sz w:val="24"/>
                <w:szCs w:val="24"/>
              </w:rPr>
            </w:pPr>
            <w:r w:rsidRPr="00F5226D">
              <w:rPr>
                <w:rFonts w:ascii="Arial" w:eastAsia="Arial" w:hAnsi="Arial" w:cs="Arial"/>
                <w:b/>
                <w:bCs/>
                <w:color w:val="000000" w:themeColor="text1"/>
                <w:sz w:val="24"/>
                <w:szCs w:val="24"/>
              </w:rPr>
              <w:t>Celebration Assembly</w:t>
            </w:r>
          </w:p>
          <w:p w14:paraId="0AC9C790" w14:textId="77777777" w:rsidR="00CE0EF6" w:rsidRDefault="00CE0EF6" w:rsidP="00CE0EF6">
            <w:pPr>
              <w:pStyle w:val="Normal1"/>
              <w:pBdr>
                <w:top w:val="nil"/>
                <w:left w:val="nil"/>
                <w:bottom w:val="nil"/>
                <w:right w:val="nil"/>
                <w:between w:val="nil"/>
              </w:pBdr>
              <w:spacing w:before="120"/>
              <w:jc w:val="center"/>
              <w:rPr>
                <w:rFonts w:ascii="Arial" w:eastAsia="Arial" w:hAnsi="Arial" w:cs="Arial"/>
                <w:color w:val="000000" w:themeColor="text1"/>
                <w:sz w:val="24"/>
                <w:szCs w:val="24"/>
              </w:rPr>
            </w:pPr>
            <w:r>
              <w:rPr>
                <w:rFonts w:ascii="Arial" w:eastAsia="Arial" w:hAnsi="Arial" w:cs="Arial"/>
                <w:color w:val="000000" w:themeColor="text1"/>
                <w:sz w:val="24"/>
                <w:szCs w:val="24"/>
              </w:rPr>
              <w:t>C</w:t>
            </w:r>
            <w:r w:rsidRPr="003B730B">
              <w:rPr>
                <w:rFonts w:ascii="Arial" w:eastAsia="Arial" w:hAnsi="Arial" w:cs="Arial"/>
                <w:color w:val="000000" w:themeColor="text1"/>
                <w:sz w:val="24"/>
                <w:szCs w:val="24"/>
              </w:rPr>
              <w:t>elebration of our children’s achievements during their week.</w:t>
            </w:r>
          </w:p>
          <w:p w14:paraId="4F8283FC" w14:textId="4C314500" w:rsidR="00CE0EF6" w:rsidRDefault="00CE0EF6" w:rsidP="00CE0EF6">
            <w:pPr>
              <w:pStyle w:val="Normal1"/>
              <w:pBdr>
                <w:top w:val="nil"/>
                <w:left w:val="nil"/>
                <w:bottom w:val="nil"/>
                <w:right w:val="nil"/>
                <w:between w:val="nil"/>
              </w:pBdr>
              <w:spacing w:before="120"/>
              <w:jc w:val="right"/>
              <w:rPr>
                <w:rFonts w:ascii="Arial" w:eastAsia="Arial" w:hAnsi="Arial" w:cs="Arial"/>
                <w:color w:val="000000" w:themeColor="text1"/>
                <w:sz w:val="24"/>
                <w:szCs w:val="24"/>
              </w:rPr>
            </w:pPr>
          </w:p>
        </w:tc>
      </w:tr>
    </w:tbl>
    <w:p w14:paraId="5EE4A3C6" w14:textId="7B81B755" w:rsidR="00286408" w:rsidRPr="005E5295" w:rsidRDefault="00286408" w:rsidP="002D0627">
      <w:pPr>
        <w:pStyle w:val="Normal1"/>
        <w:pBdr>
          <w:top w:val="nil"/>
          <w:left w:val="nil"/>
          <w:bottom w:val="nil"/>
          <w:right w:val="nil"/>
          <w:between w:val="nil"/>
        </w:pBdr>
        <w:spacing w:before="0" w:after="0"/>
        <w:jc w:val="right"/>
        <w:rPr>
          <w:rFonts w:ascii="Arial" w:eastAsia="Arial" w:hAnsi="Arial" w:cs="Arial"/>
          <w:color w:val="000000"/>
          <w:sz w:val="24"/>
          <w:szCs w:val="24"/>
        </w:rPr>
      </w:pPr>
    </w:p>
    <w:p w14:paraId="046BC085" w14:textId="77777777" w:rsidR="00286408" w:rsidRPr="005E5295" w:rsidRDefault="00286408" w:rsidP="002D0627">
      <w:pPr>
        <w:pStyle w:val="Normal1"/>
        <w:pBdr>
          <w:top w:val="nil"/>
          <w:left w:val="nil"/>
          <w:bottom w:val="nil"/>
          <w:right w:val="nil"/>
          <w:between w:val="nil"/>
        </w:pBdr>
        <w:spacing w:before="0" w:after="0"/>
        <w:jc w:val="right"/>
        <w:rPr>
          <w:rFonts w:ascii="Arial" w:eastAsia="Arial" w:hAnsi="Arial" w:cs="Arial"/>
          <w:color w:val="000000"/>
          <w:sz w:val="24"/>
          <w:szCs w:val="24"/>
        </w:rPr>
      </w:pPr>
    </w:p>
    <w:p w14:paraId="34C55CC6" w14:textId="63971D20" w:rsidR="00286408" w:rsidRDefault="00286408" w:rsidP="002D0627">
      <w:pPr>
        <w:pStyle w:val="Normal1"/>
        <w:pBdr>
          <w:top w:val="nil"/>
          <w:left w:val="nil"/>
          <w:bottom w:val="nil"/>
          <w:right w:val="nil"/>
          <w:between w:val="nil"/>
        </w:pBdr>
        <w:spacing w:before="0" w:after="0"/>
        <w:jc w:val="right"/>
        <w:rPr>
          <w:rFonts w:ascii="Arial" w:eastAsia="Arial" w:hAnsi="Arial" w:cs="Arial"/>
          <w:color w:val="000000"/>
          <w:sz w:val="24"/>
          <w:szCs w:val="24"/>
        </w:rPr>
      </w:pPr>
    </w:p>
    <w:p w14:paraId="3745520E" w14:textId="7969BF78" w:rsidR="005E0479" w:rsidRPr="005E0479" w:rsidRDefault="005E0479" w:rsidP="002D0627">
      <w:pPr>
        <w:jc w:val="right"/>
      </w:pPr>
    </w:p>
    <w:p w14:paraId="1450BB20" w14:textId="77777777" w:rsidR="005E0479" w:rsidRPr="005E0479" w:rsidRDefault="005E0479" w:rsidP="002D0627">
      <w:pPr>
        <w:jc w:val="right"/>
      </w:pPr>
    </w:p>
    <w:sectPr w:rsidR="005E0479" w:rsidRPr="005E0479" w:rsidSect="00E032E3">
      <w:pgSz w:w="23811" w:h="16838" w:orient="landscape" w:code="8"/>
      <w:pgMar w:top="720" w:right="720" w:bottom="720" w:left="720" w:header="578" w:footer="578" w:gutter="0"/>
      <w:pgNumType w:start="1"/>
      <w:cols w:space="720"/>
      <w:docGrid w:linePitch="2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B5751"/>
    <w:multiLevelType w:val="hybridMultilevel"/>
    <w:tmpl w:val="B62C6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D61BF1"/>
    <w:multiLevelType w:val="hybridMultilevel"/>
    <w:tmpl w:val="729ADCEC"/>
    <w:lvl w:ilvl="0" w:tplc="B2B8A938">
      <w:start w:val="14"/>
      <w:numFmt w:val="bullet"/>
      <w:lvlText w:val=""/>
      <w:lvlJc w:val="left"/>
      <w:pPr>
        <w:ind w:left="720" w:hanging="360"/>
      </w:pPr>
      <w:rPr>
        <w:rFonts w:ascii="Symbol" w:eastAsia="Century Gothic" w:hAnsi="Symbol"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408"/>
    <w:rsid w:val="0000277D"/>
    <w:rsid w:val="0000298A"/>
    <w:rsid w:val="000044AD"/>
    <w:rsid w:val="00011B4E"/>
    <w:rsid w:val="000136DA"/>
    <w:rsid w:val="00014697"/>
    <w:rsid w:val="00015F24"/>
    <w:rsid w:val="00016C38"/>
    <w:rsid w:val="00020946"/>
    <w:rsid w:val="00021353"/>
    <w:rsid w:val="000220C8"/>
    <w:rsid w:val="00022DDB"/>
    <w:rsid w:val="00023CE3"/>
    <w:rsid w:val="0003247D"/>
    <w:rsid w:val="00033D37"/>
    <w:rsid w:val="00034EA2"/>
    <w:rsid w:val="00043F60"/>
    <w:rsid w:val="00047213"/>
    <w:rsid w:val="00047974"/>
    <w:rsid w:val="000530D4"/>
    <w:rsid w:val="00063C16"/>
    <w:rsid w:val="00063F03"/>
    <w:rsid w:val="00064221"/>
    <w:rsid w:val="00064EF5"/>
    <w:rsid w:val="0007706D"/>
    <w:rsid w:val="00077961"/>
    <w:rsid w:val="00077E96"/>
    <w:rsid w:val="00080BAD"/>
    <w:rsid w:val="000A7718"/>
    <w:rsid w:val="000B0776"/>
    <w:rsid w:val="000B2DEC"/>
    <w:rsid w:val="000B42B5"/>
    <w:rsid w:val="000B6B63"/>
    <w:rsid w:val="000D0ACD"/>
    <w:rsid w:val="000D6520"/>
    <w:rsid w:val="000E0F1E"/>
    <w:rsid w:val="000E69C5"/>
    <w:rsid w:val="000F40F4"/>
    <w:rsid w:val="001132F9"/>
    <w:rsid w:val="001133A2"/>
    <w:rsid w:val="0011504A"/>
    <w:rsid w:val="00115A4D"/>
    <w:rsid w:val="00124A7D"/>
    <w:rsid w:val="00127867"/>
    <w:rsid w:val="00130422"/>
    <w:rsid w:val="00131FAA"/>
    <w:rsid w:val="00145E71"/>
    <w:rsid w:val="00154985"/>
    <w:rsid w:val="0015581C"/>
    <w:rsid w:val="00161052"/>
    <w:rsid w:val="00161F3B"/>
    <w:rsid w:val="00171DF3"/>
    <w:rsid w:val="0017203F"/>
    <w:rsid w:val="00183E00"/>
    <w:rsid w:val="00190260"/>
    <w:rsid w:val="00192C7C"/>
    <w:rsid w:val="00194FFC"/>
    <w:rsid w:val="00197FE5"/>
    <w:rsid w:val="001A03C7"/>
    <w:rsid w:val="001A338B"/>
    <w:rsid w:val="001B25FE"/>
    <w:rsid w:val="001B296F"/>
    <w:rsid w:val="001C0DCB"/>
    <w:rsid w:val="001C3F51"/>
    <w:rsid w:val="001D27FC"/>
    <w:rsid w:val="001E1BFD"/>
    <w:rsid w:val="001E2EF8"/>
    <w:rsid w:val="001E5F53"/>
    <w:rsid w:val="001F0472"/>
    <w:rsid w:val="001F5432"/>
    <w:rsid w:val="00201A0C"/>
    <w:rsid w:val="00202FDA"/>
    <w:rsid w:val="00211B33"/>
    <w:rsid w:val="00213213"/>
    <w:rsid w:val="0021496E"/>
    <w:rsid w:val="002233BA"/>
    <w:rsid w:val="0022540C"/>
    <w:rsid w:val="0023591A"/>
    <w:rsid w:val="002422BB"/>
    <w:rsid w:val="0024372B"/>
    <w:rsid w:val="002505FE"/>
    <w:rsid w:val="00250981"/>
    <w:rsid w:val="00251CEA"/>
    <w:rsid w:val="0025392D"/>
    <w:rsid w:val="0025450C"/>
    <w:rsid w:val="00264DD3"/>
    <w:rsid w:val="002668D2"/>
    <w:rsid w:val="0027094C"/>
    <w:rsid w:val="00270D58"/>
    <w:rsid w:val="00274E55"/>
    <w:rsid w:val="002758EC"/>
    <w:rsid w:val="00275D80"/>
    <w:rsid w:val="00285EC0"/>
    <w:rsid w:val="00286408"/>
    <w:rsid w:val="002A6D0C"/>
    <w:rsid w:val="002D0627"/>
    <w:rsid w:val="002D14EA"/>
    <w:rsid w:val="002D33D8"/>
    <w:rsid w:val="002D5F31"/>
    <w:rsid w:val="002E234E"/>
    <w:rsid w:val="002E43E4"/>
    <w:rsid w:val="002E6527"/>
    <w:rsid w:val="002F0ECA"/>
    <w:rsid w:val="002F2255"/>
    <w:rsid w:val="0030210B"/>
    <w:rsid w:val="003043CD"/>
    <w:rsid w:val="003128A6"/>
    <w:rsid w:val="00317998"/>
    <w:rsid w:val="003230A6"/>
    <w:rsid w:val="00324952"/>
    <w:rsid w:val="003269C1"/>
    <w:rsid w:val="00326A2C"/>
    <w:rsid w:val="00327AE4"/>
    <w:rsid w:val="00327ED5"/>
    <w:rsid w:val="003306F2"/>
    <w:rsid w:val="003410B3"/>
    <w:rsid w:val="00345907"/>
    <w:rsid w:val="00346966"/>
    <w:rsid w:val="00352BA6"/>
    <w:rsid w:val="003532D8"/>
    <w:rsid w:val="00354210"/>
    <w:rsid w:val="00360370"/>
    <w:rsid w:val="00370935"/>
    <w:rsid w:val="00374081"/>
    <w:rsid w:val="0037458D"/>
    <w:rsid w:val="003760B8"/>
    <w:rsid w:val="003765DB"/>
    <w:rsid w:val="003934B5"/>
    <w:rsid w:val="00394052"/>
    <w:rsid w:val="003A06E9"/>
    <w:rsid w:val="003A3DC1"/>
    <w:rsid w:val="003B074D"/>
    <w:rsid w:val="003B0C52"/>
    <w:rsid w:val="003B19B9"/>
    <w:rsid w:val="003B31FA"/>
    <w:rsid w:val="003B730B"/>
    <w:rsid w:val="003C0F83"/>
    <w:rsid w:val="003C2881"/>
    <w:rsid w:val="003C75EA"/>
    <w:rsid w:val="003D669E"/>
    <w:rsid w:val="003E0CBE"/>
    <w:rsid w:val="003E3C23"/>
    <w:rsid w:val="003F00F1"/>
    <w:rsid w:val="003F07CE"/>
    <w:rsid w:val="003F2212"/>
    <w:rsid w:val="003F7726"/>
    <w:rsid w:val="00401454"/>
    <w:rsid w:val="00411EFE"/>
    <w:rsid w:val="00412AFB"/>
    <w:rsid w:val="004209B4"/>
    <w:rsid w:val="00425BBE"/>
    <w:rsid w:val="004271CA"/>
    <w:rsid w:val="00427BEA"/>
    <w:rsid w:val="004319E3"/>
    <w:rsid w:val="0043237D"/>
    <w:rsid w:val="00442BDA"/>
    <w:rsid w:val="00447FC2"/>
    <w:rsid w:val="00451A57"/>
    <w:rsid w:val="00452672"/>
    <w:rsid w:val="00455261"/>
    <w:rsid w:val="00457B2E"/>
    <w:rsid w:val="004600C2"/>
    <w:rsid w:val="004617E2"/>
    <w:rsid w:val="00461B49"/>
    <w:rsid w:val="0046538C"/>
    <w:rsid w:val="00474BCA"/>
    <w:rsid w:val="00476731"/>
    <w:rsid w:val="00482F3C"/>
    <w:rsid w:val="004A69D0"/>
    <w:rsid w:val="004B1F2F"/>
    <w:rsid w:val="004B5D30"/>
    <w:rsid w:val="004B625C"/>
    <w:rsid w:val="004D339C"/>
    <w:rsid w:val="004D723C"/>
    <w:rsid w:val="004E410B"/>
    <w:rsid w:val="004F3D8A"/>
    <w:rsid w:val="004F7EA3"/>
    <w:rsid w:val="005061F0"/>
    <w:rsid w:val="005100F8"/>
    <w:rsid w:val="0051703B"/>
    <w:rsid w:val="00522843"/>
    <w:rsid w:val="00523B98"/>
    <w:rsid w:val="00531395"/>
    <w:rsid w:val="00532B15"/>
    <w:rsid w:val="00534AAF"/>
    <w:rsid w:val="00534BB6"/>
    <w:rsid w:val="005367CE"/>
    <w:rsid w:val="005368D0"/>
    <w:rsid w:val="00536BBE"/>
    <w:rsid w:val="00551B7E"/>
    <w:rsid w:val="00573232"/>
    <w:rsid w:val="0057621B"/>
    <w:rsid w:val="00576561"/>
    <w:rsid w:val="0057696C"/>
    <w:rsid w:val="0058145C"/>
    <w:rsid w:val="005836F0"/>
    <w:rsid w:val="00583EF2"/>
    <w:rsid w:val="005840C2"/>
    <w:rsid w:val="00584685"/>
    <w:rsid w:val="00586E23"/>
    <w:rsid w:val="00591DDA"/>
    <w:rsid w:val="00592D9C"/>
    <w:rsid w:val="00595226"/>
    <w:rsid w:val="005B642B"/>
    <w:rsid w:val="005D62C3"/>
    <w:rsid w:val="005E0479"/>
    <w:rsid w:val="005E5295"/>
    <w:rsid w:val="005E6ECF"/>
    <w:rsid w:val="005F16CE"/>
    <w:rsid w:val="005F4226"/>
    <w:rsid w:val="00600930"/>
    <w:rsid w:val="00620C79"/>
    <w:rsid w:val="00633933"/>
    <w:rsid w:val="006419D6"/>
    <w:rsid w:val="0064405B"/>
    <w:rsid w:val="00651AEC"/>
    <w:rsid w:val="00652C1B"/>
    <w:rsid w:val="00652D93"/>
    <w:rsid w:val="00654B5C"/>
    <w:rsid w:val="00655DCF"/>
    <w:rsid w:val="006718A0"/>
    <w:rsid w:val="00672EA5"/>
    <w:rsid w:val="006745B4"/>
    <w:rsid w:val="00675F3C"/>
    <w:rsid w:val="00676F1C"/>
    <w:rsid w:val="006818A4"/>
    <w:rsid w:val="00682AB2"/>
    <w:rsid w:val="00690C8A"/>
    <w:rsid w:val="00692A5B"/>
    <w:rsid w:val="0069477D"/>
    <w:rsid w:val="00695640"/>
    <w:rsid w:val="006960B4"/>
    <w:rsid w:val="006C4CF2"/>
    <w:rsid w:val="006D2B6B"/>
    <w:rsid w:val="006D3590"/>
    <w:rsid w:val="006D4DAA"/>
    <w:rsid w:val="006E1679"/>
    <w:rsid w:val="006E2049"/>
    <w:rsid w:val="006F075D"/>
    <w:rsid w:val="006F2BDA"/>
    <w:rsid w:val="006F6832"/>
    <w:rsid w:val="00712AEA"/>
    <w:rsid w:val="00713144"/>
    <w:rsid w:val="00713EC0"/>
    <w:rsid w:val="00716B28"/>
    <w:rsid w:val="007335D5"/>
    <w:rsid w:val="0073772E"/>
    <w:rsid w:val="007418FA"/>
    <w:rsid w:val="0075013C"/>
    <w:rsid w:val="00752163"/>
    <w:rsid w:val="00761F4A"/>
    <w:rsid w:val="00762FE9"/>
    <w:rsid w:val="00763600"/>
    <w:rsid w:val="007636A5"/>
    <w:rsid w:val="007656E2"/>
    <w:rsid w:val="00775ECC"/>
    <w:rsid w:val="00776E7C"/>
    <w:rsid w:val="00777C2F"/>
    <w:rsid w:val="007952B3"/>
    <w:rsid w:val="007A04A6"/>
    <w:rsid w:val="007A15DE"/>
    <w:rsid w:val="007A2FA2"/>
    <w:rsid w:val="007A7A9E"/>
    <w:rsid w:val="007B482C"/>
    <w:rsid w:val="007B51A3"/>
    <w:rsid w:val="007C33D9"/>
    <w:rsid w:val="007C6F6C"/>
    <w:rsid w:val="007D1748"/>
    <w:rsid w:val="007D36A7"/>
    <w:rsid w:val="007D398E"/>
    <w:rsid w:val="007E085F"/>
    <w:rsid w:val="007E697B"/>
    <w:rsid w:val="0081595D"/>
    <w:rsid w:val="00816AF0"/>
    <w:rsid w:val="008233DD"/>
    <w:rsid w:val="008248E1"/>
    <w:rsid w:val="008279F6"/>
    <w:rsid w:val="008301D3"/>
    <w:rsid w:val="00830ACB"/>
    <w:rsid w:val="00830E88"/>
    <w:rsid w:val="00831F2C"/>
    <w:rsid w:val="0083246F"/>
    <w:rsid w:val="008455A8"/>
    <w:rsid w:val="00845AD9"/>
    <w:rsid w:val="008632C0"/>
    <w:rsid w:val="008635CF"/>
    <w:rsid w:val="0086422B"/>
    <w:rsid w:val="0087496B"/>
    <w:rsid w:val="00882609"/>
    <w:rsid w:val="00883128"/>
    <w:rsid w:val="008A1448"/>
    <w:rsid w:val="008A2494"/>
    <w:rsid w:val="008B009A"/>
    <w:rsid w:val="008B0FE0"/>
    <w:rsid w:val="008B23F9"/>
    <w:rsid w:val="008B4CC8"/>
    <w:rsid w:val="008B4F62"/>
    <w:rsid w:val="008B5843"/>
    <w:rsid w:val="008B6E5E"/>
    <w:rsid w:val="008C1411"/>
    <w:rsid w:val="008C16AD"/>
    <w:rsid w:val="008C3C18"/>
    <w:rsid w:val="008C58DD"/>
    <w:rsid w:val="008D3B4F"/>
    <w:rsid w:val="008D5C16"/>
    <w:rsid w:val="008F32F8"/>
    <w:rsid w:val="009101CF"/>
    <w:rsid w:val="009205FF"/>
    <w:rsid w:val="009222BB"/>
    <w:rsid w:val="009241A1"/>
    <w:rsid w:val="009266D7"/>
    <w:rsid w:val="00930A41"/>
    <w:rsid w:val="0094585B"/>
    <w:rsid w:val="009505D2"/>
    <w:rsid w:val="00953890"/>
    <w:rsid w:val="009551E9"/>
    <w:rsid w:val="0097383F"/>
    <w:rsid w:val="0097429D"/>
    <w:rsid w:val="009903EE"/>
    <w:rsid w:val="0099215D"/>
    <w:rsid w:val="009948EF"/>
    <w:rsid w:val="009A2D61"/>
    <w:rsid w:val="009B2D38"/>
    <w:rsid w:val="009B5783"/>
    <w:rsid w:val="009B6101"/>
    <w:rsid w:val="009B6E58"/>
    <w:rsid w:val="009C2217"/>
    <w:rsid w:val="009C5F3C"/>
    <w:rsid w:val="009C7CBB"/>
    <w:rsid w:val="009D1397"/>
    <w:rsid w:val="009D2938"/>
    <w:rsid w:val="009D5EB6"/>
    <w:rsid w:val="009D7C89"/>
    <w:rsid w:val="009F2215"/>
    <w:rsid w:val="00A01F58"/>
    <w:rsid w:val="00A05573"/>
    <w:rsid w:val="00A2087F"/>
    <w:rsid w:val="00A2197B"/>
    <w:rsid w:val="00A2401B"/>
    <w:rsid w:val="00A258E6"/>
    <w:rsid w:val="00A30584"/>
    <w:rsid w:val="00A33A4A"/>
    <w:rsid w:val="00A36357"/>
    <w:rsid w:val="00A41100"/>
    <w:rsid w:val="00A4177E"/>
    <w:rsid w:val="00A43D03"/>
    <w:rsid w:val="00A53AF1"/>
    <w:rsid w:val="00A544BC"/>
    <w:rsid w:val="00A55426"/>
    <w:rsid w:val="00A74C09"/>
    <w:rsid w:val="00A8193D"/>
    <w:rsid w:val="00A823B1"/>
    <w:rsid w:val="00A8336D"/>
    <w:rsid w:val="00A876B1"/>
    <w:rsid w:val="00A9165C"/>
    <w:rsid w:val="00AC2472"/>
    <w:rsid w:val="00AC6740"/>
    <w:rsid w:val="00AC6A0B"/>
    <w:rsid w:val="00AD5247"/>
    <w:rsid w:val="00AD7D7B"/>
    <w:rsid w:val="00AE28E7"/>
    <w:rsid w:val="00AE72B3"/>
    <w:rsid w:val="00AF0D50"/>
    <w:rsid w:val="00B02A28"/>
    <w:rsid w:val="00B13A87"/>
    <w:rsid w:val="00B14F35"/>
    <w:rsid w:val="00B20B65"/>
    <w:rsid w:val="00B2382C"/>
    <w:rsid w:val="00B23E8D"/>
    <w:rsid w:val="00B33D0F"/>
    <w:rsid w:val="00B37B1F"/>
    <w:rsid w:val="00B417BD"/>
    <w:rsid w:val="00B45E24"/>
    <w:rsid w:val="00B468D8"/>
    <w:rsid w:val="00B53D3A"/>
    <w:rsid w:val="00B67FFB"/>
    <w:rsid w:val="00B7097F"/>
    <w:rsid w:val="00B70C8C"/>
    <w:rsid w:val="00B73125"/>
    <w:rsid w:val="00B831A4"/>
    <w:rsid w:val="00B834B2"/>
    <w:rsid w:val="00B8561C"/>
    <w:rsid w:val="00B87F77"/>
    <w:rsid w:val="00B90B93"/>
    <w:rsid w:val="00B920C7"/>
    <w:rsid w:val="00BB17B2"/>
    <w:rsid w:val="00BC1427"/>
    <w:rsid w:val="00BC5C3A"/>
    <w:rsid w:val="00BD009A"/>
    <w:rsid w:val="00BD7328"/>
    <w:rsid w:val="00BD7FD7"/>
    <w:rsid w:val="00BE0434"/>
    <w:rsid w:val="00BE04ED"/>
    <w:rsid w:val="00BE0B75"/>
    <w:rsid w:val="00BF1DA2"/>
    <w:rsid w:val="00BF20E1"/>
    <w:rsid w:val="00BF44B4"/>
    <w:rsid w:val="00BF452C"/>
    <w:rsid w:val="00C01374"/>
    <w:rsid w:val="00C133FA"/>
    <w:rsid w:val="00C20CC7"/>
    <w:rsid w:val="00C275A5"/>
    <w:rsid w:val="00C30474"/>
    <w:rsid w:val="00C40245"/>
    <w:rsid w:val="00C45C7E"/>
    <w:rsid w:val="00C70DBE"/>
    <w:rsid w:val="00C71F32"/>
    <w:rsid w:val="00C77A27"/>
    <w:rsid w:val="00C8261B"/>
    <w:rsid w:val="00C834FC"/>
    <w:rsid w:val="00C879F2"/>
    <w:rsid w:val="00C87E95"/>
    <w:rsid w:val="00CA2BC2"/>
    <w:rsid w:val="00CA3BEE"/>
    <w:rsid w:val="00CB24C5"/>
    <w:rsid w:val="00CB79EF"/>
    <w:rsid w:val="00CC356E"/>
    <w:rsid w:val="00CC5102"/>
    <w:rsid w:val="00CC573B"/>
    <w:rsid w:val="00CC5BDC"/>
    <w:rsid w:val="00CD0241"/>
    <w:rsid w:val="00CD49CB"/>
    <w:rsid w:val="00CD5549"/>
    <w:rsid w:val="00CE0EF6"/>
    <w:rsid w:val="00CE1D9F"/>
    <w:rsid w:val="00CE212A"/>
    <w:rsid w:val="00CE3824"/>
    <w:rsid w:val="00CE7331"/>
    <w:rsid w:val="00D0100D"/>
    <w:rsid w:val="00D0648A"/>
    <w:rsid w:val="00D07000"/>
    <w:rsid w:val="00D146DC"/>
    <w:rsid w:val="00D1768B"/>
    <w:rsid w:val="00D205C6"/>
    <w:rsid w:val="00D2460A"/>
    <w:rsid w:val="00D30377"/>
    <w:rsid w:val="00D31C61"/>
    <w:rsid w:val="00D31E6B"/>
    <w:rsid w:val="00D6193A"/>
    <w:rsid w:val="00D61F9C"/>
    <w:rsid w:val="00D63AAC"/>
    <w:rsid w:val="00D64B85"/>
    <w:rsid w:val="00D709F8"/>
    <w:rsid w:val="00D8098D"/>
    <w:rsid w:val="00D823BC"/>
    <w:rsid w:val="00D8264F"/>
    <w:rsid w:val="00D83B64"/>
    <w:rsid w:val="00DA28D2"/>
    <w:rsid w:val="00DA3903"/>
    <w:rsid w:val="00DA70B6"/>
    <w:rsid w:val="00DD4F7D"/>
    <w:rsid w:val="00DE169C"/>
    <w:rsid w:val="00DE2CE4"/>
    <w:rsid w:val="00DE3C06"/>
    <w:rsid w:val="00DE3C0B"/>
    <w:rsid w:val="00DE6BD5"/>
    <w:rsid w:val="00E007DE"/>
    <w:rsid w:val="00E032E3"/>
    <w:rsid w:val="00E03D11"/>
    <w:rsid w:val="00E0474C"/>
    <w:rsid w:val="00E04C11"/>
    <w:rsid w:val="00E100E5"/>
    <w:rsid w:val="00E1102E"/>
    <w:rsid w:val="00E16D8E"/>
    <w:rsid w:val="00E20729"/>
    <w:rsid w:val="00E21985"/>
    <w:rsid w:val="00E23FA8"/>
    <w:rsid w:val="00E25BDE"/>
    <w:rsid w:val="00E34EE8"/>
    <w:rsid w:val="00E41345"/>
    <w:rsid w:val="00E418F3"/>
    <w:rsid w:val="00E46B60"/>
    <w:rsid w:val="00E47CD1"/>
    <w:rsid w:val="00E56D36"/>
    <w:rsid w:val="00E77EE7"/>
    <w:rsid w:val="00E80C4A"/>
    <w:rsid w:val="00E81B38"/>
    <w:rsid w:val="00E90AA8"/>
    <w:rsid w:val="00E924DC"/>
    <w:rsid w:val="00E9595F"/>
    <w:rsid w:val="00EB0F32"/>
    <w:rsid w:val="00EB3432"/>
    <w:rsid w:val="00EB5659"/>
    <w:rsid w:val="00EC5788"/>
    <w:rsid w:val="00EC5C0E"/>
    <w:rsid w:val="00EC72C7"/>
    <w:rsid w:val="00ED0765"/>
    <w:rsid w:val="00ED5813"/>
    <w:rsid w:val="00EE29DE"/>
    <w:rsid w:val="00EE3054"/>
    <w:rsid w:val="00EF4F4D"/>
    <w:rsid w:val="00EF505B"/>
    <w:rsid w:val="00EF622B"/>
    <w:rsid w:val="00F0366E"/>
    <w:rsid w:val="00F157FF"/>
    <w:rsid w:val="00F25EA7"/>
    <w:rsid w:val="00F26B35"/>
    <w:rsid w:val="00F274FC"/>
    <w:rsid w:val="00F27912"/>
    <w:rsid w:val="00F31AC0"/>
    <w:rsid w:val="00F40C4C"/>
    <w:rsid w:val="00F43F44"/>
    <w:rsid w:val="00F5029F"/>
    <w:rsid w:val="00F51F7E"/>
    <w:rsid w:val="00F5226D"/>
    <w:rsid w:val="00F540F5"/>
    <w:rsid w:val="00F578A0"/>
    <w:rsid w:val="00F6616E"/>
    <w:rsid w:val="00F76476"/>
    <w:rsid w:val="00F86BDD"/>
    <w:rsid w:val="00F95B4A"/>
    <w:rsid w:val="00FA184D"/>
    <w:rsid w:val="00FA5D5F"/>
    <w:rsid w:val="00FB57E6"/>
    <w:rsid w:val="00FB7244"/>
    <w:rsid w:val="00FC1BD8"/>
    <w:rsid w:val="00FC26B8"/>
    <w:rsid w:val="00FC6085"/>
    <w:rsid w:val="00FD2281"/>
    <w:rsid w:val="00FD2CA1"/>
    <w:rsid w:val="00FE5FFE"/>
    <w:rsid w:val="056973C6"/>
    <w:rsid w:val="13FEAEF8"/>
    <w:rsid w:val="1C076F9D"/>
    <w:rsid w:val="274F365D"/>
    <w:rsid w:val="2B5EAEDC"/>
    <w:rsid w:val="2BF747DB"/>
    <w:rsid w:val="2CD78A33"/>
    <w:rsid w:val="3190F350"/>
    <w:rsid w:val="37515C77"/>
    <w:rsid w:val="37F8EDC7"/>
    <w:rsid w:val="3C37FB40"/>
    <w:rsid w:val="3C7CE959"/>
    <w:rsid w:val="3CA43E3C"/>
    <w:rsid w:val="4387D211"/>
    <w:rsid w:val="4464330F"/>
    <w:rsid w:val="52CDA540"/>
    <w:rsid w:val="5ECF6DAB"/>
    <w:rsid w:val="6259F5FB"/>
    <w:rsid w:val="65E05BFF"/>
    <w:rsid w:val="6F10E78F"/>
    <w:rsid w:val="7FD64F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087D97"/>
  <w15:docId w15:val="{DB619FBF-7DB6-4AA2-A928-0C42932F6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Century Gothic" w:hAnsi="Century Gothic" w:cs="Century Gothic"/>
        <w:color w:val="595959"/>
        <w:sz w:val="18"/>
        <w:szCs w:val="18"/>
        <w:lang w:val="en-US" w:eastAsia="en-US" w:bidi="ar-SA"/>
      </w:rPr>
    </w:rPrDefault>
    <w:pPrDefault>
      <w:pPr>
        <w:spacing w:before="40" w:after="4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outlineLvl w:val="0"/>
    </w:pPr>
    <w:rPr>
      <w:b/>
      <w:smallCaps/>
      <w:sz w:val="96"/>
      <w:szCs w:val="96"/>
    </w:rPr>
  </w:style>
  <w:style w:type="paragraph" w:styleId="Heading2">
    <w:name w:val="heading 2"/>
    <w:basedOn w:val="Normal1"/>
    <w:next w:val="Normal1"/>
    <w:pPr>
      <w:keepNext/>
      <w:keepLines/>
      <w:spacing w:before="200"/>
      <w:outlineLvl w:val="1"/>
    </w:pPr>
    <w:rPr>
      <w:b/>
      <w:color w:val="404040"/>
    </w:rPr>
  </w:style>
  <w:style w:type="paragraph" w:styleId="Heading3">
    <w:name w:val="heading 3"/>
    <w:basedOn w:val="Normal1"/>
    <w:next w:val="Normal1"/>
    <w:pPr>
      <w:keepNext/>
      <w:keepLines/>
      <w:spacing w:before="280" w:after="80"/>
      <w:outlineLvl w:val="2"/>
    </w:pPr>
    <w:rPr>
      <w:b/>
      <w:sz w:val="28"/>
      <w:szCs w:val="28"/>
    </w:rPr>
  </w:style>
  <w:style w:type="paragraph" w:styleId="Heading4">
    <w:name w:val="heading 4"/>
    <w:basedOn w:val="Normal1"/>
    <w:next w:val="Normal1"/>
    <w:pPr>
      <w:keepNext/>
      <w:keepLines/>
      <w:spacing w:before="240"/>
      <w:outlineLvl w:val="3"/>
    </w:pPr>
    <w:rPr>
      <w:b/>
      <w:sz w:val="24"/>
      <w:szCs w:val="24"/>
    </w:rPr>
  </w:style>
  <w:style w:type="paragraph" w:styleId="Heading5">
    <w:name w:val="heading 5"/>
    <w:basedOn w:val="Normal1"/>
    <w:next w:val="Normal1"/>
    <w:pPr>
      <w:keepNext/>
      <w:keepLines/>
      <w:spacing w:before="220"/>
      <w:outlineLvl w:val="4"/>
    </w:pPr>
    <w:rPr>
      <w:b/>
      <w:sz w:val="22"/>
      <w:szCs w:val="22"/>
    </w:rPr>
  </w:style>
  <w:style w:type="paragraph" w:styleId="Heading6">
    <w:name w:val="heading 6"/>
    <w:basedOn w:val="Normal1"/>
    <w:next w:val="Normal1"/>
    <w:pPr>
      <w:keepNext/>
      <w:keepLines/>
      <w:spacing w:before="20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before="480" w:after="120"/>
    </w:pPr>
    <w:rPr>
      <w:b/>
      <w:sz w:val="72"/>
      <w:szCs w:val="72"/>
    </w:rPr>
  </w:style>
  <w:style w:type="paragraph" w:styleId="Subtitle">
    <w:name w:val="Subtitle"/>
    <w:basedOn w:val="Normal1"/>
    <w:next w:val="Normal1"/>
    <w:pPr>
      <w:keepNext/>
      <w:keepLines/>
      <w:spacing w:before="360" w:after="80"/>
    </w:pPr>
    <w:rPr>
      <w:rFonts w:ascii="Georgia" w:eastAsia="Georgia" w:hAnsi="Georgia" w:cs="Georgia"/>
      <w:i/>
      <w:color w:val="666666"/>
      <w:sz w:val="48"/>
      <w:szCs w:val="48"/>
    </w:rPr>
  </w:style>
  <w:style w:type="table" w:customStyle="1" w:styleId="a">
    <w:basedOn w:val="TableNormal"/>
    <w:pPr>
      <w:spacing w:after="0"/>
    </w:pPr>
    <w:tblPr>
      <w:tblStyleRowBandSize w:val="1"/>
      <w:tblStyleColBandSize w:val="1"/>
      <w:tblCellMar>
        <w:left w:w="115" w:type="dxa"/>
        <w:right w:w="115" w:type="dxa"/>
      </w:tblCellMar>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0">
    <w:basedOn w:val="TableNormal"/>
    <w:pPr>
      <w:spacing w:after="0"/>
    </w:pPr>
    <w:tblPr>
      <w:tblStyleRowBandSize w:val="1"/>
      <w:tblStyleColBandSize w:val="1"/>
    </w:tblPr>
    <w:tblStylePr w:type="firstRow">
      <w:tblPr/>
      <w:tcPr>
        <w:shd w:val="clear" w:color="auto" w:fill="5590CC"/>
      </w:tcPr>
    </w:tblStylePr>
  </w:style>
  <w:style w:type="table" w:customStyle="1" w:styleId="a1">
    <w:basedOn w:val="TableNormal"/>
    <w:pPr>
      <w:spacing w:after="0"/>
    </w:pPr>
    <w:tblPr>
      <w:tblStyleRowBandSize w:val="1"/>
      <w:tblStyleColBandSize w:val="1"/>
    </w:tblPr>
    <w:tblStylePr w:type="firstRow">
      <w:tblPr/>
      <w:tcPr>
        <w:shd w:val="clear" w:color="auto" w:fill="5590CC"/>
      </w:tcPr>
    </w:tblStylePr>
  </w:style>
  <w:style w:type="character" w:styleId="Hyperlink">
    <w:name w:val="Hyperlink"/>
    <w:basedOn w:val="DefaultParagraphFont"/>
    <w:uiPriority w:val="99"/>
    <w:unhideWhenUsed/>
    <w:rsid w:val="00762FE9"/>
    <w:rPr>
      <w:color w:val="0000FF" w:themeColor="hyperlink"/>
      <w:u w:val="single"/>
    </w:rPr>
  </w:style>
  <w:style w:type="character" w:styleId="FollowedHyperlink">
    <w:name w:val="FollowedHyperlink"/>
    <w:basedOn w:val="DefaultParagraphFont"/>
    <w:uiPriority w:val="99"/>
    <w:semiHidden/>
    <w:unhideWhenUsed/>
    <w:rsid w:val="00CC5102"/>
    <w:rPr>
      <w:color w:val="800080" w:themeColor="followedHyperlink"/>
      <w:u w:val="single"/>
    </w:rPr>
  </w:style>
  <w:style w:type="paragraph" w:styleId="BalloonText">
    <w:name w:val="Balloon Text"/>
    <w:basedOn w:val="Normal"/>
    <w:link w:val="BalloonTextChar"/>
    <w:uiPriority w:val="99"/>
    <w:semiHidden/>
    <w:unhideWhenUsed/>
    <w:rsid w:val="00B14F35"/>
    <w:pPr>
      <w:spacing w:before="0" w:after="0"/>
    </w:pPr>
    <w:rPr>
      <w:rFonts w:ascii="Lucida Grande" w:hAnsi="Lucida Grande" w:cs="Lucida Grande"/>
    </w:rPr>
  </w:style>
  <w:style w:type="character" w:customStyle="1" w:styleId="BalloonTextChar">
    <w:name w:val="Balloon Text Char"/>
    <w:basedOn w:val="DefaultParagraphFont"/>
    <w:link w:val="BalloonText"/>
    <w:uiPriority w:val="99"/>
    <w:semiHidden/>
    <w:rsid w:val="00B14F35"/>
    <w:rPr>
      <w:rFonts w:ascii="Lucida Grande" w:hAnsi="Lucida Grande" w:cs="Lucida Grande"/>
    </w:rPr>
  </w:style>
  <w:style w:type="character" w:customStyle="1" w:styleId="UnresolvedMention1">
    <w:name w:val="Unresolved Mention1"/>
    <w:basedOn w:val="DefaultParagraphFont"/>
    <w:uiPriority w:val="99"/>
    <w:semiHidden/>
    <w:unhideWhenUsed/>
    <w:rsid w:val="006D2B6B"/>
    <w:rPr>
      <w:color w:val="605E5C"/>
      <w:shd w:val="clear" w:color="auto" w:fill="E1DFDD"/>
    </w:rPr>
  </w:style>
  <w:style w:type="paragraph" w:styleId="NormalWeb">
    <w:name w:val="Normal (Web)"/>
    <w:basedOn w:val="Normal"/>
    <w:uiPriority w:val="99"/>
    <w:unhideWhenUsed/>
    <w:rsid w:val="00FA184D"/>
    <w:pPr>
      <w:spacing w:before="100" w:beforeAutospacing="1" w:after="100" w:afterAutospacing="1"/>
    </w:pPr>
    <w:rPr>
      <w:rFonts w:ascii="Times New Roman" w:eastAsia="Times New Roman" w:hAnsi="Times New Roman" w:cs="Times New Roman"/>
      <w:color w:val="auto"/>
      <w:sz w:val="24"/>
      <w:szCs w:val="24"/>
      <w:lang w:val="en-GB" w:eastAsia="en-GB"/>
    </w:rPr>
  </w:style>
  <w:style w:type="character" w:styleId="Strong">
    <w:name w:val="Strong"/>
    <w:basedOn w:val="DefaultParagraphFont"/>
    <w:uiPriority w:val="22"/>
    <w:qFormat/>
    <w:rsid w:val="00FA184D"/>
    <w:rPr>
      <w:b/>
      <w:bCs/>
    </w:rPr>
  </w:style>
  <w:style w:type="character" w:customStyle="1" w:styleId="UnresolvedMention10">
    <w:name w:val="Unresolved Mention10"/>
    <w:basedOn w:val="DefaultParagraphFont"/>
    <w:uiPriority w:val="99"/>
    <w:semiHidden/>
    <w:unhideWhenUsed/>
    <w:rsid w:val="000B2DEC"/>
    <w:rPr>
      <w:color w:val="605E5C"/>
      <w:shd w:val="clear" w:color="auto" w:fill="E1DFDD"/>
    </w:rPr>
  </w:style>
  <w:style w:type="character" w:styleId="UnresolvedMention">
    <w:name w:val="Unresolved Mention"/>
    <w:basedOn w:val="DefaultParagraphFont"/>
    <w:uiPriority w:val="99"/>
    <w:semiHidden/>
    <w:unhideWhenUsed/>
    <w:rsid w:val="00161F3B"/>
    <w:rPr>
      <w:color w:val="605E5C"/>
      <w:shd w:val="clear" w:color="auto" w:fill="E1DFDD"/>
    </w:rPr>
  </w:style>
  <w:style w:type="paragraph" w:styleId="NoSpacing">
    <w:name w:val="No Spacing"/>
    <w:uiPriority w:val="1"/>
    <w:qFormat/>
    <w:rsid w:val="005B642B"/>
    <w:pPr>
      <w:spacing w:before="0" w:after="0"/>
    </w:pPr>
  </w:style>
  <w:style w:type="paragraph" w:styleId="ListParagraph">
    <w:name w:val="List Paragraph"/>
    <w:basedOn w:val="Normal"/>
    <w:uiPriority w:val="34"/>
    <w:qFormat/>
    <w:rsid w:val="007E08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76007">
      <w:bodyDiv w:val="1"/>
      <w:marLeft w:val="0"/>
      <w:marRight w:val="0"/>
      <w:marTop w:val="0"/>
      <w:marBottom w:val="0"/>
      <w:divBdr>
        <w:top w:val="none" w:sz="0" w:space="0" w:color="auto"/>
        <w:left w:val="none" w:sz="0" w:space="0" w:color="auto"/>
        <w:bottom w:val="none" w:sz="0" w:space="0" w:color="auto"/>
        <w:right w:val="none" w:sz="0" w:space="0" w:color="auto"/>
      </w:divBdr>
      <w:divsChild>
        <w:div w:id="1368751096">
          <w:marLeft w:val="0"/>
          <w:marRight w:val="0"/>
          <w:marTop w:val="0"/>
          <w:marBottom w:val="0"/>
          <w:divBdr>
            <w:top w:val="none" w:sz="0" w:space="0" w:color="auto"/>
            <w:left w:val="none" w:sz="0" w:space="0" w:color="auto"/>
            <w:bottom w:val="none" w:sz="0" w:space="0" w:color="auto"/>
            <w:right w:val="none" w:sz="0" w:space="0" w:color="auto"/>
          </w:divBdr>
          <w:divsChild>
            <w:div w:id="1878152964">
              <w:marLeft w:val="0"/>
              <w:marRight w:val="0"/>
              <w:marTop w:val="0"/>
              <w:marBottom w:val="0"/>
              <w:divBdr>
                <w:top w:val="none" w:sz="0" w:space="0" w:color="auto"/>
                <w:left w:val="none" w:sz="0" w:space="0" w:color="auto"/>
                <w:bottom w:val="none" w:sz="0" w:space="0" w:color="auto"/>
                <w:right w:val="none" w:sz="0" w:space="0" w:color="auto"/>
              </w:divBdr>
              <w:divsChild>
                <w:div w:id="801073596">
                  <w:marLeft w:val="0"/>
                  <w:marRight w:val="0"/>
                  <w:marTop w:val="0"/>
                  <w:marBottom w:val="0"/>
                  <w:divBdr>
                    <w:top w:val="none" w:sz="0" w:space="0" w:color="auto"/>
                    <w:left w:val="none" w:sz="0" w:space="0" w:color="auto"/>
                    <w:bottom w:val="none" w:sz="0" w:space="0" w:color="auto"/>
                    <w:right w:val="none" w:sz="0" w:space="0" w:color="auto"/>
                  </w:divBdr>
                  <w:divsChild>
                    <w:div w:id="1858081067">
                      <w:marLeft w:val="0"/>
                      <w:marRight w:val="0"/>
                      <w:marTop w:val="0"/>
                      <w:marBottom w:val="0"/>
                      <w:divBdr>
                        <w:top w:val="none" w:sz="0" w:space="0" w:color="auto"/>
                        <w:left w:val="none" w:sz="0" w:space="0" w:color="auto"/>
                        <w:bottom w:val="none" w:sz="0" w:space="0" w:color="auto"/>
                        <w:right w:val="none" w:sz="0" w:space="0" w:color="auto"/>
                      </w:divBdr>
                      <w:divsChild>
                        <w:div w:id="1107848246">
                          <w:marLeft w:val="0"/>
                          <w:marRight w:val="0"/>
                          <w:marTop w:val="0"/>
                          <w:marBottom w:val="0"/>
                          <w:divBdr>
                            <w:top w:val="none" w:sz="0" w:space="0" w:color="auto"/>
                            <w:left w:val="none" w:sz="0" w:space="0" w:color="auto"/>
                            <w:bottom w:val="none" w:sz="0" w:space="0" w:color="auto"/>
                            <w:right w:val="none" w:sz="0" w:space="0" w:color="auto"/>
                          </w:divBdr>
                          <w:divsChild>
                            <w:div w:id="484862104">
                              <w:marLeft w:val="0"/>
                              <w:marRight w:val="0"/>
                              <w:marTop w:val="0"/>
                              <w:marBottom w:val="0"/>
                              <w:divBdr>
                                <w:top w:val="none" w:sz="0" w:space="0" w:color="auto"/>
                                <w:left w:val="none" w:sz="0" w:space="0" w:color="auto"/>
                                <w:bottom w:val="none" w:sz="0" w:space="0" w:color="auto"/>
                                <w:right w:val="none" w:sz="0" w:space="0" w:color="auto"/>
                              </w:divBdr>
                              <w:divsChild>
                                <w:div w:id="618027599">
                                  <w:marLeft w:val="0"/>
                                  <w:marRight w:val="0"/>
                                  <w:marTop w:val="0"/>
                                  <w:marBottom w:val="0"/>
                                  <w:divBdr>
                                    <w:top w:val="none" w:sz="0" w:space="0" w:color="auto"/>
                                    <w:left w:val="none" w:sz="0" w:space="0" w:color="auto"/>
                                    <w:bottom w:val="none" w:sz="0" w:space="0" w:color="auto"/>
                                    <w:right w:val="none" w:sz="0" w:space="0" w:color="auto"/>
                                  </w:divBdr>
                                  <w:divsChild>
                                    <w:div w:id="494414425">
                                      <w:marLeft w:val="0"/>
                                      <w:marRight w:val="0"/>
                                      <w:marTop w:val="0"/>
                                      <w:marBottom w:val="0"/>
                                      <w:divBdr>
                                        <w:top w:val="none" w:sz="0" w:space="0" w:color="auto"/>
                                        <w:left w:val="none" w:sz="0" w:space="0" w:color="auto"/>
                                        <w:bottom w:val="none" w:sz="0" w:space="0" w:color="auto"/>
                                        <w:right w:val="none" w:sz="0" w:space="0" w:color="auto"/>
                                      </w:divBdr>
                                      <w:divsChild>
                                        <w:div w:id="1260602130">
                                          <w:marLeft w:val="0"/>
                                          <w:marRight w:val="0"/>
                                          <w:marTop w:val="0"/>
                                          <w:marBottom w:val="0"/>
                                          <w:divBdr>
                                            <w:top w:val="none" w:sz="0" w:space="0" w:color="auto"/>
                                            <w:left w:val="none" w:sz="0" w:space="0" w:color="auto"/>
                                            <w:bottom w:val="none" w:sz="0" w:space="0" w:color="auto"/>
                                            <w:right w:val="none" w:sz="0" w:space="0" w:color="auto"/>
                                          </w:divBdr>
                                          <w:divsChild>
                                            <w:div w:id="1639267030">
                                              <w:marLeft w:val="0"/>
                                              <w:marRight w:val="0"/>
                                              <w:marTop w:val="0"/>
                                              <w:marBottom w:val="0"/>
                                              <w:divBdr>
                                                <w:top w:val="none" w:sz="0" w:space="0" w:color="auto"/>
                                                <w:left w:val="none" w:sz="0" w:space="0" w:color="auto"/>
                                                <w:bottom w:val="none" w:sz="0" w:space="0" w:color="auto"/>
                                                <w:right w:val="none" w:sz="0" w:space="0" w:color="auto"/>
                                              </w:divBdr>
                                              <w:divsChild>
                                                <w:div w:id="202821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045373">
      <w:bodyDiv w:val="1"/>
      <w:marLeft w:val="0"/>
      <w:marRight w:val="0"/>
      <w:marTop w:val="0"/>
      <w:marBottom w:val="0"/>
      <w:divBdr>
        <w:top w:val="none" w:sz="0" w:space="0" w:color="auto"/>
        <w:left w:val="none" w:sz="0" w:space="0" w:color="auto"/>
        <w:bottom w:val="none" w:sz="0" w:space="0" w:color="auto"/>
        <w:right w:val="none" w:sz="0" w:space="0" w:color="auto"/>
      </w:divBdr>
      <w:divsChild>
        <w:div w:id="2055420028">
          <w:marLeft w:val="0"/>
          <w:marRight w:val="0"/>
          <w:marTop w:val="0"/>
          <w:marBottom w:val="0"/>
          <w:divBdr>
            <w:top w:val="none" w:sz="0" w:space="0" w:color="auto"/>
            <w:left w:val="none" w:sz="0" w:space="0" w:color="auto"/>
            <w:bottom w:val="none" w:sz="0" w:space="0" w:color="auto"/>
            <w:right w:val="none" w:sz="0" w:space="0" w:color="auto"/>
          </w:divBdr>
          <w:divsChild>
            <w:div w:id="1563633026">
              <w:marLeft w:val="0"/>
              <w:marRight w:val="0"/>
              <w:marTop w:val="0"/>
              <w:marBottom w:val="0"/>
              <w:divBdr>
                <w:top w:val="none" w:sz="0" w:space="0" w:color="auto"/>
                <w:left w:val="none" w:sz="0" w:space="0" w:color="auto"/>
                <w:bottom w:val="none" w:sz="0" w:space="0" w:color="auto"/>
                <w:right w:val="none" w:sz="0" w:space="0" w:color="auto"/>
              </w:divBdr>
              <w:divsChild>
                <w:div w:id="1799953926">
                  <w:marLeft w:val="0"/>
                  <w:marRight w:val="0"/>
                  <w:marTop w:val="0"/>
                  <w:marBottom w:val="0"/>
                  <w:divBdr>
                    <w:top w:val="none" w:sz="0" w:space="0" w:color="auto"/>
                    <w:left w:val="none" w:sz="0" w:space="0" w:color="auto"/>
                    <w:bottom w:val="none" w:sz="0" w:space="0" w:color="auto"/>
                    <w:right w:val="none" w:sz="0" w:space="0" w:color="auto"/>
                  </w:divBdr>
                  <w:divsChild>
                    <w:div w:id="902331267">
                      <w:marLeft w:val="0"/>
                      <w:marRight w:val="0"/>
                      <w:marTop w:val="0"/>
                      <w:marBottom w:val="0"/>
                      <w:divBdr>
                        <w:top w:val="none" w:sz="0" w:space="0" w:color="auto"/>
                        <w:left w:val="none" w:sz="0" w:space="0" w:color="auto"/>
                        <w:bottom w:val="none" w:sz="0" w:space="0" w:color="auto"/>
                        <w:right w:val="none" w:sz="0" w:space="0" w:color="auto"/>
                      </w:divBdr>
                      <w:divsChild>
                        <w:div w:id="742678796">
                          <w:marLeft w:val="0"/>
                          <w:marRight w:val="0"/>
                          <w:marTop w:val="0"/>
                          <w:marBottom w:val="0"/>
                          <w:divBdr>
                            <w:top w:val="none" w:sz="0" w:space="0" w:color="auto"/>
                            <w:left w:val="none" w:sz="0" w:space="0" w:color="auto"/>
                            <w:bottom w:val="none" w:sz="0" w:space="0" w:color="auto"/>
                            <w:right w:val="none" w:sz="0" w:space="0" w:color="auto"/>
                          </w:divBdr>
                          <w:divsChild>
                            <w:div w:id="1123579203">
                              <w:marLeft w:val="0"/>
                              <w:marRight w:val="0"/>
                              <w:marTop w:val="0"/>
                              <w:marBottom w:val="0"/>
                              <w:divBdr>
                                <w:top w:val="none" w:sz="0" w:space="0" w:color="auto"/>
                                <w:left w:val="none" w:sz="0" w:space="0" w:color="auto"/>
                                <w:bottom w:val="none" w:sz="0" w:space="0" w:color="auto"/>
                                <w:right w:val="none" w:sz="0" w:space="0" w:color="auto"/>
                              </w:divBdr>
                              <w:divsChild>
                                <w:div w:id="1705708783">
                                  <w:marLeft w:val="0"/>
                                  <w:marRight w:val="0"/>
                                  <w:marTop w:val="0"/>
                                  <w:marBottom w:val="0"/>
                                  <w:divBdr>
                                    <w:top w:val="none" w:sz="0" w:space="0" w:color="auto"/>
                                    <w:left w:val="none" w:sz="0" w:space="0" w:color="auto"/>
                                    <w:bottom w:val="none" w:sz="0" w:space="0" w:color="auto"/>
                                    <w:right w:val="none" w:sz="0" w:space="0" w:color="auto"/>
                                  </w:divBdr>
                                  <w:divsChild>
                                    <w:div w:id="556433066">
                                      <w:marLeft w:val="0"/>
                                      <w:marRight w:val="0"/>
                                      <w:marTop w:val="0"/>
                                      <w:marBottom w:val="0"/>
                                      <w:divBdr>
                                        <w:top w:val="none" w:sz="0" w:space="0" w:color="auto"/>
                                        <w:left w:val="none" w:sz="0" w:space="0" w:color="auto"/>
                                        <w:bottom w:val="none" w:sz="0" w:space="0" w:color="auto"/>
                                        <w:right w:val="none" w:sz="0" w:space="0" w:color="auto"/>
                                      </w:divBdr>
                                      <w:divsChild>
                                        <w:div w:id="1394936740">
                                          <w:marLeft w:val="0"/>
                                          <w:marRight w:val="0"/>
                                          <w:marTop w:val="0"/>
                                          <w:marBottom w:val="0"/>
                                          <w:divBdr>
                                            <w:top w:val="none" w:sz="0" w:space="0" w:color="auto"/>
                                            <w:left w:val="none" w:sz="0" w:space="0" w:color="auto"/>
                                            <w:bottom w:val="none" w:sz="0" w:space="0" w:color="auto"/>
                                            <w:right w:val="none" w:sz="0" w:space="0" w:color="auto"/>
                                          </w:divBdr>
                                          <w:divsChild>
                                            <w:div w:id="2109540224">
                                              <w:marLeft w:val="0"/>
                                              <w:marRight w:val="0"/>
                                              <w:marTop w:val="0"/>
                                              <w:marBottom w:val="0"/>
                                              <w:divBdr>
                                                <w:top w:val="none" w:sz="0" w:space="0" w:color="auto"/>
                                                <w:left w:val="none" w:sz="0" w:space="0" w:color="auto"/>
                                                <w:bottom w:val="none" w:sz="0" w:space="0" w:color="auto"/>
                                                <w:right w:val="none" w:sz="0" w:space="0" w:color="auto"/>
                                              </w:divBdr>
                                              <w:divsChild>
                                                <w:div w:id="206309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6679398">
      <w:bodyDiv w:val="1"/>
      <w:marLeft w:val="0"/>
      <w:marRight w:val="0"/>
      <w:marTop w:val="0"/>
      <w:marBottom w:val="0"/>
      <w:divBdr>
        <w:top w:val="none" w:sz="0" w:space="0" w:color="auto"/>
        <w:left w:val="none" w:sz="0" w:space="0" w:color="auto"/>
        <w:bottom w:val="none" w:sz="0" w:space="0" w:color="auto"/>
        <w:right w:val="none" w:sz="0" w:space="0" w:color="auto"/>
      </w:divBdr>
      <w:divsChild>
        <w:div w:id="1553997400">
          <w:marLeft w:val="0"/>
          <w:marRight w:val="0"/>
          <w:marTop w:val="0"/>
          <w:marBottom w:val="0"/>
          <w:divBdr>
            <w:top w:val="none" w:sz="0" w:space="0" w:color="auto"/>
            <w:left w:val="none" w:sz="0" w:space="0" w:color="auto"/>
            <w:bottom w:val="none" w:sz="0" w:space="0" w:color="auto"/>
            <w:right w:val="none" w:sz="0" w:space="0" w:color="auto"/>
          </w:divBdr>
          <w:divsChild>
            <w:div w:id="1495222012">
              <w:marLeft w:val="0"/>
              <w:marRight w:val="0"/>
              <w:marTop w:val="0"/>
              <w:marBottom w:val="0"/>
              <w:divBdr>
                <w:top w:val="none" w:sz="0" w:space="0" w:color="auto"/>
                <w:left w:val="none" w:sz="0" w:space="0" w:color="auto"/>
                <w:bottom w:val="none" w:sz="0" w:space="0" w:color="auto"/>
                <w:right w:val="none" w:sz="0" w:space="0" w:color="auto"/>
              </w:divBdr>
              <w:divsChild>
                <w:div w:id="861823562">
                  <w:marLeft w:val="0"/>
                  <w:marRight w:val="0"/>
                  <w:marTop w:val="0"/>
                  <w:marBottom w:val="0"/>
                  <w:divBdr>
                    <w:top w:val="none" w:sz="0" w:space="0" w:color="auto"/>
                    <w:left w:val="none" w:sz="0" w:space="0" w:color="auto"/>
                    <w:bottom w:val="none" w:sz="0" w:space="0" w:color="auto"/>
                    <w:right w:val="none" w:sz="0" w:space="0" w:color="auto"/>
                  </w:divBdr>
                  <w:divsChild>
                    <w:div w:id="1926260838">
                      <w:marLeft w:val="0"/>
                      <w:marRight w:val="0"/>
                      <w:marTop w:val="0"/>
                      <w:marBottom w:val="0"/>
                      <w:divBdr>
                        <w:top w:val="none" w:sz="0" w:space="0" w:color="auto"/>
                        <w:left w:val="none" w:sz="0" w:space="0" w:color="auto"/>
                        <w:bottom w:val="none" w:sz="0" w:space="0" w:color="auto"/>
                        <w:right w:val="none" w:sz="0" w:space="0" w:color="auto"/>
                      </w:divBdr>
                      <w:divsChild>
                        <w:div w:id="1399018595">
                          <w:marLeft w:val="0"/>
                          <w:marRight w:val="0"/>
                          <w:marTop w:val="0"/>
                          <w:marBottom w:val="0"/>
                          <w:divBdr>
                            <w:top w:val="none" w:sz="0" w:space="0" w:color="auto"/>
                            <w:left w:val="none" w:sz="0" w:space="0" w:color="auto"/>
                            <w:bottom w:val="none" w:sz="0" w:space="0" w:color="auto"/>
                            <w:right w:val="none" w:sz="0" w:space="0" w:color="auto"/>
                          </w:divBdr>
                          <w:divsChild>
                            <w:div w:id="1383361309">
                              <w:marLeft w:val="0"/>
                              <w:marRight w:val="0"/>
                              <w:marTop w:val="0"/>
                              <w:marBottom w:val="0"/>
                              <w:divBdr>
                                <w:top w:val="none" w:sz="0" w:space="0" w:color="auto"/>
                                <w:left w:val="none" w:sz="0" w:space="0" w:color="auto"/>
                                <w:bottom w:val="none" w:sz="0" w:space="0" w:color="auto"/>
                                <w:right w:val="none" w:sz="0" w:space="0" w:color="auto"/>
                              </w:divBdr>
                              <w:divsChild>
                                <w:div w:id="1519856295">
                                  <w:marLeft w:val="0"/>
                                  <w:marRight w:val="0"/>
                                  <w:marTop w:val="0"/>
                                  <w:marBottom w:val="0"/>
                                  <w:divBdr>
                                    <w:top w:val="none" w:sz="0" w:space="0" w:color="auto"/>
                                    <w:left w:val="none" w:sz="0" w:space="0" w:color="auto"/>
                                    <w:bottom w:val="none" w:sz="0" w:space="0" w:color="auto"/>
                                    <w:right w:val="none" w:sz="0" w:space="0" w:color="auto"/>
                                  </w:divBdr>
                                  <w:divsChild>
                                    <w:div w:id="1288465868">
                                      <w:marLeft w:val="0"/>
                                      <w:marRight w:val="0"/>
                                      <w:marTop w:val="0"/>
                                      <w:marBottom w:val="0"/>
                                      <w:divBdr>
                                        <w:top w:val="none" w:sz="0" w:space="0" w:color="auto"/>
                                        <w:left w:val="none" w:sz="0" w:space="0" w:color="auto"/>
                                        <w:bottom w:val="none" w:sz="0" w:space="0" w:color="auto"/>
                                        <w:right w:val="none" w:sz="0" w:space="0" w:color="auto"/>
                                      </w:divBdr>
                                      <w:divsChild>
                                        <w:div w:id="1320841546">
                                          <w:marLeft w:val="0"/>
                                          <w:marRight w:val="0"/>
                                          <w:marTop w:val="0"/>
                                          <w:marBottom w:val="0"/>
                                          <w:divBdr>
                                            <w:top w:val="none" w:sz="0" w:space="0" w:color="auto"/>
                                            <w:left w:val="none" w:sz="0" w:space="0" w:color="auto"/>
                                            <w:bottom w:val="none" w:sz="0" w:space="0" w:color="auto"/>
                                            <w:right w:val="none" w:sz="0" w:space="0" w:color="auto"/>
                                          </w:divBdr>
                                          <w:divsChild>
                                            <w:div w:id="139199233">
                                              <w:marLeft w:val="0"/>
                                              <w:marRight w:val="0"/>
                                              <w:marTop w:val="0"/>
                                              <w:marBottom w:val="0"/>
                                              <w:divBdr>
                                                <w:top w:val="none" w:sz="0" w:space="0" w:color="auto"/>
                                                <w:left w:val="none" w:sz="0" w:space="0" w:color="auto"/>
                                                <w:bottom w:val="none" w:sz="0" w:space="0" w:color="auto"/>
                                                <w:right w:val="none" w:sz="0" w:space="0" w:color="auto"/>
                                              </w:divBdr>
                                              <w:divsChild>
                                                <w:div w:id="60562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6831239">
      <w:bodyDiv w:val="1"/>
      <w:marLeft w:val="0"/>
      <w:marRight w:val="0"/>
      <w:marTop w:val="0"/>
      <w:marBottom w:val="0"/>
      <w:divBdr>
        <w:top w:val="none" w:sz="0" w:space="0" w:color="auto"/>
        <w:left w:val="none" w:sz="0" w:space="0" w:color="auto"/>
        <w:bottom w:val="none" w:sz="0" w:space="0" w:color="auto"/>
        <w:right w:val="none" w:sz="0" w:space="0" w:color="auto"/>
      </w:divBdr>
    </w:div>
    <w:div w:id="558051911">
      <w:bodyDiv w:val="1"/>
      <w:marLeft w:val="0"/>
      <w:marRight w:val="0"/>
      <w:marTop w:val="0"/>
      <w:marBottom w:val="0"/>
      <w:divBdr>
        <w:top w:val="none" w:sz="0" w:space="0" w:color="auto"/>
        <w:left w:val="none" w:sz="0" w:space="0" w:color="auto"/>
        <w:bottom w:val="none" w:sz="0" w:space="0" w:color="auto"/>
        <w:right w:val="none" w:sz="0" w:space="0" w:color="auto"/>
      </w:divBdr>
      <w:divsChild>
        <w:div w:id="1580670015">
          <w:marLeft w:val="0"/>
          <w:marRight w:val="0"/>
          <w:marTop w:val="0"/>
          <w:marBottom w:val="0"/>
          <w:divBdr>
            <w:top w:val="none" w:sz="0" w:space="0" w:color="auto"/>
            <w:left w:val="none" w:sz="0" w:space="0" w:color="auto"/>
            <w:bottom w:val="none" w:sz="0" w:space="0" w:color="auto"/>
            <w:right w:val="none" w:sz="0" w:space="0" w:color="auto"/>
          </w:divBdr>
          <w:divsChild>
            <w:div w:id="1486891777">
              <w:marLeft w:val="0"/>
              <w:marRight w:val="0"/>
              <w:marTop w:val="0"/>
              <w:marBottom w:val="0"/>
              <w:divBdr>
                <w:top w:val="none" w:sz="0" w:space="0" w:color="auto"/>
                <w:left w:val="none" w:sz="0" w:space="0" w:color="auto"/>
                <w:bottom w:val="none" w:sz="0" w:space="0" w:color="auto"/>
                <w:right w:val="none" w:sz="0" w:space="0" w:color="auto"/>
              </w:divBdr>
              <w:divsChild>
                <w:div w:id="699206686">
                  <w:marLeft w:val="0"/>
                  <w:marRight w:val="0"/>
                  <w:marTop w:val="0"/>
                  <w:marBottom w:val="0"/>
                  <w:divBdr>
                    <w:top w:val="none" w:sz="0" w:space="0" w:color="auto"/>
                    <w:left w:val="none" w:sz="0" w:space="0" w:color="auto"/>
                    <w:bottom w:val="none" w:sz="0" w:space="0" w:color="auto"/>
                    <w:right w:val="none" w:sz="0" w:space="0" w:color="auto"/>
                  </w:divBdr>
                  <w:divsChild>
                    <w:div w:id="1272544676">
                      <w:marLeft w:val="0"/>
                      <w:marRight w:val="0"/>
                      <w:marTop w:val="0"/>
                      <w:marBottom w:val="0"/>
                      <w:divBdr>
                        <w:top w:val="none" w:sz="0" w:space="0" w:color="auto"/>
                        <w:left w:val="none" w:sz="0" w:space="0" w:color="auto"/>
                        <w:bottom w:val="none" w:sz="0" w:space="0" w:color="auto"/>
                        <w:right w:val="none" w:sz="0" w:space="0" w:color="auto"/>
                      </w:divBdr>
                      <w:divsChild>
                        <w:div w:id="2018733449">
                          <w:marLeft w:val="0"/>
                          <w:marRight w:val="0"/>
                          <w:marTop w:val="0"/>
                          <w:marBottom w:val="0"/>
                          <w:divBdr>
                            <w:top w:val="none" w:sz="0" w:space="0" w:color="auto"/>
                            <w:left w:val="none" w:sz="0" w:space="0" w:color="auto"/>
                            <w:bottom w:val="none" w:sz="0" w:space="0" w:color="auto"/>
                            <w:right w:val="none" w:sz="0" w:space="0" w:color="auto"/>
                          </w:divBdr>
                          <w:divsChild>
                            <w:div w:id="1616715304">
                              <w:marLeft w:val="0"/>
                              <w:marRight w:val="0"/>
                              <w:marTop w:val="0"/>
                              <w:marBottom w:val="0"/>
                              <w:divBdr>
                                <w:top w:val="none" w:sz="0" w:space="0" w:color="auto"/>
                                <w:left w:val="none" w:sz="0" w:space="0" w:color="auto"/>
                                <w:bottom w:val="none" w:sz="0" w:space="0" w:color="auto"/>
                                <w:right w:val="none" w:sz="0" w:space="0" w:color="auto"/>
                              </w:divBdr>
                              <w:divsChild>
                                <w:div w:id="784274859">
                                  <w:marLeft w:val="0"/>
                                  <w:marRight w:val="0"/>
                                  <w:marTop w:val="0"/>
                                  <w:marBottom w:val="0"/>
                                  <w:divBdr>
                                    <w:top w:val="none" w:sz="0" w:space="0" w:color="auto"/>
                                    <w:left w:val="none" w:sz="0" w:space="0" w:color="auto"/>
                                    <w:bottom w:val="none" w:sz="0" w:space="0" w:color="auto"/>
                                    <w:right w:val="none" w:sz="0" w:space="0" w:color="auto"/>
                                  </w:divBdr>
                                  <w:divsChild>
                                    <w:div w:id="557983825">
                                      <w:marLeft w:val="0"/>
                                      <w:marRight w:val="0"/>
                                      <w:marTop w:val="0"/>
                                      <w:marBottom w:val="0"/>
                                      <w:divBdr>
                                        <w:top w:val="none" w:sz="0" w:space="0" w:color="auto"/>
                                        <w:left w:val="none" w:sz="0" w:space="0" w:color="auto"/>
                                        <w:bottom w:val="none" w:sz="0" w:space="0" w:color="auto"/>
                                        <w:right w:val="none" w:sz="0" w:space="0" w:color="auto"/>
                                      </w:divBdr>
                                      <w:divsChild>
                                        <w:div w:id="1601640057">
                                          <w:marLeft w:val="0"/>
                                          <w:marRight w:val="0"/>
                                          <w:marTop w:val="0"/>
                                          <w:marBottom w:val="0"/>
                                          <w:divBdr>
                                            <w:top w:val="none" w:sz="0" w:space="0" w:color="auto"/>
                                            <w:left w:val="none" w:sz="0" w:space="0" w:color="auto"/>
                                            <w:bottom w:val="none" w:sz="0" w:space="0" w:color="auto"/>
                                            <w:right w:val="none" w:sz="0" w:space="0" w:color="auto"/>
                                          </w:divBdr>
                                          <w:divsChild>
                                            <w:div w:id="772821440">
                                              <w:marLeft w:val="0"/>
                                              <w:marRight w:val="0"/>
                                              <w:marTop w:val="0"/>
                                              <w:marBottom w:val="0"/>
                                              <w:divBdr>
                                                <w:top w:val="none" w:sz="0" w:space="0" w:color="auto"/>
                                                <w:left w:val="none" w:sz="0" w:space="0" w:color="auto"/>
                                                <w:bottom w:val="none" w:sz="0" w:space="0" w:color="auto"/>
                                                <w:right w:val="none" w:sz="0" w:space="0" w:color="auto"/>
                                              </w:divBdr>
                                              <w:divsChild>
                                                <w:div w:id="214369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6493957">
      <w:bodyDiv w:val="1"/>
      <w:marLeft w:val="0"/>
      <w:marRight w:val="0"/>
      <w:marTop w:val="0"/>
      <w:marBottom w:val="0"/>
      <w:divBdr>
        <w:top w:val="none" w:sz="0" w:space="0" w:color="auto"/>
        <w:left w:val="none" w:sz="0" w:space="0" w:color="auto"/>
        <w:bottom w:val="none" w:sz="0" w:space="0" w:color="auto"/>
        <w:right w:val="none" w:sz="0" w:space="0" w:color="auto"/>
      </w:divBdr>
      <w:divsChild>
        <w:div w:id="1008827729">
          <w:marLeft w:val="0"/>
          <w:marRight w:val="0"/>
          <w:marTop w:val="0"/>
          <w:marBottom w:val="0"/>
          <w:divBdr>
            <w:top w:val="none" w:sz="0" w:space="0" w:color="auto"/>
            <w:left w:val="none" w:sz="0" w:space="0" w:color="auto"/>
            <w:bottom w:val="none" w:sz="0" w:space="0" w:color="auto"/>
            <w:right w:val="none" w:sz="0" w:space="0" w:color="auto"/>
          </w:divBdr>
          <w:divsChild>
            <w:div w:id="730420915">
              <w:marLeft w:val="0"/>
              <w:marRight w:val="0"/>
              <w:marTop w:val="0"/>
              <w:marBottom w:val="0"/>
              <w:divBdr>
                <w:top w:val="none" w:sz="0" w:space="0" w:color="auto"/>
                <w:left w:val="none" w:sz="0" w:space="0" w:color="auto"/>
                <w:bottom w:val="none" w:sz="0" w:space="0" w:color="auto"/>
                <w:right w:val="none" w:sz="0" w:space="0" w:color="auto"/>
              </w:divBdr>
              <w:divsChild>
                <w:div w:id="590697966">
                  <w:marLeft w:val="0"/>
                  <w:marRight w:val="0"/>
                  <w:marTop w:val="0"/>
                  <w:marBottom w:val="0"/>
                  <w:divBdr>
                    <w:top w:val="none" w:sz="0" w:space="0" w:color="auto"/>
                    <w:left w:val="none" w:sz="0" w:space="0" w:color="auto"/>
                    <w:bottom w:val="none" w:sz="0" w:space="0" w:color="auto"/>
                    <w:right w:val="none" w:sz="0" w:space="0" w:color="auto"/>
                  </w:divBdr>
                  <w:divsChild>
                    <w:div w:id="62917297">
                      <w:marLeft w:val="0"/>
                      <w:marRight w:val="0"/>
                      <w:marTop w:val="0"/>
                      <w:marBottom w:val="0"/>
                      <w:divBdr>
                        <w:top w:val="none" w:sz="0" w:space="0" w:color="auto"/>
                        <w:left w:val="none" w:sz="0" w:space="0" w:color="auto"/>
                        <w:bottom w:val="none" w:sz="0" w:space="0" w:color="auto"/>
                        <w:right w:val="none" w:sz="0" w:space="0" w:color="auto"/>
                      </w:divBdr>
                      <w:divsChild>
                        <w:div w:id="1669137231">
                          <w:marLeft w:val="0"/>
                          <w:marRight w:val="0"/>
                          <w:marTop w:val="0"/>
                          <w:marBottom w:val="0"/>
                          <w:divBdr>
                            <w:top w:val="none" w:sz="0" w:space="0" w:color="auto"/>
                            <w:left w:val="none" w:sz="0" w:space="0" w:color="auto"/>
                            <w:bottom w:val="none" w:sz="0" w:space="0" w:color="auto"/>
                            <w:right w:val="none" w:sz="0" w:space="0" w:color="auto"/>
                          </w:divBdr>
                          <w:divsChild>
                            <w:div w:id="1540702655">
                              <w:marLeft w:val="0"/>
                              <w:marRight w:val="0"/>
                              <w:marTop w:val="0"/>
                              <w:marBottom w:val="0"/>
                              <w:divBdr>
                                <w:top w:val="none" w:sz="0" w:space="0" w:color="auto"/>
                                <w:left w:val="none" w:sz="0" w:space="0" w:color="auto"/>
                                <w:bottom w:val="none" w:sz="0" w:space="0" w:color="auto"/>
                                <w:right w:val="none" w:sz="0" w:space="0" w:color="auto"/>
                              </w:divBdr>
                              <w:divsChild>
                                <w:div w:id="649093506">
                                  <w:marLeft w:val="0"/>
                                  <w:marRight w:val="0"/>
                                  <w:marTop w:val="0"/>
                                  <w:marBottom w:val="0"/>
                                  <w:divBdr>
                                    <w:top w:val="none" w:sz="0" w:space="0" w:color="auto"/>
                                    <w:left w:val="none" w:sz="0" w:space="0" w:color="auto"/>
                                    <w:bottom w:val="none" w:sz="0" w:space="0" w:color="auto"/>
                                    <w:right w:val="none" w:sz="0" w:space="0" w:color="auto"/>
                                  </w:divBdr>
                                  <w:divsChild>
                                    <w:div w:id="542253923">
                                      <w:marLeft w:val="0"/>
                                      <w:marRight w:val="0"/>
                                      <w:marTop w:val="0"/>
                                      <w:marBottom w:val="0"/>
                                      <w:divBdr>
                                        <w:top w:val="none" w:sz="0" w:space="0" w:color="auto"/>
                                        <w:left w:val="none" w:sz="0" w:space="0" w:color="auto"/>
                                        <w:bottom w:val="none" w:sz="0" w:space="0" w:color="auto"/>
                                        <w:right w:val="none" w:sz="0" w:space="0" w:color="auto"/>
                                      </w:divBdr>
                                      <w:divsChild>
                                        <w:div w:id="1483155012">
                                          <w:marLeft w:val="0"/>
                                          <w:marRight w:val="0"/>
                                          <w:marTop w:val="0"/>
                                          <w:marBottom w:val="0"/>
                                          <w:divBdr>
                                            <w:top w:val="none" w:sz="0" w:space="0" w:color="auto"/>
                                            <w:left w:val="none" w:sz="0" w:space="0" w:color="auto"/>
                                            <w:bottom w:val="none" w:sz="0" w:space="0" w:color="auto"/>
                                            <w:right w:val="none" w:sz="0" w:space="0" w:color="auto"/>
                                          </w:divBdr>
                                          <w:divsChild>
                                            <w:div w:id="832112966">
                                              <w:marLeft w:val="0"/>
                                              <w:marRight w:val="0"/>
                                              <w:marTop w:val="0"/>
                                              <w:marBottom w:val="0"/>
                                              <w:divBdr>
                                                <w:top w:val="none" w:sz="0" w:space="0" w:color="auto"/>
                                                <w:left w:val="none" w:sz="0" w:space="0" w:color="auto"/>
                                                <w:bottom w:val="none" w:sz="0" w:space="0" w:color="auto"/>
                                                <w:right w:val="none" w:sz="0" w:space="0" w:color="auto"/>
                                              </w:divBdr>
                                              <w:divsChild>
                                                <w:div w:id="19794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6396402">
      <w:bodyDiv w:val="1"/>
      <w:marLeft w:val="0"/>
      <w:marRight w:val="0"/>
      <w:marTop w:val="0"/>
      <w:marBottom w:val="0"/>
      <w:divBdr>
        <w:top w:val="none" w:sz="0" w:space="0" w:color="auto"/>
        <w:left w:val="none" w:sz="0" w:space="0" w:color="auto"/>
        <w:bottom w:val="none" w:sz="0" w:space="0" w:color="auto"/>
        <w:right w:val="none" w:sz="0" w:space="0" w:color="auto"/>
      </w:divBdr>
    </w:div>
    <w:div w:id="1137187350">
      <w:bodyDiv w:val="1"/>
      <w:marLeft w:val="0"/>
      <w:marRight w:val="0"/>
      <w:marTop w:val="0"/>
      <w:marBottom w:val="0"/>
      <w:divBdr>
        <w:top w:val="none" w:sz="0" w:space="0" w:color="auto"/>
        <w:left w:val="none" w:sz="0" w:space="0" w:color="auto"/>
        <w:bottom w:val="none" w:sz="0" w:space="0" w:color="auto"/>
        <w:right w:val="none" w:sz="0" w:space="0" w:color="auto"/>
      </w:divBdr>
      <w:divsChild>
        <w:div w:id="1431270633">
          <w:marLeft w:val="0"/>
          <w:marRight w:val="0"/>
          <w:marTop w:val="0"/>
          <w:marBottom w:val="0"/>
          <w:divBdr>
            <w:top w:val="none" w:sz="0" w:space="0" w:color="auto"/>
            <w:left w:val="none" w:sz="0" w:space="0" w:color="auto"/>
            <w:bottom w:val="none" w:sz="0" w:space="0" w:color="auto"/>
            <w:right w:val="none" w:sz="0" w:space="0" w:color="auto"/>
          </w:divBdr>
          <w:divsChild>
            <w:div w:id="1273365930">
              <w:marLeft w:val="0"/>
              <w:marRight w:val="0"/>
              <w:marTop w:val="0"/>
              <w:marBottom w:val="0"/>
              <w:divBdr>
                <w:top w:val="none" w:sz="0" w:space="0" w:color="auto"/>
                <w:left w:val="none" w:sz="0" w:space="0" w:color="auto"/>
                <w:bottom w:val="none" w:sz="0" w:space="0" w:color="auto"/>
                <w:right w:val="none" w:sz="0" w:space="0" w:color="auto"/>
              </w:divBdr>
              <w:divsChild>
                <w:div w:id="652760249">
                  <w:marLeft w:val="0"/>
                  <w:marRight w:val="0"/>
                  <w:marTop w:val="0"/>
                  <w:marBottom w:val="0"/>
                  <w:divBdr>
                    <w:top w:val="none" w:sz="0" w:space="0" w:color="auto"/>
                    <w:left w:val="none" w:sz="0" w:space="0" w:color="auto"/>
                    <w:bottom w:val="none" w:sz="0" w:space="0" w:color="auto"/>
                    <w:right w:val="none" w:sz="0" w:space="0" w:color="auto"/>
                  </w:divBdr>
                  <w:divsChild>
                    <w:div w:id="1980917531">
                      <w:marLeft w:val="0"/>
                      <w:marRight w:val="0"/>
                      <w:marTop w:val="0"/>
                      <w:marBottom w:val="0"/>
                      <w:divBdr>
                        <w:top w:val="none" w:sz="0" w:space="0" w:color="auto"/>
                        <w:left w:val="none" w:sz="0" w:space="0" w:color="auto"/>
                        <w:bottom w:val="none" w:sz="0" w:space="0" w:color="auto"/>
                        <w:right w:val="none" w:sz="0" w:space="0" w:color="auto"/>
                      </w:divBdr>
                      <w:divsChild>
                        <w:div w:id="2036492912">
                          <w:marLeft w:val="0"/>
                          <w:marRight w:val="0"/>
                          <w:marTop w:val="0"/>
                          <w:marBottom w:val="0"/>
                          <w:divBdr>
                            <w:top w:val="none" w:sz="0" w:space="0" w:color="auto"/>
                            <w:left w:val="none" w:sz="0" w:space="0" w:color="auto"/>
                            <w:bottom w:val="none" w:sz="0" w:space="0" w:color="auto"/>
                            <w:right w:val="none" w:sz="0" w:space="0" w:color="auto"/>
                          </w:divBdr>
                          <w:divsChild>
                            <w:div w:id="866480739">
                              <w:marLeft w:val="0"/>
                              <w:marRight w:val="0"/>
                              <w:marTop w:val="0"/>
                              <w:marBottom w:val="0"/>
                              <w:divBdr>
                                <w:top w:val="none" w:sz="0" w:space="0" w:color="auto"/>
                                <w:left w:val="none" w:sz="0" w:space="0" w:color="auto"/>
                                <w:bottom w:val="none" w:sz="0" w:space="0" w:color="auto"/>
                                <w:right w:val="none" w:sz="0" w:space="0" w:color="auto"/>
                              </w:divBdr>
                              <w:divsChild>
                                <w:div w:id="877936853">
                                  <w:marLeft w:val="0"/>
                                  <w:marRight w:val="0"/>
                                  <w:marTop w:val="0"/>
                                  <w:marBottom w:val="0"/>
                                  <w:divBdr>
                                    <w:top w:val="none" w:sz="0" w:space="0" w:color="auto"/>
                                    <w:left w:val="none" w:sz="0" w:space="0" w:color="auto"/>
                                    <w:bottom w:val="none" w:sz="0" w:space="0" w:color="auto"/>
                                    <w:right w:val="none" w:sz="0" w:space="0" w:color="auto"/>
                                  </w:divBdr>
                                  <w:divsChild>
                                    <w:div w:id="1727417137">
                                      <w:marLeft w:val="0"/>
                                      <w:marRight w:val="0"/>
                                      <w:marTop w:val="0"/>
                                      <w:marBottom w:val="0"/>
                                      <w:divBdr>
                                        <w:top w:val="none" w:sz="0" w:space="0" w:color="auto"/>
                                        <w:left w:val="none" w:sz="0" w:space="0" w:color="auto"/>
                                        <w:bottom w:val="none" w:sz="0" w:space="0" w:color="auto"/>
                                        <w:right w:val="none" w:sz="0" w:space="0" w:color="auto"/>
                                      </w:divBdr>
                                      <w:divsChild>
                                        <w:div w:id="27032334">
                                          <w:marLeft w:val="0"/>
                                          <w:marRight w:val="0"/>
                                          <w:marTop w:val="0"/>
                                          <w:marBottom w:val="0"/>
                                          <w:divBdr>
                                            <w:top w:val="none" w:sz="0" w:space="0" w:color="auto"/>
                                            <w:left w:val="none" w:sz="0" w:space="0" w:color="auto"/>
                                            <w:bottom w:val="none" w:sz="0" w:space="0" w:color="auto"/>
                                            <w:right w:val="none" w:sz="0" w:space="0" w:color="auto"/>
                                          </w:divBdr>
                                          <w:divsChild>
                                            <w:div w:id="1797408920">
                                              <w:marLeft w:val="0"/>
                                              <w:marRight w:val="0"/>
                                              <w:marTop w:val="0"/>
                                              <w:marBottom w:val="0"/>
                                              <w:divBdr>
                                                <w:top w:val="none" w:sz="0" w:space="0" w:color="auto"/>
                                                <w:left w:val="none" w:sz="0" w:space="0" w:color="auto"/>
                                                <w:bottom w:val="none" w:sz="0" w:space="0" w:color="auto"/>
                                                <w:right w:val="none" w:sz="0" w:space="0" w:color="auto"/>
                                              </w:divBdr>
                                              <w:divsChild>
                                                <w:div w:id="187827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75637919">
      <w:bodyDiv w:val="1"/>
      <w:marLeft w:val="0"/>
      <w:marRight w:val="0"/>
      <w:marTop w:val="0"/>
      <w:marBottom w:val="0"/>
      <w:divBdr>
        <w:top w:val="none" w:sz="0" w:space="0" w:color="auto"/>
        <w:left w:val="none" w:sz="0" w:space="0" w:color="auto"/>
        <w:bottom w:val="none" w:sz="0" w:space="0" w:color="auto"/>
        <w:right w:val="none" w:sz="0" w:space="0" w:color="auto"/>
      </w:divBdr>
    </w:div>
    <w:div w:id="1883711316">
      <w:bodyDiv w:val="1"/>
      <w:marLeft w:val="0"/>
      <w:marRight w:val="0"/>
      <w:marTop w:val="0"/>
      <w:marBottom w:val="0"/>
      <w:divBdr>
        <w:top w:val="none" w:sz="0" w:space="0" w:color="auto"/>
        <w:left w:val="none" w:sz="0" w:space="0" w:color="auto"/>
        <w:bottom w:val="none" w:sz="0" w:space="0" w:color="auto"/>
        <w:right w:val="none" w:sz="0" w:space="0" w:color="auto"/>
      </w:divBdr>
      <w:divsChild>
        <w:div w:id="1611470165">
          <w:marLeft w:val="0"/>
          <w:marRight w:val="0"/>
          <w:marTop w:val="0"/>
          <w:marBottom w:val="0"/>
          <w:divBdr>
            <w:top w:val="none" w:sz="0" w:space="0" w:color="auto"/>
            <w:left w:val="none" w:sz="0" w:space="0" w:color="auto"/>
            <w:bottom w:val="none" w:sz="0" w:space="0" w:color="auto"/>
            <w:right w:val="none" w:sz="0" w:space="0" w:color="auto"/>
          </w:divBdr>
          <w:divsChild>
            <w:div w:id="649938915">
              <w:marLeft w:val="0"/>
              <w:marRight w:val="0"/>
              <w:marTop w:val="0"/>
              <w:marBottom w:val="0"/>
              <w:divBdr>
                <w:top w:val="none" w:sz="0" w:space="0" w:color="auto"/>
                <w:left w:val="none" w:sz="0" w:space="0" w:color="auto"/>
                <w:bottom w:val="none" w:sz="0" w:space="0" w:color="auto"/>
                <w:right w:val="none" w:sz="0" w:space="0" w:color="auto"/>
              </w:divBdr>
              <w:divsChild>
                <w:div w:id="114176675">
                  <w:marLeft w:val="0"/>
                  <w:marRight w:val="0"/>
                  <w:marTop w:val="0"/>
                  <w:marBottom w:val="0"/>
                  <w:divBdr>
                    <w:top w:val="none" w:sz="0" w:space="0" w:color="auto"/>
                    <w:left w:val="none" w:sz="0" w:space="0" w:color="auto"/>
                    <w:bottom w:val="none" w:sz="0" w:space="0" w:color="auto"/>
                    <w:right w:val="none" w:sz="0" w:space="0" w:color="auto"/>
                  </w:divBdr>
                  <w:divsChild>
                    <w:div w:id="1828279659">
                      <w:marLeft w:val="0"/>
                      <w:marRight w:val="0"/>
                      <w:marTop w:val="0"/>
                      <w:marBottom w:val="0"/>
                      <w:divBdr>
                        <w:top w:val="none" w:sz="0" w:space="0" w:color="auto"/>
                        <w:left w:val="none" w:sz="0" w:space="0" w:color="auto"/>
                        <w:bottom w:val="none" w:sz="0" w:space="0" w:color="auto"/>
                        <w:right w:val="none" w:sz="0" w:space="0" w:color="auto"/>
                      </w:divBdr>
                      <w:divsChild>
                        <w:div w:id="2041004993">
                          <w:marLeft w:val="0"/>
                          <w:marRight w:val="0"/>
                          <w:marTop w:val="0"/>
                          <w:marBottom w:val="0"/>
                          <w:divBdr>
                            <w:top w:val="none" w:sz="0" w:space="0" w:color="auto"/>
                            <w:left w:val="none" w:sz="0" w:space="0" w:color="auto"/>
                            <w:bottom w:val="none" w:sz="0" w:space="0" w:color="auto"/>
                            <w:right w:val="none" w:sz="0" w:space="0" w:color="auto"/>
                          </w:divBdr>
                          <w:divsChild>
                            <w:div w:id="199171024">
                              <w:marLeft w:val="0"/>
                              <w:marRight w:val="0"/>
                              <w:marTop w:val="0"/>
                              <w:marBottom w:val="0"/>
                              <w:divBdr>
                                <w:top w:val="none" w:sz="0" w:space="0" w:color="auto"/>
                                <w:left w:val="none" w:sz="0" w:space="0" w:color="auto"/>
                                <w:bottom w:val="none" w:sz="0" w:space="0" w:color="auto"/>
                                <w:right w:val="none" w:sz="0" w:space="0" w:color="auto"/>
                              </w:divBdr>
                              <w:divsChild>
                                <w:div w:id="633406615">
                                  <w:marLeft w:val="0"/>
                                  <w:marRight w:val="0"/>
                                  <w:marTop w:val="0"/>
                                  <w:marBottom w:val="0"/>
                                  <w:divBdr>
                                    <w:top w:val="none" w:sz="0" w:space="0" w:color="auto"/>
                                    <w:left w:val="none" w:sz="0" w:space="0" w:color="auto"/>
                                    <w:bottom w:val="none" w:sz="0" w:space="0" w:color="auto"/>
                                    <w:right w:val="none" w:sz="0" w:space="0" w:color="auto"/>
                                  </w:divBdr>
                                  <w:divsChild>
                                    <w:div w:id="182981474">
                                      <w:marLeft w:val="0"/>
                                      <w:marRight w:val="0"/>
                                      <w:marTop w:val="0"/>
                                      <w:marBottom w:val="0"/>
                                      <w:divBdr>
                                        <w:top w:val="none" w:sz="0" w:space="0" w:color="auto"/>
                                        <w:left w:val="none" w:sz="0" w:space="0" w:color="auto"/>
                                        <w:bottom w:val="none" w:sz="0" w:space="0" w:color="auto"/>
                                        <w:right w:val="none" w:sz="0" w:space="0" w:color="auto"/>
                                      </w:divBdr>
                                      <w:divsChild>
                                        <w:div w:id="962074529">
                                          <w:marLeft w:val="0"/>
                                          <w:marRight w:val="0"/>
                                          <w:marTop w:val="0"/>
                                          <w:marBottom w:val="0"/>
                                          <w:divBdr>
                                            <w:top w:val="none" w:sz="0" w:space="0" w:color="auto"/>
                                            <w:left w:val="none" w:sz="0" w:space="0" w:color="auto"/>
                                            <w:bottom w:val="none" w:sz="0" w:space="0" w:color="auto"/>
                                            <w:right w:val="none" w:sz="0" w:space="0" w:color="auto"/>
                                          </w:divBdr>
                                          <w:divsChild>
                                            <w:div w:id="1640115124">
                                              <w:marLeft w:val="0"/>
                                              <w:marRight w:val="0"/>
                                              <w:marTop w:val="0"/>
                                              <w:marBottom w:val="0"/>
                                              <w:divBdr>
                                                <w:top w:val="none" w:sz="0" w:space="0" w:color="auto"/>
                                                <w:left w:val="none" w:sz="0" w:space="0" w:color="auto"/>
                                                <w:bottom w:val="none" w:sz="0" w:space="0" w:color="auto"/>
                                                <w:right w:val="none" w:sz="0" w:space="0" w:color="auto"/>
                                              </w:divBdr>
                                              <w:divsChild>
                                                <w:div w:id="111814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l9GsKFIaRo0"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s://www.youtube.com/watch?v=QKmFwgazFOQ"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njsdfxK9FcQ"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youtube.com/watch?v=njsdfxK9FcQ" TargetMode="External"/><Relationship Id="rId23" Type="http://schemas.openxmlformats.org/officeDocument/2006/relationships/image" Target="media/image8.png"/><Relationship Id="rId10" Type="http://schemas.openxmlformats.org/officeDocument/2006/relationships/hyperlink" Target="https://www.youtube.com/watch?v=l9GsKFIaRo0" TargetMode="Externa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hyperlink" Target="https://www.youtube.com/watch?v=0K3TUFFpmhA" TargetMode="External"/><Relationship Id="rId14" Type="http://schemas.openxmlformats.org/officeDocument/2006/relationships/hyperlink" Target="https://www.youtube.com/watch?v=nfKRgL66OTU"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ea226ab-14c9-413f-81b2-bc080ec5af2c" xsi:nil="true"/>
    <lcf76f155ced4ddcb4097134ff3c332f xmlns="ee59b26c-1ddf-460f-9f2d-9c2b3589b2a0">
      <Terms xmlns="http://schemas.microsoft.com/office/infopath/2007/PartnerControls"/>
    </lcf76f155ced4ddcb4097134ff3c332f>
    <MediaLengthInSeconds xmlns="ee59b26c-1ddf-460f-9f2d-9c2b3589b2a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3E4710E5BB3148999DA2D680B5A388" ma:contentTypeVersion="16" ma:contentTypeDescription="Create a new document." ma:contentTypeScope="" ma:versionID="c300ec0b1f372bec413651498d98eb71">
  <xsd:schema xmlns:xsd="http://www.w3.org/2001/XMLSchema" xmlns:xs="http://www.w3.org/2001/XMLSchema" xmlns:p="http://schemas.microsoft.com/office/2006/metadata/properties" xmlns:ns2="ee59b26c-1ddf-460f-9f2d-9c2b3589b2a0" xmlns:ns3="9ea226ab-14c9-413f-81b2-bc080ec5af2c" targetNamespace="http://schemas.microsoft.com/office/2006/metadata/properties" ma:root="true" ma:fieldsID="e12f891dd0d3bb3633dd4582978b40eb" ns2:_="" ns3:_="">
    <xsd:import namespace="ee59b26c-1ddf-460f-9f2d-9c2b3589b2a0"/>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b26c-1ddf-460f-9f2d-9c2b3589b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658e3af-4839-4e12-a75f-3ef85a6ab17a}"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CF4113D8-69DC-4899-A149-0CFD45CA9CDA}">
  <ds:schemaRefs>
    <ds:schemaRef ds:uri="http://schemas.microsoft.com/sharepoint/v3/contenttype/forms"/>
  </ds:schemaRefs>
</ds:datastoreItem>
</file>

<file path=customXml/itemProps2.xml><?xml version="1.0" encoding="utf-8"?>
<ds:datastoreItem xmlns:ds="http://schemas.openxmlformats.org/officeDocument/2006/customXml" ds:itemID="{37A01BB3-C582-47F0-8033-8EAA1B2F1131}">
  <ds:schemaRefs>
    <ds:schemaRef ds:uri="http://purl.org/dc/dcmitype/"/>
    <ds:schemaRef ds:uri="http://purl.org/dc/terms/"/>
    <ds:schemaRef ds:uri="http://purl.org/dc/elements/1.1/"/>
    <ds:schemaRef ds:uri="http://schemas.microsoft.com/office/2006/documentManagement/types"/>
    <ds:schemaRef ds:uri="9ea226ab-14c9-413f-81b2-bc080ec5af2c"/>
    <ds:schemaRef ds:uri="http://schemas.openxmlformats.org/package/2006/metadata/core-properties"/>
    <ds:schemaRef ds:uri="http://schemas.microsoft.com/office/2006/metadata/properties"/>
    <ds:schemaRef ds:uri="http://schemas.microsoft.com/office/infopath/2007/PartnerControls"/>
    <ds:schemaRef ds:uri="ee59b26c-1ddf-460f-9f2d-9c2b3589b2a0"/>
    <ds:schemaRef ds:uri="http://www.w3.org/XML/1998/namespace"/>
  </ds:schemaRefs>
</ds:datastoreItem>
</file>

<file path=customXml/itemProps3.xml><?xml version="1.0" encoding="utf-8"?>
<ds:datastoreItem xmlns:ds="http://schemas.openxmlformats.org/officeDocument/2006/customXml" ds:itemID="{E3367306-792E-4B1B-AE93-15F0D4BF9A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9b26c-1ddf-460f-9f2d-9c2b3589b2a0"/>
    <ds:schemaRef ds:uri="9ea226ab-14c9-413f-81b2-bc080ec5a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5A5499-57FF-42D5-9500-A1FB1F53F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671</Words>
  <Characters>3828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Harcup</dc:creator>
  <cp:keywords>Collective Worship</cp:keywords>
  <cp:lastModifiedBy>Cath Lee</cp:lastModifiedBy>
  <cp:revision>2</cp:revision>
  <cp:lastPrinted>2023-12-04T11:11:00Z</cp:lastPrinted>
  <dcterms:created xsi:type="dcterms:W3CDTF">2023-12-04T11:11:00Z</dcterms:created>
  <dcterms:modified xsi:type="dcterms:W3CDTF">2023-12-04T11:11:00Z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0x0101000D3E4710E5BB3148999DA2D680B5A388</vt:lpwstr>
  </property>
  <property fmtid="{D5CDD505-2E9C-101B-9397-08002B2CF9AE}" pid="3" name="Order">
    <vt:r8>6100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